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8B0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АДМИНИСТРАЦИЯ ГОРОДА ОБОЯНИ КУРСКОЙ ОБЛАСТИ</w:t>
      </w:r>
    </w:p>
    <w:p w14:paraId="22A06D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ПОСТАНОВЛЕНИЕ</w:t>
      </w:r>
    </w:p>
    <w:p w14:paraId="77F99A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31.03.2017 г. №259</w:t>
      </w:r>
    </w:p>
    <w:p w14:paraId="19AE0C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"Об утверждении Порядка проведения общественного обсуждения проекта муниципальной программы "Формирование современной городской среды на 2017 год в городе Обоянь Обоянского района Курской области" и Порядка организации деятельности общественной комиссии"</w:t>
      </w:r>
    </w:p>
    <w:p w14:paraId="318D57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bdr w:val="none" w:color="auto" w:sz="0" w:space="0"/>
          <w:shd w:val="clear" w:fill="FFFFFF"/>
        </w:rPr>
      </w:pPr>
    </w:p>
    <w:p w14:paraId="673B07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программы, руководствуясь Федеральным законом от 6 октября 2003 года №131-ФЗ "Об общих принципах организации местного самоуправления в Российской Федерации" и Уставом муниципального образования "город Обоянь" Обоянского района Курской области,</w:t>
      </w:r>
    </w:p>
    <w:p w14:paraId="7394CC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ПОСТАНОВЛЯЮ:</w:t>
      </w:r>
    </w:p>
    <w:p w14:paraId="5CEAA9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1. Создать общественную комиссию для организации общественного обсуждения проекта муниципальной программы "Формирование современной городской среды на 2017 год в городе Обоянь Обоянского района Курской области", проведения комиссионной оценки предложений заинтересованных лиц, а также для осуществления контроля за реализацией программы "Формирование современной городской среды на 2017 год" (далее - комиссия) в составе согласно приложению №1 к настоящему постановлению.</w:t>
      </w:r>
    </w:p>
    <w:p w14:paraId="18F0E9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2. Утвердить Положение организации деятельности общественной комиссии согласно приложению №2 к настоящему Постановлению.</w:t>
      </w:r>
    </w:p>
    <w:p w14:paraId="65BAC7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3. Утвердить Порядок проведения общественного обсуждения проекта муниципальной программы "Формирование современной городской среды на 2017 год", согласно приложению №3 к настоящему Постановлению.</w:t>
      </w:r>
    </w:p>
    <w:p w14:paraId="177AA8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4. Утвердить Порядок включения дворовых территорий в муниципальную программу "Формирование современной городской среды" на территории муниципального образования "город Обоянь" Обоянского района Курской области на 2017 год в рамках реализации приоритетного проекта "Формирование комфортной городской среды на 2017 год" согласно приложению №4 к настоящему постановлению.</w:t>
      </w:r>
    </w:p>
    <w:p w14:paraId="00901D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5. Утвердить Порядок представления, рассмотрения и оценки предложений граждан, организаций на включение в адресный перечень территорий общего пользования муниципального образования "город Обоянь" Обоянского района Курской области, на которых планируется благоустройство, в программу "Формирование современной городской среды на 2017" год в рамках реализации приоритетного проекта "Формирование комфортной городской среды".</w:t>
      </w:r>
    </w:p>
    <w:p w14:paraId="5691A2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6. Настоящее постановление разместить на официальном сайте Администрации города Обояни Обоянского района Курской области в информационно- коммуникационной сети "Интернет"</w:t>
      </w:r>
    </w:p>
    <w:p w14:paraId="02CF23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7. Настоящее постановление вступает в силу со дня его официального опубликования.</w:t>
      </w:r>
    </w:p>
    <w:p w14:paraId="346CBC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8. Контроль за исполнением настоящего постановления оставляю за собой.</w:t>
      </w:r>
    </w:p>
    <w:p w14:paraId="2AA9086B">
      <w:pPr>
        <w:pStyle w:val="5"/>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right"/>
        <w:rPr>
          <w:rFonts w:hint="default" w:ascii="Times New Roman" w:hAnsi="Times New Roman" w:cs="Times New Roman"/>
          <w:b w:val="0"/>
          <w:bCs w:val="0"/>
          <w:i w:val="0"/>
          <w:iCs w:val="0"/>
          <w:caps w:val="0"/>
          <w:color w:val="000000"/>
          <w:spacing w:val="0"/>
          <w:sz w:val="26"/>
          <w:szCs w:val="26"/>
          <w:bdr w:val="none" w:color="auto" w:sz="0" w:space="0"/>
          <w:shd w:val="clear" w:fill="FFFFFF"/>
        </w:rPr>
      </w:pPr>
    </w:p>
    <w:p w14:paraId="005A0DDA">
      <w:pPr>
        <w:pStyle w:val="5"/>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bdr w:val="none" w:color="auto" w:sz="0" w:space="0"/>
          <w:shd w:val="clear" w:fill="FFFFFF"/>
        </w:rPr>
        <w:t xml:space="preserve">Глава города Обояни </w:t>
      </w:r>
      <w:r>
        <w:rPr>
          <w:rFonts w:hint="default" w:ascii="Times New Roman" w:hAnsi="Times New Roman" w:cs="Times New Roman"/>
          <w:b w:val="0"/>
          <w:bCs w:val="0"/>
          <w:i w:val="0"/>
          <w:iCs w:val="0"/>
          <w:caps w:val="0"/>
          <w:color w:val="000000"/>
          <w:spacing w:val="0"/>
          <w:sz w:val="26"/>
          <w:szCs w:val="26"/>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6"/>
          <w:szCs w:val="26"/>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6"/>
          <w:szCs w:val="26"/>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6"/>
          <w:szCs w:val="26"/>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6"/>
          <w:szCs w:val="26"/>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6"/>
          <w:szCs w:val="26"/>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6"/>
          <w:szCs w:val="26"/>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6"/>
          <w:szCs w:val="26"/>
          <w:bdr w:val="none" w:color="auto" w:sz="0" w:space="0"/>
          <w:shd w:val="clear" w:fill="FFFFFF"/>
          <w:lang w:val="ru-RU"/>
        </w:rPr>
        <w:tab/>
      </w:r>
      <w:bookmarkStart w:id="1" w:name="_GoBack"/>
      <w:bookmarkEnd w:id="1"/>
      <w:r>
        <w:rPr>
          <w:rFonts w:hint="default" w:ascii="Times New Roman" w:hAnsi="Times New Roman" w:cs="Times New Roman"/>
          <w:b w:val="0"/>
          <w:bCs w:val="0"/>
          <w:i w:val="0"/>
          <w:iCs w:val="0"/>
          <w:caps w:val="0"/>
          <w:color w:val="000000"/>
          <w:spacing w:val="0"/>
          <w:sz w:val="26"/>
          <w:szCs w:val="26"/>
          <w:bdr w:val="none" w:color="auto" w:sz="0" w:space="0"/>
          <w:shd w:val="clear" w:fill="FFFFFF"/>
        </w:rPr>
        <w:t>А. А. Локтионов</w:t>
      </w:r>
    </w:p>
    <w:p w14:paraId="6F42A5F9">
      <w:pPr>
        <w:rPr>
          <w:rFonts w:ascii="Times New Roman" w:hAnsi="Times New Roman" w:cs="Times New Roman"/>
          <w:sz w:val="28"/>
          <w:szCs w:val="28"/>
          <w:lang w:val="ru-RU"/>
        </w:rPr>
      </w:pPr>
    </w:p>
    <w:p w14:paraId="384853E2">
      <w:pPr>
        <w:rPr>
          <w:rFonts w:hint="default" w:ascii="Times New Roman" w:hAnsi="Times New Roman"/>
          <w:sz w:val="28"/>
        </w:rPr>
      </w:pPr>
      <w:r>
        <w:rPr>
          <w:rFonts w:hint="default" w:ascii="Times New Roman" w:hAnsi="Times New Roman"/>
          <w:sz w:val="28"/>
        </w:rPr>
        <w:br w:type="page"/>
      </w:r>
    </w:p>
    <w:p w14:paraId="6EBEDE85">
      <w:pPr>
        <w:spacing w:beforeLines="0" w:afterLines="0"/>
        <w:jc w:val="right"/>
        <w:rPr>
          <w:rFonts w:hint="default" w:ascii="Times New Roman" w:hAnsi="Times New Roman"/>
          <w:sz w:val="28"/>
        </w:rPr>
      </w:pPr>
      <w:r>
        <w:rPr>
          <w:rFonts w:hint="default" w:ascii="Times New Roman" w:hAnsi="Times New Roman"/>
          <w:sz w:val="28"/>
        </w:rPr>
        <w:t xml:space="preserve">Приложение № 1 </w:t>
      </w:r>
    </w:p>
    <w:p w14:paraId="78C7F64E">
      <w:pPr>
        <w:spacing w:beforeLines="0" w:afterLines="0"/>
        <w:ind w:firstLine="4500"/>
        <w:jc w:val="right"/>
        <w:rPr>
          <w:rFonts w:hint="default" w:ascii="Times New Roman" w:hAnsi="Times New Roman"/>
          <w:sz w:val="28"/>
        </w:rPr>
      </w:pPr>
      <w:r>
        <w:rPr>
          <w:rFonts w:hint="default" w:ascii="Times New Roman" w:hAnsi="Times New Roman"/>
          <w:sz w:val="28"/>
          <w:lang w:val="ru-RU"/>
        </w:rPr>
        <w:t xml:space="preserve"> </w:t>
      </w:r>
      <w:r>
        <w:rPr>
          <w:rFonts w:hint="default" w:ascii="Times New Roman" w:hAnsi="Times New Roman"/>
          <w:sz w:val="28"/>
        </w:rPr>
        <w:t>УТВЕРЖДЕН</w:t>
      </w:r>
    </w:p>
    <w:p w14:paraId="36F25F98">
      <w:pPr>
        <w:spacing w:beforeLines="0" w:after="0" w:afterLines="0"/>
        <w:ind w:firstLine="4500"/>
        <w:jc w:val="right"/>
        <w:rPr>
          <w:rFonts w:hint="default" w:ascii="Times New Roman" w:hAnsi="Times New Roman"/>
          <w:sz w:val="28"/>
        </w:rPr>
      </w:pPr>
      <w:r>
        <w:rPr>
          <w:rFonts w:hint="default" w:ascii="Times New Roman" w:hAnsi="Times New Roman"/>
          <w:sz w:val="28"/>
          <w:lang w:val="ru-RU"/>
        </w:rPr>
        <w:t xml:space="preserve"> </w:t>
      </w:r>
      <w:r>
        <w:rPr>
          <w:rFonts w:hint="default" w:ascii="Times New Roman" w:hAnsi="Times New Roman"/>
          <w:sz w:val="28"/>
        </w:rPr>
        <w:t>Постановлением Администрации</w:t>
      </w:r>
    </w:p>
    <w:p w14:paraId="1E5E46E4">
      <w:pPr>
        <w:spacing w:beforeLines="0" w:after="0" w:afterLines="0"/>
        <w:ind w:left="4956"/>
        <w:jc w:val="right"/>
        <w:rPr>
          <w:rFonts w:hint="default" w:ascii="Times New Roman" w:hAnsi="Times New Roman"/>
          <w:sz w:val="28"/>
        </w:rPr>
      </w:pPr>
      <w:r>
        <w:rPr>
          <w:rFonts w:hint="default" w:ascii="Times New Roman" w:hAnsi="Times New Roman"/>
          <w:sz w:val="28"/>
          <w:lang w:val="ru-RU"/>
        </w:rPr>
        <w:t xml:space="preserve"> </w:t>
      </w:r>
      <w:r>
        <w:rPr>
          <w:rFonts w:hint="default" w:ascii="Times New Roman" w:hAnsi="Times New Roman"/>
          <w:sz w:val="28"/>
        </w:rPr>
        <w:t>Города Обояни Курской области</w:t>
      </w:r>
      <w:r>
        <w:rPr>
          <w:rFonts w:hint="default" w:ascii="Times New Roman" w:hAnsi="Times New Roman"/>
          <w:sz w:val="28"/>
          <w:lang w:val="ru-RU"/>
        </w:rPr>
        <w:t xml:space="preserve"> </w:t>
      </w:r>
      <w:r>
        <w:rPr>
          <w:rFonts w:hint="default" w:ascii="Times New Roman" w:hAnsi="Times New Roman"/>
          <w:sz w:val="28"/>
        </w:rPr>
        <w:t>№ 259 от 31.03.2017г.</w:t>
      </w:r>
    </w:p>
    <w:p w14:paraId="2032693D">
      <w:pPr>
        <w:spacing w:beforeLines="0" w:afterLines="0"/>
        <w:ind w:firstLine="4680"/>
        <w:jc w:val="both"/>
        <w:rPr>
          <w:rFonts w:hint="default" w:ascii="Times New Roman" w:hAnsi="Times New Roman"/>
          <w:sz w:val="28"/>
        </w:rPr>
      </w:pPr>
    </w:p>
    <w:p w14:paraId="4FC042C5">
      <w:pPr>
        <w:spacing w:beforeLines="0" w:after="0" w:afterLines="0"/>
        <w:jc w:val="center"/>
        <w:rPr>
          <w:rFonts w:hint="default" w:ascii="Times New Roman" w:hAnsi="Times New Roman"/>
          <w:b/>
          <w:sz w:val="28"/>
        </w:rPr>
      </w:pPr>
      <w:r>
        <w:rPr>
          <w:rFonts w:hint="default" w:ascii="Times New Roman" w:hAnsi="Times New Roman"/>
          <w:b/>
          <w:sz w:val="28"/>
        </w:rPr>
        <w:t>СОСТАВ</w:t>
      </w:r>
    </w:p>
    <w:p w14:paraId="6F1F2944">
      <w:pPr>
        <w:spacing w:beforeLines="0" w:after="0" w:afterLines="0"/>
        <w:jc w:val="center"/>
        <w:rPr>
          <w:rFonts w:hint="default" w:ascii="Times New Roman" w:hAnsi="Times New Roman"/>
          <w:b/>
          <w:sz w:val="28"/>
        </w:rPr>
      </w:pPr>
      <w:r>
        <w:rPr>
          <w:rFonts w:hint="default" w:ascii="Times New Roman" w:hAnsi="Times New Roman"/>
          <w:b/>
          <w:sz w:val="28"/>
        </w:rPr>
        <w:t xml:space="preserve"> Общественной комиссии для организации общественного обсуждения проекта программы «Формирование современной городской среды в городе Обояни Обоянского района Курской области на 2017 год» в рамках реализации приоритетного проекта </w:t>
      </w:r>
    </w:p>
    <w:p w14:paraId="349D898A">
      <w:pPr>
        <w:spacing w:beforeLines="0" w:after="0" w:afterLines="0"/>
        <w:jc w:val="center"/>
        <w:rPr>
          <w:rFonts w:hint="default" w:ascii="Times New Roman" w:hAnsi="Times New Roman"/>
          <w:b/>
          <w:sz w:val="28"/>
        </w:rPr>
      </w:pPr>
      <w:r>
        <w:rPr>
          <w:rFonts w:hint="default" w:ascii="Times New Roman" w:hAnsi="Times New Roman"/>
          <w:b/>
          <w:sz w:val="28"/>
        </w:rPr>
        <w:t>«Формирование комфортной городской среды»</w:t>
      </w:r>
    </w:p>
    <w:p w14:paraId="37188AC7">
      <w:pPr>
        <w:spacing w:beforeLines="0" w:after="0" w:afterLines="0"/>
        <w:rPr>
          <w:rFonts w:hint="default" w:ascii="Times New Roman" w:hAnsi="Times New Roman"/>
          <w:b/>
          <w:sz w:val="28"/>
        </w:rPr>
      </w:pPr>
    </w:p>
    <w:p w14:paraId="4FF598B5">
      <w:pPr>
        <w:spacing w:beforeLines="0" w:after="0" w:afterLines="0"/>
        <w:rPr>
          <w:rFonts w:hint="default" w:ascii="Times New Roman" w:hAnsi="Times New Roman"/>
          <w:b/>
          <w:sz w:val="28"/>
        </w:rPr>
      </w:pPr>
    </w:p>
    <w:p w14:paraId="5052CF08">
      <w:pPr>
        <w:spacing w:beforeLines="0" w:after="0" w:afterLines="0"/>
        <w:rPr>
          <w:rFonts w:hint="default" w:ascii="Times New Roman" w:hAnsi="Times New Roman"/>
          <w:b/>
          <w:sz w:val="28"/>
        </w:rPr>
      </w:pPr>
    </w:p>
    <w:tbl>
      <w:tblPr>
        <w:tblStyle w:val="3"/>
        <w:tblW w:w="103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057"/>
        <w:gridCol w:w="6289"/>
      </w:tblGrid>
      <w:tr w14:paraId="70D3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057" w:type="dxa"/>
            <w:tcBorders>
              <w:top w:val="nil"/>
              <w:left w:val="nil"/>
              <w:bottom w:val="nil"/>
              <w:right w:val="nil"/>
              <w:tl2br w:val="nil"/>
              <w:tr2bl w:val="nil"/>
            </w:tcBorders>
            <w:shd w:val="clear" w:color="auto" w:fill="FFFFFF"/>
            <w:vAlign w:val="top"/>
          </w:tcPr>
          <w:p w14:paraId="3F704256">
            <w:pPr>
              <w:pStyle w:val="40"/>
              <w:spacing w:beforeLines="0" w:after="0" w:afterLines="0"/>
              <w:ind w:firstLine="0"/>
              <w:rPr>
                <w:rFonts w:hint="default"/>
                <w:sz w:val="28"/>
              </w:rPr>
            </w:pPr>
            <w:r>
              <w:rPr>
                <w:rFonts w:hint="default"/>
                <w:sz w:val="28"/>
              </w:rPr>
              <w:t xml:space="preserve">Локтионов </w:t>
            </w:r>
          </w:p>
          <w:p w14:paraId="646D724B">
            <w:pPr>
              <w:pStyle w:val="40"/>
              <w:spacing w:beforeLines="0" w:after="0" w:afterLines="0"/>
              <w:ind w:firstLine="0"/>
              <w:rPr>
                <w:rFonts w:hint="default"/>
                <w:sz w:val="28"/>
              </w:rPr>
            </w:pPr>
            <w:r>
              <w:rPr>
                <w:rFonts w:hint="default"/>
                <w:sz w:val="28"/>
              </w:rPr>
              <w:t>Александр Александрович</w:t>
            </w:r>
          </w:p>
        </w:tc>
        <w:tc>
          <w:tcPr>
            <w:tcW w:w="6289" w:type="dxa"/>
            <w:tcBorders>
              <w:top w:val="nil"/>
              <w:left w:val="nil"/>
              <w:bottom w:val="nil"/>
              <w:right w:val="nil"/>
              <w:tl2br w:val="nil"/>
              <w:tr2bl w:val="nil"/>
            </w:tcBorders>
            <w:shd w:val="clear" w:color="auto" w:fill="FFFFFF"/>
            <w:vAlign w:val="top"/>
          </w:tcPr>
          <w:p w14:paraId="3A7535F7">
            <w:pPr>
              <w:spacing w:beforeLines="0" w:afterLines="0"/>
              <w:rPr>
                <w:rFonts w:hint="default" w:ascii="Times New Roman" w:hAnsi="Times New Roman"/>
                <w:sz w:val="28"/>
              </w:rPr>
            </w:pPr>
            <w:r>
              <w:rPr>
                <w:rFonts w:hint="default" w:ascii="Times New Roman" w:hAnsi="Times New Roman"/>
                <w:sz w:val="28"/>
              </w:rPr>
              <w:t>Глава города Обояни Курской области - председатель общественной комиссии</w:t>
            </w:r>
          </w:p>
          <w:p w14:paraId="524DA731">
            <w:pPr>
              <w:spacing w:beforeLines="0" w:afterLines="0"/>
              <w:rPr>
                <w:rFonts w:hint="default" w:ascii="Times New Roman" w:hAnsi="Times New Roman"/>
                <w:sz w:val="28"/>
              </w:rPr>
            </w:pPr>
          </w:p>
        </w:tc>
      </w:tr>
      <w:tr w14:paraId="5639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057" w:type="dxa"/>
            <w:tcBorders>
              <w:top w:val="nil"/>
              <w:left w:val="nil"/>
              <w:bottom w:val="nil"/>
              <w:right w:val="nil"/>
              <w:tl2br w:val="nil"/>
              <w:tr2bl w:val="nil"/>
            </w:tcBorders>
            <w:shd w:val="clear" w:color="auto" w:fill="FFFFFF"/>
            <w:vAlign w:val="top"/>
          </w:tcPr>
          <w:p w14:paraId="48A4746D">
            <w:pPr>
              <w:pStyle w:val="40"/>
              <w:spacing w:beforeLines="0" w:after="0" w:afterLines="0"/>
              <w:ind w:firstLine="0"/>
              <w:rPr>
                <w:rFonts w:hint="default"/>
                <w:sz w:val="28"/>
              </w:rPr>
            </w:pPr>
            <w:r>
              <w:rPr>
                <w:rFonts w:hint="default"/>
                <w:sz w:val="28"/>
              </w:rPr>
              <w:t>Катыкин</w:t>
            </w:r>
          </w:p>
          <w:p w14:paraId="0493C894">
            <w:pPr>
              <w:pStyle w:val="40"/>
              <w:spacing w:beforeLines="0" w:after="0" w:afterLines="0"/>
              <w:ind w:firstLine="0"/>
              <w:rPr>
                <w:rFonts w:hint="default"/>
                <w:sz w:val="28"/>
              </w:rPr>
            </w:pPr>
            <w:r>
              <w:rPr>
                <w:rFonts w:hint="default"/>
                <w:sz w:val="28"/>
              </w:rPr>
              <w:t>Павел Александрович</w:t>
            </w:r>
          </w:p>
          <w:p w14:paraId="4A5B766C">
            <w:pPr>
              <w:tabs>
                <w:tab w:val="left" w:pos="1020"/>
              </w:tabs>
              <w:spacing w:beforeLines="0" w:afterLines="0"/>
              <w:rPr>
                <w:rFonts w:hint="default"/>
                <w:sz w:val="22"/>
                <w:lang w:eastAsia="ru-RU"/>
              </w:rPr>
            </w:pPr>
          </w:p>
        </w:tc>
        <w:tc>
          <w:tcPr>
            <w:tcW w:w="6289" w:type="dxa"/>
            <w:tcBorders>
              <w:top w:val="nil"/>
              <w:left w:val="nil"/>
              <w:bottom w:val="nil"/>
              <w:right w:val="nil"/>
              <w:tl2br w:val="nil"/>
              <w:tr2bl w:val="nil"/>
            </w:tcBorders>
            <w:shd w:val="clear" w:color="auto" w:fill="FFFFFF"/>
            <w:vAlign w:val="top"/>
          </w:tcPr>
          <w:p w14:paraId="67D51B81">
            <w:pPr>
              <w:spacing w:beforeLines="0" w:afterLines="0"/>
              <w:rPr>
                <w:rFonts w:hint="default" w:ascii="Times New Roman" w:hAnsi="Times New Roman"/>
                <w:sz w:val="28"/>
              </w:rPr>
            </w:pPr>
            <w:r>
              <w:rPr>
                <w:rFonts w:hint="default" w:ascii="Times New Roman" w:hAnsi="Times New Roman"/>
                <w:sz w:val="28"/>
              </w:rPr>
              <w:t>Заместитель Главы города Обояни по строительству и ЖКХ- заместитель председателя общественной комиссии</w:t>
            </w:r>
          </w:p>
        </w:tc>
      </w:tr>
      <w:tr w14:paraId="7AE3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057" w:type="dxa"/>
            <w:tcBorders>
              <w:top w:val="nil"/>
              <w:left w:val="nil"/>
              <w:bottom w:val="nil"/>
              <w:right w:val="nil"/>
              <w:tl2br w:val="nil"/>
              <w:tr2bl w:val="nil"/>
            </w:tcBorders>
            <w:shd w:val="clear" w:color="auto" w:fill="FFFFFF"/>
            <w:vAlign w:val="top"/>
          </w:tcPr>
          <w:p w14:paraId="654A6D89">
            <w:pPr>
              <w:pStyle w:val="40"/>
              <w:spacing w:beforeLines="0" w:after="0" w:afterLines="0"/>
              <w:ind w:firstLine="0"/>
              <w:rPr>
                <w:rFonts w:hint="default"/>
                <w:sz w:val="28"/>
              </w:rPr>
            </w:pPr>
            <w:r>
              <w:rPr>
                <w:rFonts w:hint="default"/>
                <w:sz w:val="28"/>
              </w:rPr>
              <w:t>Шапилов</w:t>
            </w:r>
          </w:p>
          <w:p w14:paraId="2C611392">
            <w:pPr>
              <w:pStyle w:val="40"/>
              <w:spacing w:beforeLines="0" w:after="0" w:afterLines="0"/>
              <w:ind w:firstLine="0"/>
              <w:rPr>
                <w:rFonts w:hint="default"/>
                <w:sz w:val="28"/>
              </w:rPr>
            </w:pPr>
            <w:r>
              <w:rPr>
                <w:rFonts w:hint="default"/>
                <w:sz w:val="28"/>
              </w:rPr>
              <w:t>Евгений Евгеньевич</w:t>
            </w:r>
          </w:p>
        </w:tc>
        <w:tc>
          <w:tcPr>
            <w:tcW w:w="6289" w:type="dxa"/>
            <w:tcBorders>
              <w:top w:val="nil"/>
              <w:left w:val="nil"/>
              <w:bottom w:val="nil"/>
              <w:right w:val="nil"/>
              <w:tl2br w:val="nil"/>
              <w:tr2bl w:val="nil"/>
            </w:tcBorders>
            <w:shd w:val="clear" w:color="auto" w:fill="FFFFFF"/>
            <w:vAlign w:val="top"/>
          </w:tcPr>
          <w:p w14:paraId="64E7E13D">
            <w:pPr>
              <w:spacing w:beforeLines="0" w:afterLines="0"/>
              <w:rPr>
                <w:rFonts w:hint="default" w:ascii="Times New Roman" w:hAnsi="Times New Roman"/>
                <w:sz w:val="28"/>
              </w:rPr>
            </w:pPr>
            <w:r>
              <w:rPr>
                <w:rFonts w:hint="default" w:ascii="Times New Roman" w:hAnsi="Times New Roman"/>
                <w:sz w:val="28"/>
              </w:rPr>
              <w:t xml:space="preserve">Начальник отдела по строительству, ЖКХ и архитектуры Администрации города Обояни Курской области, секретарь общественной комиссии </w:t>
            </w:r>
          </w:p>
        </w:tc>
      </w:tr>
      <w:tr w14:paraId="6F29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057" w:type="dxa"/>
            <w:tcBorders>
              <w:top w:val="nil"/>
              <w:left w:val="nil"/>
              <w:bottom w:val="nil"/>
              <w:right w:val="nil"/>
              <w:tl2br w:val="nil"/>
              <w:tr2bl w:val="nil"/>
            </w:tcBorders>
            <w:shd w:val="clear" w:color="auto" w:fill="FFFFFF"/>
            <w:vAlign w:val="top"/>
          </w:tcPr>
          <w:p w14:paraId="34ECC9D0">
            <w:pPr>
              <w:pStyle w:val="40"/>
              <w:spacing w:beforeLines="0" w:after="0" w:afterLines="0"/>
              <w:ind w:firstLine="0"/>
              <w:jc w:val="left"/>
              <w:rPr>
                <w:rFonts w:hint="default"/>
                <w:b/>
                <w:sz w:val="28"/>
              </w:rPr>
            </w:pPr>
          </w:p>
          <w:p w14:paraId="6B26850E">
            <w:pPr>
              <w:pStyle w:val="40"/>
              <w:spacing w:beforeLines="0" w:after="0" w:afterLines="0"/>
              <w:ind w:firstLine="0"/>
              <w:jc w:val="left"/>
              <w:rPr>
                <w:rFonts w:hint="default"/>
                <w:b/>
                <w:sz w:val="28"/>
              </w:rPr>
            </w:pPr>
            <w:r>
              <w:rPr>
                <w:rFonts w:hint="default"/>
                <w:b/>
                <w:sz w:val="28"/>
              </w:rPr>
              <w:t>Члены общественной комиссии:</w:t>
            </w:r>
          </w:p>
          <w:p w14:paraId="67779D0B">
            <w:pPr>
              <w:pStyle w:val="40"/>
              <w:spacing w:beforeLines="0" w:after="0" w:afterLines="0"/>
              <w:ind w:firstLine="0"/>
              <w:rPr>
                <w:rFonts w:hint="default"/>
                <w:sz w:val="28"/>
              </w:rPr>
            </w:pPr>
          </w:p>
        </w:tc>
        <w:tc>
          <w:tcPr>
            <w:tcW w:w="6289" w:type="dxa"/>
            <w:tcBorders>
              <w:top w:val="nil"/>
              <w:left w:val="nil"/>
              <w:bottom w:val="nil"/>
              <w:right w:val="nil"/>
              <w:tl2br w:val="nil"/>
              <w:tr2bl w:val="nil"/>
            </w:tcBorders>
            <w:shd w:val="clear" w:color="auto" w:fill="FFFFFF"/>
            <w:vAlign w:val="top"/>
          </w:tcPr>
          <w:p w14:paraId="4E691207">
            <w:pPr>
              <w:spacing w:beforeLines="0" w:afterLines="0"/>
              <w:jc w:val="both"/>
              <w:rPr>
                <w:rFonts w:hint="default"/>
                <w:sz w:val="28"/>
              </w:rPr>
            </w:pPr>
          </w:p>
        </w:tc>
      </w:tr>
      <w:tr w14:paraId="21C6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Height w:val="1650" w:hRule="atLeast"/>
        </w:trPr>
        <w:tc>
          <w:tcPr>
            <w:tcW w:w="4057" w:type="dxa"/>
            <w:tcBorders>
              <w:top w:val="nil"/>
              <w:left w:val="nil"/>
              <w:bottom w:val="nil"/>
              <w:right w:val="nil"/>
              <w:tl2br w:val="nil"/>
              <w:tr2bl w:val="nil"/>
            </w:tcBorders>
            <w:shd w:val="clear" w:color="auto" w:fill="FFFFFF"/>
            <w:vAlign w:val="top"/>
          </w:tcPr>
          <w:p w14:paraId="7D761F7F">
            <w:pPr>
              <w:pStyle w:val="40"/>
              <w:spacing w:beforeLines="0" w:after="0" w:afterLines="0"/>
              <w:ind w:firstLine="0"/>
              <w:rPr>
                <w:rFonts w:hint="default"/>
                <w:sz w:val="28"/>
              </w:rPr>
            </w:pPr>
            <w:r>
              <w:rPr>
                <w:rFonts w:hint="default"/>
                <w:sz w:val="28"/>
              </w:rPr>
              <w:t xml:space="preserve">Переверзев </w:t>
            </w:r>
          </w:p>
          <w:p w14:paraId="3BE9A4BF">
            <w:pPr>
              <w:pStyle w:val="40"/>
              <w:spacing w:beforeLines="0" w:after="0" w:afterLines="0"/>
              <w:ind w:firstLine="0"/>
              <w:rPr>
                <w:rFonts w:hint="default"/>
                <w:sz w:val="28"/>
              </w:rPr>
            </w:pPr>
            <w:r>
              <w:rPr>
                <w:rFonts w:hint="default"/>
                <w:sz w:val="28"/>
              </w:rPr>
              <w:t>Андрей Николаевич</w:t>
            </w:r>
          </w:p>
        </w:tc>
        <w:tc>
          <w:tcPr>
            <w:tcW w:w="6289" w:type="dxa"/>
            <w:tcBorders>
              <w:top w:val="nil"/>
              <w:left w:val="nil"/>
              <w:bottom w:val="nil"/>
              <w:right w:val="nil"/>
              <w:tl2br w:val="nil"/>
              <w:tr2bl w:val="nil"/>
            </w:tcBorders>
            <w:shd w:val="clear" w:color="auto" w:fill="FFFFFF"/>
            <w:vAlign w:val="top"/>
          </w:tcPr>
          <w:p w14:paraId="20804FB3">
            <w:pPr>
              <w:spacing w:beforeLines="0" w:afterLines="0"/>
              <w:rPr>
                <w:rFonts w:hint="default" w:ascii="Times New Roman" w:hAnsi="Times New Roman"/>
                <w:sz w:val="28"/>
              </w:rPr>
            </w:pPr>
            <w:r>
              <w:rPr>
                <w:rFonts w:hint="default" w:ascii="Times New Roman" w:hAnsi="Times New Roman"/>
                <w:sz w:val="28"/>
              </w:rPr>
              <w:t>Начальник отдела промышленности, строительства, транспорта, связи, ЖКХ, архитектуры и градостроительства Администрации Обоянского района</w:t>
            </w:r>
          </w:p>
        </w:tc>
      </w:tr>
      <w:tr w14:paraId="6E13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057" w:type="dxa"/>
            <w:tcBorders>
              <w:top w:val="nil"/>
              <w:left w:val="nil"/>
              <w:bottom w:val="nil"/>
              <w:right w:val="nil"/>
              <w:tl2br w:val="nil"/>
              <w:tr2bl w:val="nil"/>
            </w:tcBorders>
            <w:shd w:val="clear" w:color="auto" w:fill="FFFFFF"/>
            <w:vAlign w:val="top"/>
          </w:tcPr>
          <w:p w14:paraId="720C06C3">
            <w:pPr>
              <w:pStyle w:val="40"/>
              <w:spacing w:beforeLines="0" w:after="0" w:afterLines="0"/>
              <w:ind w:firstLine="0"/>
              <w:rPr>
                <w:rFonts w:hint="default"/>
                <w:sz w:val="28"/>
              </w:rPr>
            </w:pPr>
            <w:r>
              <w:rPr>
                <w:rFonts w:hint="default"/>
                <w:sz w:val="28"/>
              </w:rPr>
              <w:t xml:space="preserve">Шумаков </w:t>
            </w:r>
          </w:p>
          <w:p w14:paraId="5A513F1E">
            <w:pPr>
              <w:pStyle w:val="40"/>
              <w:spacing w:beforeLines="0" w:after="0" w:afterLines="0"/>
              <w:ind w:firstLine="0"/>
              <w:rPr>
                <w:rFonts w:hint="default"/>
                <w:sz w:val="28"/>
              </w:rPr>
            </w:pPr>
            <w:r>
              <w:rPr>
                <w:rFonts w:hint="default"/>
                <w:sz w:val="28"/>
              </w:rPr>
              <w:t>Михаил Анатольевич</w:t>
            </w:r>
          </w:p>
        </w:tc>
        <w:tc>
          <w:tcPr>
            <w:tcW w:w="6289" w:type="dxa"/>
            <w:tcBorders>
              <w:top w:val="nil"/>
              <w:left w:val="nil"/>
              <w:bottom w:val="nil"/>
              <w:right w:val="nil"/>
              <w:tl2br w:val="nil"/>
              <w:tr2bl w:val="nil"/>
            </w:tcBorders>
            <w:shd w:val="clear" w:color="auto" w:fill="FFFFFF"/>
            <w:vAlign w:val="top"/>
          </w:tcPr>
          <w:p w14:paraId="22E08B6C">
            <w:pPr>
              <w:spacing w:beforeLines="0" w:afterLines="0"/>
              <w:rPr>
                <w:rFonts w:hint="default" w:ascii="Times New Roman" w:hAnsi="Times New Roman"/>
                <w:sz w:val="28"/>
              </w:rPr>
            </w:pPr>
            <w:r>
              <w:rPr>
                <w:rFonts w:hint="default" w:ascii="Times New Roman" w:hAnsi="Times New Roman"/>
                <w:sz w:val="28"/>
              </w:rPr>
              <w:t>Заместитель руководителя Регионального исполнительного комитета Курского регионального отделения Всероссийской политической Партии «ЕДИНАЯ РОССИЯ»</w:t>
            </w:r>
          </w:p>
        </w:tc>
      </w:tr>
      <w:tr w14:paraId="7312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057" w:type="dxa"/>
            <w:tcBorders>
              <w:top w:val="nil"/>
              <w:left w:val="nil"/>
              <w:bottom w:val="nil"/>
              <w:right w:val="nil"/>
              <w:tl2br w:val="nil"/>
              <w:tr2bl w:val="nil"/>
            </w:tcBorders>
            <w:shd w:val="clear" w:color="auto" w:fill="FFFFFF"/>
            <w:vAlign w:val="top"/>
          </w:tcPr>
          <w:p w14:paraId="50FECF51">
            <w:pPr>
              <w:pStyle w:val="40"/>
              <w:spacing w:beforeLines="0" w:after="0" w:afterLines="0"/>
              <w:ind w:firstLine="0"/>
              <w:rPr>
                <w:rFonts w:hint="default"/>
                <w:sz w:val="28"/>
              </w:rPr>
            </w:pPr>
            <w:r>
              <w:rPr>
                <w:rFonts w:hint="default"/>
                <w:sz w:val="28"/>
              </w:rPr>
              <w:t>Апостолов Геннадий Александрович</w:t>
            </w:r>
          </w:p>
        </w:tc>
        <w:tc>
          <w:tcPr>
            <w:tcW w:w="6289" w:type="dxa"/>
            <w:tcBorders>
              <w:top w:val="nil"/>
              <w:left w:val="nil"/>
              <w:bottom w:val="nil"/>
              <w:right w:val="nil"/>
              <w:tl2br w:val="nil"/>
              <w:tr2bl w:val="nil"/>
            </w:tcBorders>
            <w:shd w:val="clear" w:color="auto" w:fill="FFFFFF"/>
            <w:vAlign w:val="top"/>
          </w:tcPr>
          <w:p w14:paraId="5D0B0278">
            <w:pPr>
              <w:spacing w:beforeLines="0" w:afterLines="0"/>
              <w:rPr>
                <w:rFonts w:hint="default" w:ascii="Times New Roman" w:hAnsi="Times New Roman"/>
                <w:sz w:val="28"/>
              </w:rPr>
            </w:pPr>
            <w:r>
              <w:rPr>
                <w:rFonts w:hint="default" w:ascii="Times New Roman" w:hAnsi="Times New Roman"/>
                <w:sz w:val="28"/>
              </w:rPr>
              <w:t>Председатель районного совета ветеранов войны и труда Обоянского района Курской области</w:t>
            </w:r>
          </w:p>
        </w:tc>
      </w:tr>
      <w:tr w14:paraId="5E82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057" w:type="dxa"/>
            <w:tcBorders>
              <w:top w:val="nil"/>
              <w:left w:val="nil"/>
              <w:bottom w:val="nil"/>
              <w:right w:val="nil"/>
              <w:tl2br w:val="nil"/>
              <w:tr2bl w:val="nil"/>
            </w:tcBorders>
            <w:shd w:val="clear" w:color="auto" w:fill="FFFFFF"/>
            <w:vAlign w:val="top"/>
          </w:tcPr>
          <w:p w14:paraId="7265DD4A">
            <w:pPr>
              <w:pStyle w:val="40"/>
              <w:spacing w:beforeLines="0" w:after="0" w:afterLines="0"/>
              <w:ind w:firstLine="0"/>
              <w:rPr>
                <w:rFonts w:hint="default"/>
                <w:sz w:val="28"/>
              </w:rPr>
            </w:pPr>
            <w:r>
              <w:rPr>
                <w:rFonts w:hint="default"/>
                <w:sz w:val="28"/>
              </w:rPr>
              <w:t xml:space="preserve">Никулина </w:t>
            </w:r>
          </w:p>
          <w:p w14:paraId="67B7B168">
            <w:pPr>
              <w:pStyle w:val="40"/>
              <w:spacing w:beforeLines="0" w:after="0" w:afterLines="0"/>
              <w:ind w:firstLine="0"/>
              <w:rPr>
                <w:rFonts w:hint="default"/>
                <w:sz w:val="28"/>
              </w:rPr>
            </w:pPr>
            <w:r>
              <w:rPr>
                <w:rFonts w:hint="default"/>
                <w:sz w:val="28"/>
              </w:rPr>
              <w:t>Светлана Владимировна</w:t>
            </w:r>
          </w:p>
          <w:p w14:paraId="243D28FE">
            <w:pPr>
              <w:pStyle w:val="40"/>
              <w:spacing w:beforeLines="0" w:after="0" w:afterLines="0"/>
              <w:ind w:firstLine="0"/>
              <w:rPr>
                <w:rFonts w:hint="default"/>
                <w:sz w:val="28"/>
              </w:rPr>
            </w:pPr>
            <w:r>
              <w:rPr>
                <w:rFonts w:hint="default"/>
                <w:sz w:val="28"/>
              </w:rPr>
              <w:t xml:space="preserve"> </w:t>
            </w:r>
          </w:p>
          <w:p w14:paraId="713BC385">
            <w:pPr>
              <w:pStyle w:val="40"/>
              <w:spacing w:beforeLines="0" w:after="0" w:afterLines="0"/>
              <w:ind w:firstLine="0"/>
              <w:rPr>
                <w:rFonts w:hint="default"/>
                <w:sz w:val="26"/>
              </w:rPr>
            </w:pPr>
          </w:p>
          <w:p w14:paraId="0FEF203C">
            <w:pPr>
              <w:pStyle w:val="40"/>
              <w:spacing w:beforeLines="0" w:after="0" w:afterLines="0"/>
              <w:ind w:firstLine="0"/>
              <w:rPr>
                <w:rFonts w:hint="default"/>
                <w:sz w:val="28"/>
              </w:rPr>
            </w:pPr>
            <w:r>
              <w:rPr>
                <w:rFonts w:hint="default"/>
                <w:sz w:val="28"/>
              </w:rPr>
              <w:t xml:space="preserve">Жилин </w:t>
            </w:r>
          </w:p>
          <w:p w14:paraId="3EAAB7EE">
            <w:pPr>
              <w:pStyle w:val="40"/>
              <w:spacing w:beforeLines="0" w:after="0" w:afterLines="0"/>
              <w:ind w:firstLine="0"/>
              <w:rPr>
                <w:rFonts w:hint="default"/>
                <w:sz w:val="28"/>
              </w:rPr>
            </w:pPr>
            <w:r>
              <w:rPr>
                <w:rFonts w:hint="default"/>
                <w:sz w:val="28"/>
              </w:rPr>
              <w:t>Виталий Николаевич</w:t>
            </w:r>
          </w:p>
          <w:p w14:paraId="0B78BB06">
            <w:pPr>
              <w:pStyle w:val="40"/>
              <w:spacing w:beforeLines="0" w:after="0" w:afterLines="0"/>
              <w:ind w:firstLine="0"/>
              <w:rPr>
                <w:rFonts w:hint="default"/>
                <w:sz w:val="28"/>
              </w:rPr>
            </w:pPr>
          </w:p>
          <w:p w14:paraId="7A938CA5">
            <w:pPr>
              <w:pStyle w:val="40"/>
              <w:spacing w:beforeLines="0" w:after="0" w:afterLines="0"/>
              <w:ind w:firstLine="0"/>
              <w:rPr>
                <w:rFonts w:hint="default"/>
                <w:sz w:val="28"/>
              </w:rPr>
            </w:pPr>
          </w:p>
          <w:p w14:paraId="33007D63">
            <w:pPr>
              <w:pStyle w:val="40"/>
              <w:spacing w:beforeLines="0" w:after="0" w:afterLines="0"/>
              <w:ind w:firstLine="0"/>
              <w:rPr>
                <w:rFonts w:hint="default"/>
                <w:sz w:val="28"/>
              </w:rPr>
            </w:pPr>
            <w:r>
              <w:rPr>
                <w:rFonts w:hint="default"/>
                <w:sz w:val="28"/>
              </w:rPr>
              <w:t xml:space="preserve">Черникова </w:t>
            </w:r>
          </w:p>
          <w:p w14:paraId="1618A6D0">
            <w:pPr>
              <w:pStyle w:val="40"/>
              <w:spacing w:beforeLines="0" w:after="0" w:afterLines="0"/>
              <w:ind w:firstLine="0"/>
              <w:rPr>
                <w:rFonts w:hint="default"/>
                <w:sz w:val="28"/>
              </w:rPr>
            </w:pPr>
            <w:r>
              <w:rPr>
                <w:rFonts w:hint="default"/>
                <w:sz w:val="28"/>
              </w:rPr>
              <w:t>Татьяна Александровна</w:t>
            </w:r>
          </w:p>
          <w:p w14:paraId="6CA2BB99">
            <w:pPr>
              <w:pStyle w:val="40"/>
              <w:spacing w:beforeLines="0" w:after="0" w:afterLines="0"/>
              <w:ind w:firstLine="0"/>
              <w:rPr>
                <w:rFonts w:hint="default"/>
                <w:sz w:val="28"/>
              </w:rPr>
            </w:pPr>
          </w:p>
          <w:p w14:paraId="194CC693">
            <w:pPr>
              <w:pStyle w:val="40"/>
              <w:spacing w:beforeLines="0" w:after="0" w:afterLines="0"/>
              <w:ind w:firstLine="0"/>
              <w:rPr>
                <w:rFonts w:hint="default"/>
                <w:sz w:val="28"/>
              </w:rPr>
            </w:pPr>
          </w:p>
        </w:tc>
        <w:tc>
          <w:tcPr>
            <w:tcW w:w="6289" w:type="dxa"/>
            <w:tcBorders>
              <w:top w:val="nil"/>
              <w:left w:val="nil"/>
              <w:bottom w:val="nil"/>
              <w:right w:val="nil"/>
              <w:tl2br w:val="nil"/>
              <w:tr2bl w:val="nil"/>
            </w:tcBorders>
            <w:shd w:val="clear" w:color="auto" w:fill="FFFFFF"/>
            <w:vAlign w:val="top"/>
          </w:tcPr>
          <w:p w14:paraId="5E7DCBF4">
            <w:pPr>
              <w:spacing w:beforeLines="0" w:afterLines="0"/>
              <w:rPr>
                <w:rFonts w:hint="default" w:ascii="Times New Roman" w:hAnsi="Times New Roman"/>
                <w:sz w:val="28"/>
              </w:rPr>
            </w:pPr>
            <w:r>
              <w:rPr>
                <w:rFonts w:hint="default" w:ascii="Times New Roman" w:hAnsi="Times New Roman"/>
                <w:sz w:val="28"/>
              </w:rPr>
              <w:t>Директор МКУК «Городская библиотека№1»</w:t>
            </w:r>
          </w:p>
          <w:p w14:paraId="1F7A003E">
            <w:pPr>
              <w:spacing w:beforeLines="0" w:afterLines="0"/>
              <w:rPr>
                <w:rFonts w:hint="default"/>
                <w:sz w:val="22"/>
              </w:rPr>
            </w:pPr>
            <w:r>
              <w:rPr>
                <w:rFonts w:hint="default"/>
                <w:sz w:val="22"/>
              </w:rPr>
              <w:t xml:space="preserve"> </w:t>
            </w:r>
          </w:p>
          <w:p w14:paraId="56F9F5FD">
            <w:pPr>
              <w:spacing w:beforeLines="0" w:afterLines="0"/>
              <w:rPr>
                <w:rFonts w:hint="default" w:ascii="Times New Roman" w:hAnsi="Times New Roman"/>
                <w:sz w:val="28"/>
              </w:rPr>
            </w:pPr>
            <w:r>
              <w:rPr>
                <w:rFonts w:hint="default" w:ascii="Times New Roman" w:hAnsi="Times New Roman"/>
                <w:sz w:val="28"/>
              </w:rPr>
              <w:t>Руководитель местного исполкома</w:t>
            </w:r>
            <w:r>
              <w:rPr>
                <w:rFonts w:hint="default" w:ascii="Times New Roman" w:hAnsi="Times New Roman"/>
                <w:sz w:val="28"/>
                <w:lang w:val="ru-RU"/>
              </w:rPr>
              <w:t xml:space="preserve"> </w:t>
            </w:r>
            <w:r>
              <w:rPr>
                <w:rFonts w:hint="default" w:ascii="Times New Roman" w:hAnsi="Times New Roman"/>
                <w:sz w:val="28"/>
              </w:rPr>
              <w:t>Обоянского отделения Партии</w:t>
            </w:r>
            <w:r>
              <w:rPr>
                <w:rFonts w:hint="default" w:ascii="Times New Roman" w:hAnsi="Times New Roman"/>
                <w:sz w:val="28"/>
                <w:lang w:val="ru-RU"/>
              </w:rPr>
              <w:t xml:space="preserve"> </w:t>
            </w:r>
            <w:r>
              <w:rPr>
                <w:rFonts w:hint="default" w:ascii="Times New Roman" w:hAnsi="Times New Roman"/>
                <w:sz w:val="28"/>
              </w:rPr>
              <w:t>«ЕДИНАЯ РОССИЯ»</w:t>
            </w:r>
          </w:p>
          <w:p w14:paraId="4AC52653">
            <w:pPr>
              <w:spacing w:beforeLines="0" w:afterLines="0"/>
              <w:rPr>
                <w:rFonts w:hint="default"/>
                <w:sz w:val="22"/>
              </w:rPr>
            </w:pPr>
          </w:p>
          <w:p w14:paraId="0E0AE425">
            <w:pPr>
              <w:spacing w:beforeLines="0" w:afterLines="0"/>
              <w:jc w:val="both"/>
              <w:rPr>
                <w:rFonts w:hint="default" w:ascii="Times New Roman" w:hAnsi="Times New Roman"/>
                <w:sz w:val="28"/>
              </w:rPr>
            </w:pPr>
            <w:r>
              <w:rPr>
                <w:rFonts w:hint="default" w:ascii="Times New Roman" w:hAnsi="Times New Roman"/>
                <w:sz w:val="28"/>
              </w:rPr>
              <w:t>Директор МБОУ «Обоянская СОШ №1»</w:t>
            </w:r>
          </w:p>
          <w:p w14:paraId="11865907">
            <w:pPr>
              <w:spacing w:beforeLines="0" w:afterLines="0"/>
              <w:rPr>
                <w:rFonts w:hint="default"/>
                <w:sz w:val="28"/>
              </w:rPr>
            </w:pPr>
          </w:p>
        </w:tc>
      </w:tr>
    </w:tbl>
    <w:p w14:paraId="4EA542C7">
      <w:pPr>
        <w:spacing w:beforeLines="0" w:afterLines="0"/>
        <w:ind w:firstLine="4500"/>
        <w:jc w:val="both"/>
        <w:rPr>
          <w:rFonts w:hint="default" w:ascii="Times New Roman" w:hAnsi="Times New Roman"/>
          <w:sz w:val="28"/>
        </w:rPr>
        <w:sectPr>
          <w:pgSz w:w="11906" w:h="16838"/>
          <w:pgMar w:top="851" w:right="566" w:bottom="709" w:left="1134" w:header="0" w:footer="0" w:gutter="0"/>
          <w:lnNumType w:countBy="0" w:distance="360"/>
          <w:pgNumType w:fmt="decimal" w:start="1"/>
          <w:cols w:space="720" w:num="1"/>
          <w:formProt w:val="0"/>
          <w:docGrid w:linePitch="360" w:charSpace="-2049"/>
        </w:sectPr>
      </w:pPr>
      <w:r>
        <w:rPr>
          <w:rFonts w:hint="default" w:ascii="Times New Roman" w:hAnsi="Times New Roman"/>
          <w:sz w:val="28"/>
          <w:lang w:val="ru-RU"/>
        </w:rPr>
        <w:t xml:space="preserve"> </w:t>
      </w:r>
    </w:p>
    <w:p w14:paraId="0B54C3FF">
      <w:pPr>
        <w:spacing w:beforeLines="0" w:afterLines="0"/>
        <w:jc w:val="right"/>
        <w:rPr>
          <w:rFonts w:hint="default" w:ascii="Times New Roman" w:hAnsi="Times New Roman"/>
          <w:sz w:val="28"/>
        </w:rPr>
      </w:pPr>
      <w:r>
        <w:rPr>
          <w:rFonts w:hint="default" w:ascii="Times New Roman" w:hAnsi="Times New Roman"/>
          <w:sz w:val="28"/>
        </w:rPr>
        <w:tab/>
      </w:r>
      <w:r>
        <w:rPr>
          <w:rFonts w:hint="default" w:ascii="Times New Roman" w:hAnsi="Times New Roman"/>
          <w:sz w:val="28"/>
        </w:rPr>
        <w:tab/>
      </w:r>
      <w:r>
        <w:rPr>
          <w:rFonts w:hint="default" w:ascii="Times New Roman" w:hAnsi="Times New Roman"/>
          <w:sz w:val="28"/>
        </w:rPr>
        <w:tab/>
      </w:r>
      <w:r>
        <w:rPr>
          <w:rFonts w:hint="default" w:ascii="Times New Roman" w:hAnsi="Times New Roman"/>
          <w:sz w:val="28"/>
        </w:rPr>
        <w:tab/>
      </w:r>
      <w:r>
        <w:rPr>
          <w:rFonts w:hint="default" w:ascii="Times New Roman" w:hAnsi="Times New Roman"/>
          <w:sz w:val="28"/>
        </w:rPr>
        <w:tab/>
      </w:r>
      <w:r>
        <w:rPr>
          <w:rFonts w:hint="default" w:ascii="Times New Roman" w:hAnsi="Times New Roman"/>
          <w:sz w:val="28"/>
        </w:rPr>
        <w:tab/>
      </w:r>
      <w:r>
        <w:rPr>
          <w:rFonts w:hint="default" w:ascii="Times New Roman" w:hAnsi="Times New Roman"/>
          <w:sz w:val="28"/>
        </w:rPr>
        <w:tab/>
      </w:r>
      <w:r>
        <w:rPr>
          <w:rFonts w:hint="default" w:ascii="Times New Roman" w:hAnsi="Times New Roman"/>
          <w:sz w:val="28"/>
        </w:rPr>
        <w:tab/>
      </w:r>
      <w:r>
        <w:rPr>
          <w:rFonts w:hint="default" w:ascii="Times New Roman" w:hAnsi="Times New Roman"/>
          <w:sz w:val="28"/>
          <w:lang w:val="ru-RU"/>
        </w:rPr>
        <w:t xml:space="preserve"> </w:t>
      </w:r>
      <w:r>
        <w:rPr>
          <w:rFonts w:hint="default" w:ascii="Times New Roman" w:hAnsi="Times New Roman"/>
          <w:sz w:val="28"/>
        </w:rPr>
        <w:t xml:space="preserve">Приложение № 2 </w:t>
      </w:r>
    </w:p>
    <w:p w14:paraId="61F18898">
      <w:pPr>
        <w:spacing w:beforeLines="0" w:afterLines="0"/>
        <w:ind w:firstLine="4500"/>
        <w:jc w:val="right"/>
        <w:rPr>
          <w:rFonts w:hint="default" w:ascii="Times New Roman" w:hAnsi="Times New Roman"/>
          <w:sz w:val="28"/>
        </w:rPr>
      </w:pPr>
      <w:r>
        <w:rPr>
          <w:rFonts w:hint="default" w:ascii="Times New Roman" w:hAnsi="Times New Roman"/>
          <w:sz w:val="28"/>
          <w:lang w:val="ru-RU"/>
        </w:rPr>
        <w:t xml:space="preserve"> </w:t>
      </w:r>
      <w:r>
        <w:rPr>
          <w:rFonts w:hint="default" w:ascii="Times New Roman" w:hAnsi="Times New Roman"/>
          <w:sz w:val="28"/>
        </w:rPr>
        <w:t>УТВЕРЖДЕН</w:t>
      </w:r>
    </w:p>
    <w:p w14:paraId="696F0ACF">
      <w:pPr>
        <w:spacing w:beforeLines="0" w:after="0" w:afterLines="0"/>
        <w:ind w:firstLine="4500"/>
        <w:jc w:val="right"/>
        <w:rPr>
          <w:rFonts w:hint="default" w:ascii="Times New Roman" w:hAnsi="Times New Roman"/>
          <w:sz w:val="28"/>
        </w:rPr>
      </w:pPr>
      <w:r>
        <w:rPr>
          <w:rFonts w:hint="default" w:ascii="Times New Roman" w:hAnsi="Times New Roman"/>
          <w:sz w:val="28"/>
          <w:lang w:val="ru-RU"/>
        </w:rPr>
        <w:t xml:space="preserve"> </w:t>
      </w:r>
      <w:r>
        <w:rPr>
          <w:rFonts w:hint="default" w:ascii="Times New Roman" w:hAnsi="Times New Roman"/>
          <w:sz w:val="28"/>
        </w:rPr>
        <w:t>Постановлением Администрации</w:t>
      </w:r>
    </w:p>
    <w:p w14:paraId="3851D44D">
      <w:pPr>
        <w:shd w:val="clear" w:color="auto" w:fill="FFFFFF"/>
        <w:spacing w:beforeLines="0" w:after="0" w:afterLines="0" w:line="240" w:lineRule="auto"/>
        <w:ind w:left="4956"/>
        <w:jc w:val="right"/>
        <w:rPr>
          <w:rFonts w:hint="default" w:ascii="Times New Roman" w:hAnsi="Times New Roman"/>
          <w:sz w:val="28"/>
        </w:rPr>
      </w:pPr>
      <w:r>
        <w:rPr>
          <w:rFonts w:hint="default" w:ascii="Times New Roman" w:hAnsi="Times New Roman"/>
          <w:sz w:val="28"/>
          <w:lang w:val="ru-RU"/>
        </w:rPr>
        <w:t xml:space="preserve"> </w:t>
      </w:r>
      <w:r>
        <w:rPr>
          <w:rFonts w:hint="default" w:ascii="Times New Roman" w:hAnsi="Times New Roman"/>
          <w:sz w:val="28"/>
        </w:rPr>
        <w:t>Города Обояни Курской области</w:t>
      </w:r>
      <w:r>
        <w:rPr>
          <w:rFonts w:hint="default" w:ascii="Times New Roman" w:hAnsi="Times New Roman"/>
          <w:sz w:val="28"/>
          <w:lang w:val="ru-RU"/>
        </w:rPr>
        <w:t xml:space="preserve"> </w:t>
      </w:r>
      <w:r>
        <w:rPr>
          <w:rFonts w:hint="default" w:ascii="Times New Roman" w:hAnsi="Times New Roman"/>
          <w:sz w:val="28"/>
        </w:rPr>
        <w:t>№ 259 от 31.03.</w:t>
      </w:r>
      <w:bookmarkStart w:id="0" w:name="bookmark14"/>
      <w:r>
        <w:rPr>
          <w:rFonts w:hint="default" w:ascii="Times New Roman" w:hAnsi="Times New Roman"/>
          <w:sz w:val="28"/>
        </w:rPr>
        <w:t>2017г.</w:t>
      </w:r>
    </w:p>
    <w:p w14:paraId="784F0A1E">
      <w:pPr>
        <w:pStyle w:val="54"/>
        <w:keepNext/>
        <w:keepLines/>
        <w:tabs>
          <w:tab w:val="left" w:pos="993"/>
        </w:tabs>
        <w:spacing w:before="0" w:beforeLines="0" w:afterLines="0" w:line="240" w:lineRule="auto"/>
        <w:ind w:firstLine="709"/>
        <w:jc w:val="both"/>
        <w:rPr>
          <w:rFonts w:hint="default"/>
          <w:sz w:val="28"/>
        </w:rPr>
      </w:pPr>
    </w:p>
    <w:p w14:paraId="48427728">
      <w:pPr>
        <w:pStyle w:val="54"/>
        <w:keepNext/>
        <w:keepLines/>
        <w:tabs>
          <w:tab w:val="left" w:pos="993"/>
        </w:tabs>
        <w:spacing w:before="0" w:beforeLines="0" w:afterLines="0" w:line="240" w:lineRule="auto"/>
        <w:ind w:firstLine="709"/>
        <w:rPr>
          <w:rFonts w:hint="default"/>
          <w:sz w:val="28"/>
        </w:rPr>
      </w:pPr>
    </w:p>
    <w:p w14:paraId="4A948A24">
      <w:pPr>
        <w:pStyle w:val="54"/>
        <w:keepNext/>
        <w:keepLines/>
        <w:tabs>
          <w:tab w:val="left" w:pos="993"/>
        </w:tabs>
        <w:spacing w:before="0" w:beforeLines="0" w:afterLines="0" w:line="360" w:lineRule="auto"/>
        <w:ind w:firstLine="709"/>
        <w:rPr>
          <w:rFonts w:hint="default"/>
          <w:sz w:val="28"/>
        </w:rPr>
      </w:pPr>
      <w:r>
        <w:rPr>
          <w:rFonts w:hint="default"/>
          <w:sz w:val="28"/>
        </w:rPr>
        <w:t>ПОЛОЖЕНИЕ</w:t>
      </w:r>
      <w:bookmarkEnd w:id="0"/>
      <w:r>
        <w:rPr>
          <w:rFonts w:hint="default"/>
          <w:sz w:val="28"/>
        </w:rPr>
        <w:br w:type="textWrapping"/>
      </w:r>
      <w:r>
        <w:rPr>
          <w:rFonts w:hint="default"/>
          <w:sz w:val="28"/>
          <w:lang w:val="ru-RU"/>
        </w:rPr>
        <w:t xml:space="preserve"> </w:t>
      </w:r>
      <w:r>
        <w:rPr>
          <w:rFonts w:hint="default"/>
          <w:sz w:val="28"/>
        </w:rPr>
        <w:t>об общественной комиссии</w:t>
      </w:r>
    </w:p>
    <w:p w14:paraId="73B8B27D">
      <w:pPr>
        <w:pStyle w:val="54"/>
        <w:keepNext/>
        <w:keepLines/>
        <w:spacing w:before="0" w:beforeLines="0" w:afterLines="0" w:line="360" w:lineRule="auto"/>
        <w:ind w:firstLine="709"/>
        <w:jc w:val="both"/>
        <w:rPr>
          <w:rFonts w:hint="default"/>
          <w:b w:val="0"/>
          <w:sz w:val="28"/>
        </w:rPr>
      </w:pPr>
      <w:r>
        <w:rPr>
          <w:rFonts w:hint="default"/>
          <w:b w:val="0"/>
          <w:sz w:val="28"/>
        </w:rPr>
        <w:t>1. Муниципальная общественная комиссия (далее – Комиссия) создается в целях формирования адресного перечня дворовых территорий МКД для включения в муниципальную программу «Формирование современной городской среды в городе Обояни Обоянского района Курской области на 2017 год» в рамках приоритетного проекта «Формирование современной городской среды» в муниципальном образовании «Город Обоянь» Обоянского района Курской области (далее – программа), формирования перечня мест общего пользования, подлежащих благоустройству в рамках этой же программы, а также в целях осуществления контроля программы «Формирование современной городской среды в городе Обояни Обоянского района Курской области на 2017 год», согласования отчетов и приемки работ.</w:t>
      </w:r>
    </w:p>
    <w:p w14:paraId="4D03EF21">
      <w:pPr>
        <w:pStyle w:val="54"/>
        <w:keepNext/>
        <w:keepLines/>
        <w:spacing w:before="0" w:beforeLines="0" w:afterLines="0" w:line="360" w:lineRule="auto"/>
        <w:jc w:val="both"/>
        <w:rPr>
          <w:rFonts w:hint="default"/>
          <w:b w:val="0"/>
          <w:sz w:val="28"/>
        </w:rPr>
      </w:pPr>
      <w:r>
        <w:rPr>
          <w:rFonts w:hint="default"/>
          <w:b w:val="0"/>
          <w:sz w:val="28"/>
        </w:rPr>
        <w:tab/>
      </w:r>
      <w:r>
        <w:rPr>
          <w:rFonts w:hint="default"/>
          <w:b w:val="0"/>
          <w:sz w:val="28"/>
        </w:rPr>
        <w:t xml:space="preserve">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муниципального образования «Город Обоянь» Обоянского района Курской области, иными муниципальными правовыми актами </w:t>
      </w:r>
      <w:r>
        <w:rPr>
          <w:rFonts w:hint="default"/>
          <w:b w:val="0"/>
          <w:sz w:val="28"/>
        </w:rPr>
        <w:br w:type="textWrapping"/>
      </w:r>
      <w:r>
        <w:rPr>
          <w:rFonts w:hint="default"/>
          <w:b w:val="0"/>
          <w:sz w:val="28"/>
        </w:rPr>
        <w:t>и настоящим Положением.</w:t>
      </w:r>
    </w:p>
    <w:p w14:paraId="5328DA09">
      <w:pPr>
        <w:spacing w:beforeLines="0" w:afterLines="0" w:line="360" w:lineRule="auto"/>
        <w:ind w:firstLine="709"/>
        <w:jc w:val="both"/>
        <w:rPr>
          <w:rFonts w:hint="default" w:ascii="Times New Roman" w:hAnsi="Times New Roman"/>
          <w:sz w:val="28"/>
        </w:rPr>
      </w:pPr>
      <w:r>
        <w:rPr>
          <w:rFonts w:hint="default" w:ascii="Times New Roman" w:hAnsi="Times New Roman"/>
          <w:sz w:val="28"/>
        </w:rPr>
        <w:t>3. Комиссия создается постановлением Администрации города Обояни, в количестве не менее 9 человек.</w:t>
      </w:r>
    </w:p>
    <w:p w14:paraId="2A043681">
      <w:pPr>
        <w:spacing w:beforeLines="0" w:afterLines="0"/>
        <w:ind w:firstLine="709"/>
        <w:jc w:val="both"/>
        <w:rPr>
          <w:rFonts w:hint="default" w:ascii="Times New Roman" w:hAnsi="Times New Roman"/>
          <w:sz w:val="28"/>
        </w:rPr>
      </w:pPr>
      <w:r>
        <w:rPr>
          <w:rFonts w:hint="default" w:ascii="Times New Roman" w:hAnsi="Times New Roman"/>
          <w:sz w:val="28"/>
        </w:rPr>
        <w:t>4. В сфере своей компетенции Комиссия:</w:t>
      </w:r>
    </w:p>
    <w:p w14:paraId="4BEED820">
      <w:pPr>
        <w:spacing w:beforeLines="0" w:afterLines="0"/>
        <w:ind w:firstLine="709"/>
        <w:jc w:val="both"/>
        <w:rPr>
          <w:rFonts w:hint="default" w:ascii="Times New Roman" w:hAnsi="Times New Roman"/>
          <w:sz w:val="28"/>
        </w:rPr>
      </w:pPr>
      <w:r>
        <w:rPr>
          <w:rFonts w:hint="default" w:ascii="Times New Roman" w:hAnsi="Times New Roman"/>
          <w:sz w:val="28"/>
        </w:rPr>
        <w:t xml:space="preserve">4.1. Рассматривает и оценивает заявки заинтересованных лиц </w:t>
      </w:r>
      <w:r>
        <w:rPr>
          <w:rFonts w:hint="default" w:ascii="Times New Roman" w:hAnsi="Times New Roman"/>
          <w:sz w:val="28"/>
        </w:rPr>
        <w:br w:type="textWrapping"/>
      </w:r>
      <w:r>
        <w:rPr>
          <w:rFonts w:hint="default" w:ascii="Times New Roman" w:hAnsi="Times New Roman"/>
          <w:sz w:val="28"/>
        </w:rPr>
        <w:t xml:space="preserve">о включении дворовой территории в программу на предмет соответствия заявки и прилагаемых к ней документов установленным требованиям, </w:t>
      </w:r>
      <w:r>
        <w:rPr>
          <w:rFonts w:hint="default" w:ascii="Times New Roman" w:hAnsi="Times New Roman"/>
          <w:sz w:val="28"/>
        </w:rPr>
        <w:br w:type="textWrapping"/>
      </w:r>
      <w:r>
        <w:rPr>
          <w:rFonts w:hint="default" w:ascii="Times New Roman" w:hAnsi="Times New Roman"/>
          <w:sz w:val="28"/>
        </w:rPr>
        <w:t>в том числе к составу и оформлению.</w:t>
      </w:r>
    </w:p>
    <w:p w14:paraId="02FECDE3">
      <w:pPr>
        <w:spacing w:beforeLines="0" w:afterLines="0"/>
        <w:ind w:firstLine="709"/>
        <w:jc w:val="both"/>
        <w:rPr>
          <w:rFonts w:hint="default" w:ascii="Times New Roman" w:hAnsi="Times New Roman"/>
          <w:sz w:val="28"/>
        </w:rPr>
      </w:pPr>
      <w:r>
        <w:rPr>
          <w:rFonts w:hint="default" w:ascii="Times New Roman" w:hAnsi="Times New Roman"/>
          <w:sz w:val="28"/>
        </w:rPr>
        <w:t xml:space="preserve">4.2. Рассматривает и оценивает заявки граждан и организаций </w:t>
      </w:r>
      <w:r>
        <w:rPr>
          <w:rFonts w:hint="default" w:ascii="Times New Roman" w:hAnsi="Times New Roman"/>
          <w:sz w:val="28"/>
        </w:rPr>
        <w:br w:type="textWrapping"/>
      </w:r>
      <w:r>
        <w:rPr>
          <w:rFonts w:hint="default" w:ascii="Times New Roman" w:hAnsi="Times New Roman"/>
          <w:sz w:val="28"/>
        </w:rPr>
        <w:t>о включении общественной территории в программу на предмет соответствия заявки установленным требованиям.</w:t>
      </w:r>
    </w:p>
    <w:p w14:paraId="0C7D5098">
      <w:pPr>
        <w:spacing w:beforeLines="0" w:afterLines="0"/>
        <w:ind w:firstLine="709"/>
        <w:jc w:val="both"/>
        <w:rPr>
          <w:rFonts w:hint="default" w:ascii="Times New Roman" w:hAnsi="Times New Roman"/>
          <w:sz w:val="28"/>
        </w:rPr>
      </w:pPr>
      <w:r>
        <w:rPr>
          <w:rFonts w:hint="default" w:ascii="Times New Roman" w:hAnsi="Times New Roman"/>
          <w:sz w:val="28"/>
        </w:rPr>
        <w:t>4.3. Рассматривает дизайн-проекты дворовых территорий, подлежащих благоустройству в рамках программы.</w:t>
      </w:r>
    </w:p>
    <w:p w14:paraId="33235B1C">
      <w:pPr>
        <w:spacing w:beforeLines="0" w:afterLines="0"/>
        <w:ind w:firstLine="709"/>
        <w:jc w:val="both"/>
        <w:rPr>
          <w:rFonts w:hint="default" w:ascii="Times New Roman" w:hAnsi="Times New Roman"/>
          <w:sz w:val="28"/>
        </w:rPr>
      </w:pPr>
      <w:r>
        <w:rPr>
          <w:rFonts w:hint="default" w:ascii="Times New Roman" w:hAnsi="Times New Roman"/>
          <w:sz w:val="28"/>
        </w:rPr>
        <w:t>4.4. Рассматривает и утверждает дизайн-проект благоустройства наиболее посещаемой территории общего пользования.</w:t>
      </w:r>
    </w:p>
    <w:p w14:paraId="4A17BF9F">
      <w:pPr>
        <w:spacing w:beforeLines="0" w:afterLines="0"/>
        <w:ind w:firstLine="709"/>
        <w:jc w:val="both"/>
        <w:rPr>
          <w:rFonts w:hint="default" w:ascii="Times New Roman" w:hAnsi="Times New Roman"/>
          <w:sz w:val="28"/>
        </w:rPr>
      </w:pPr>
      <w:r>
        <w:rPr>
          <w:rFonts w:hint="default" w:ascii="Times New Roman" w:hAnsi="Times New Roman"/>
          <w:sz w:val="28"/>
        </w:rPr>
        <w:t>4.5. Проводит оценку предложений заинтересованных лиц к проекту программы.</w:t>
      </w:r>
    </w:p>
    <w:p w14:paraId="3C9A08CB">
      <w:pPr>
        <w:spacing w:beforeLines="0" w:afterLines="0"/>
        <w:ind w:firstLine="709"/>
        <w:jc w:val="both"/>
        <w:rPr>
          <w:rFonts w:hint="default" w:ascii="Times New Roman" w:hAnsi="Times New Roman"/>
          <w:sz w:val="28"/>
        </w:rPr>
      </w:pPr>
      <w:r>
        <w:rPr>
          <w:rFonts w:hint="default" w:ascii="Times New Roman" w:hAnsi="Times New Roman"/>
          <w:sz w:val="28"/>
        </w:rPr>
        <w:t>4.6. Контролирует и координирует реализацию программы.</w:t>
      </w:r>
    </w:p>
    <w:p w14:paraId="2FDD66DD">
      <w:pPr>
        <w:spacing w:beforeLines="0" w:afterLines="0"/>
        <w:ind w:firstLine="709"/>
        <w:jc w:val="both"/>
        <w:rPr>
          <w:rFonts w:hint="default" w:ascii="Times New Roman" w:hAnsi="Times New Roman"/>
          <w:sz w:val="28"/>
        </w:rPr>
      </w:pPr>
      <w:r>
        <w:rPr>
          <w:rFonts w:hint="default" w:ascii="Times New Roman" w:hAnsi="Times New Roman"/>
          <w:sz w:val="28"/>
        </w:rPr>
        <w:t>5. В состав Комиссии включаются представители органов местного самоуправления, политических партий и движений, общественных организаций, объединений предпринимателей и иных лиц.</w:t>
      </w:r>
    </w:p>
    <w:p w14:paraId="44E67FDF">
      <w:pPr>
        <w:spacing w:beforeLines="0" w:afterLines="0"/>
        <w:ind w:firstLine="709"/>
        <w:jc w:val="both"/>
        <w:rPr>
          <w:rFonts w:hint="default" w:ascii="Times New Roman" w:hAnsi="Times New Roman"/>
          <w:sz w:val="28"/>
        </w:rPr>
      </w:pPr>
      <w:r>
        <w:rPr>
          <w:rFonts w:hint="default" w:ascii="Times New Roman" w:hAnsi="Times New Roman"/>
          <w:sz w:val="28"/>
        </w:rPr>
        <w:t>Состав Комиссии,</w:t>
      </w:r>
      <w:r>
        <w:rPr>
          <w:rFonts w:hint="default" w:ascii="Times New Roman" w:hAnsi="Times New Roman"/>
          <w:sz w:val="28"/>
          <w:lang w:val="ru-RU"/>
        </w:rPr>
        <w:t xml:space="preserve"> </w:t>
      </w:r>
      <w:r>
        <w:rPr>
          <w:rFonts w:hint="default" w:ascii="Times New Roman" w:hAnsi="Times New Roman"/>
          <w:sz w:val="28"/>
        </w:rPr>
        <w:t>формируется из числа кандидатов, выдвинутых:</w:t>
      </w:r>
    </w:p>
    <w:p w14:paraId="2F203407">
      <w:pPr>
        <w:spacing w:beforeLines="0" w:afterLines="0"/>
        <w:ind w:firstLine="709"/>
        <w:jc w:val="both"/>
        <w:rPr>
          <w:rFonts w:hint="default" w:ascii="Times New Roman" w:hAnsi="Times New Roman"/>
          <w:sz w:val="28"/>
        </w:rPr>
      </w:pPr>
      <w:r>
        <w:rPr>
          <w:rFonts w:hint="default" w:ascii="Times New Roman" w:hAnsi="Times New Roman"/>
          <w:sz w:val="28"/>
        </w:rPr>
        <w:t>общественными</w:t>
      </w:r>
      <w:r>
        <w:rPr>
          <w:rFonts w:hint="default" w:ascii="Times New Roman" w:hAnsi="Times New Roman"/>
          <w:sz w:val="28"/>
          <w:lang w:val="ru-RU"/>
        </w:rPr>
        <w:t xml:space="preserve"> </w:t>
      </w:r>
      <w:r>
        <w:rPr>
          <w:rFonts w:hint="default" w:ascii="Times New Roman" w:hAnsi="Times New Roman"/>
          <w:sz w:val="28"/>
        </w:rPr>
        <w:t>организациями, политическими партиями, объединениями предпринимателей и иными некоммерческими объединениями, зарегистрированными и действующими на территории города Курска;</w:t>
      </w:r>
    </w:p>
    <w:p w14:paraId="7F3A178C">
      <w:pPr>
        <w:spacing w:beforeLines="0" w:afterLines="0"/>
        <w:ind w:firstLine="709"/>
        <w:jc w:val="both"/>
        <w:rPr>
          <w:rFonts w:hint="default" w:ascii="Times New Roman" w:hAnsi="Times New Roman"/>
          <w:sz w:val="28"/>
        </w:rPr>
      </w:pPr>
      <w:r>
        <w:rPr>
          <w:rFonts w:hint="default" w:ascii="Times New Roman" w:hAnsi="Times New Roman"/>
          <w:sz w:val="28"/>
        </w:rPr>
        <w:t>инициативными группами, ТОС;</w:t>
      </w:r>
    </w:p>
    <w:p w14:paraId="0E575344">
      <w:pPr>
        <w:spacing w:beforeLines="0" w:afterLines="0"/>
        <w:ind w:firstLine="709"/>
        <w:jc w:val="both"/>
        <w:rPr>
          <w:rFonts w:hint="default" w:ascii="Times New Roman" w:hAnsi="Times New Roman"/>
          <w:sz w:val="28"/>
        </w:rPr>
      </w:pPr>
      <w:r>
        <w:rPr>
          <w:rFonts w:hint="default" w:ascii="Times New Roman" w:hAnsi="Times New Roman"/>
          <w:sz w:val="28"/>
        </w:rPr>
        <w:t>в порядке самовыдвижения.</w:t>
      </w:r>
    </w:p>
    <w:p w14:paraId="34305AD5">
      <w:pPr>
        <w:pStyle w:val="52"/>
        <w:tabs>
          <w:tab w:val="left" w:pos="993"/>
          <w:tab w:val="left" w:pos="1127"/>
        </w:tabs>
        <w:spacing w:before="0" w:beforeLines="0" w:after="0" w:afterLines="0"/>
        <w:ind w:firstLine="709"/>
        <w:jc w:val="both"/>
        <w:rPr>
          <w:rFonts w:hint="default" w:ascii="Times New Roman" w:hAnsi="Times New Roman"/>
          <w:sz w:val="28"/>
        </w:rPr>
      </w:pPr>
      <w:r>
        <w:rPr>
          <w:rFonts w:hint="default" w:ascii="Times New Roman" w:hAnsi="Times New Roman"/>
          <w:sz w:val="28"/>
        </w:rPr>
        <w:t xml:space="preserve">6. Руководство Комиссией осуществляет председатель, </w:t>
      </w:r>
      <w:r>
        <w:rPr>
          <w:rFonts w:hint="default" w:ascii="Times New Roman" w:hAnsi="Times New Roman"/>
          <w:sz w:val="28"/>
        </w:rPr>
        <w:br w:type="textWrapping"/>
      </w:r>
      <w:r>
        <w:rPr>
          <w:rFonts w:hint="default" w:ascii="Times New Roman" w:hAnsi="Times New Roman"/>
          <w:sz w:val="28"/>
        </w:rPr>
        <w:t>а в его отсутствие заместитель председателя.</w:t>
      </w:r>
    </w:p>
    <w:p w14:paraId="31C89195">
      <w:pPr>
        <w:spacing w:beforeLines="0" w:afterLines="0"/>
        <w:ind w:firstLine="709"/>
        <w:jc w:val="both"/>
        <w:rPr>
          <w:rFonts w:hint="default" w:ascii="Times New Roman" w:hAnsi="Times New Roman"/>
          <w:sz w:val="28"/>
        </w:rPr>
      </w:pPr>
      <w:r>
        <w:rPr>
          <w:rFonts w:hint="default" w:ascii="Times New Roman" w:hAnsi="Times New Roman"/>
          <w:sz w:val="28"/>
        </w:rPr>
        <w:t>7. Председатель Комиссии:</w:t>
      </w:r>
    </w:p>
    <w:p w14:paraId="62D2A9C5">
      <w:pPr>
        <w:spacing w:beforeLines="0" w:afterLines="0"/>
        <w:ind w:firstLine="709"/>
        <w:jc w:val="both"/>
        <w:rPr>
          <w:rFonts w:hint="default" w:ascii="Times New Roman" w:hAnsi="Times New Roman"/>
          <w:sz w:val="28"/>
        </w:rPr>
      </w:pPr>
      <w:r>
        <w:rPr>
          <w:rFonts w:hint="default" w:ascii="Times New Roman" w:hAnsi="Times New Roman"/>
          <w:sz w:val="28"/>
        </w:rPr>
        <w:t>7.1. Обеспечивает выполнение полномочий и реализацию прав Комиссии, исполнение Комиссией возложенных обязанностей.</w:t>
      </w:r>
    </w:p>
    <w:p w14:paraId="5716F508">
      <w:pPr>
        <w:spacing w:beforeLines="0" w:afterLines="0"/>
        <w:ind w:firstLine="709"/>
        <w:jc w:val="both"/>
        <w:rPr>
          <w:rFonts w:hint="default" w:ascii="Times New Roman" w:hAnsi="Times New Roman"/>
          <w:sz w:val="28"/>
        </w:rPr>
      </w:pPr>
      <w:r>
        <w:rPr>
          <w:rFonts w:hint="default" w:ascii="Times New Roman" w:hAnsi="Times New Roman"/>
          <w:sz w:val="28"/>
        </w:rPr>
        <w:t>7.2. Руководит деятельностью Комиссии.</w:t>
      </w:r>
    </w:p>
    <w:p w14:paraId="675BBDC0">
      <w:pPr>
        <w:spacing w:beforeLines="0" w:afterLines="0"/>
        <w:ind w:firstLine="709"/>
        <w:jc w:val="both"/>
        <w:rPr>
          <w:rFonts w:hint="default" w:ascii="Times New Roman" w:hAnsi="Times New Roman"/>
          <w:sz w:val="28"/>
        </w:rPr>
      </w:pPr>
      <w:r>
        <w:rPr>
          <w:rFonts w:hint="default" w:ascii="Times New Roman" w:hAnsi="Times New Roman"/>
          <w:sz w:val="28"/>
        </w:rPr>
        <w:t>7.3. Организует и координирует работу Комиссии.</w:t>
      </w:r>
    </w:p>
    <w:p w14:paraId="734FF51B">
      <w:pPr>
        <w:spacing w:beforeLines="0" w:afterLines="0"/>
        <w:ind w:firstLine="709"/>
        <w:jc w:val="both"/>
        <w:rPr>
          <w:rFonts w:hint="default" w:ascii="Times New Roman" w:hAnsi="Times New Roman"/>
          <w:sz w:val="28"/>
        </w:rPr>
      </w:pPr>
      <w:r>
        <w:rPr>
          <w:rFonts w:hint="default" w:ascii="Times New Roman" w:hAnsi="Times New Roman"/>
          <w:sz w:val="28"/>
        </w:rPr>
        <w:t>7.4. Осуществляет общий контроль за реализацией принятых Комиссией решений и предложений.</w:t>
      </w:r>
    </w:p>
    <w:p w14:paraId="1292248E">
      <w:pPr>
        <w:spacing w:beforeLines="0" w:afterLines="0"/>
        <w:ind w:firstLine="709"/>
        <w:jc w:val="both"/>
        <w:rPr>
          <w:rFonts w:hint="default" w:ascii="Times New Roman" w:hAnsi="Times New Roman"/>
          <w:sz w:val="28"/>
        </w:rPr>
      </w:pPr>
      <w:r>
        <w:rPr>
          <w:rFonts w:hint="default" w:ascii="Times New Roman" w:hAnsi="Times New Roman"/>
          <w:sz w:val="28"/>
        </w:rPr>
        <w:t>8. Секретарь Комиссии:</w:t>
      </w:r>
    </w:p>
    <w:p w14:paraId="4DFDC663">
      <w:pPr>
        <w:spacing w:beforeLines="0" w:afterLines="0"/>
        <w:ind w:firstLine="709"/>
        <w:jc w:val="both"/>
        <w:rPr>
          <w:rFonts w:hint="default" w:ascii="Times New Roman" w:hAnsi="Times New Roman" w:eastAsia="Calibri"/>
          <w:color w:val="000000"/>
          <w:sz w:val="28"/>
        </w:rPr>
      </w:pPr>
      <w:r>
        <w:rPr>
          <w:rFonts w:hint="default" w:ascii="Times New Roman" w:hAnsi="Times New Roman" w:eastAsia="Calibri"/>
          <w:color w:val="000000"/>
          <w:sz w:val="28"/>
        </w:rPr>
        <w:t>8.1 Организует подготовку заседаний Комиссии;</w:t>
      </w:r>
    </w:p>
    <w:p w14:paraId="1D686CE3">
      <w:pPr>
        <w:spacing w:beforeLines="0" w:afterLines="0"/>
        <w:ind w:firstLine="709"/>
        <w:jc w:val="both"/>
        <w:rPr>
          <w:rFonts w:hint="default" w:ascii="Times New Roman" w:hAnsi="Times New Roman" w:eastAsia="Calibri"/>
          <w:color w:val="000000"/>
          <w:sz w:val="28"/>
        </w:rPr>
      </w:pPr>
      <w:r>
        <w:rPr>
          <w:rFonts w:hint="default" w:ascii="Times New Roman" w:hAnsi="Times New Roman" w:eastAsia="Calibri"/>
          <w:color w:val="000000"/>
          <w:sz w:val="28"/>
        </w:rPr>
        <w:t>8.2. Обеспечивает подготовку проектов повестки дня ее заседаний, организует подготовку материалов к заседаниям Комиссии;</w:t>
      </w:r>
    </w:p>
    <w:p w14:paraId="3FE716BF">
      <w:pPr>
        <w:spacing w:beforeLines="0" w:afterLines="0"/>
        <w:ind w:firstLine="709"/>
        <w:jc w:val="both"/>
        <w:rPr>
          <w:rFonts w:hint="default" w:ascii="Times New Roman" w:hAnsi="Times New Roman" w:eastAsia="Calibri"/>
          <w:color w:val="000000"/>
          <w:sz w:val="28"/>
        </w:rPr>
      </w:pPr>
      <w:r>
        <w:rPr>
          <w:rFonts w:hint="default" w:ascii="Times New Roman" w:hAnsi="Times New Roman" w:eastAsia="Calibri"/>
          <w:color w:val="000000"/>
          <w:sz w:val="28"/>
        </w:rPr>
        <w:t xml:space="preserve">8.3. Обеспечивает информирование членов Комиссии и иных заинтересованных лиц о дате, месте и времени проведения заседания Комиссии и о вопросах, включенных в повестку дня, в срок не позднее </w:t>
      </w:r>
      <w:r>
        <w:rPr>
          <w:rFonts w:hint="default" w:ascii="Times New Roman" w:hAnsi="Times New Roman" w:eastAsia="Calibri"/>
          <w:color w:val="000000"/>
          <w:sz w:val="28"/>
        </w:rPr>
        <w:br w:type="textWrapping"/>
      </w:r>
      <w:r>
        <w:rPr>
          <w:rFonts w:hint="default" w:ascii="Times New Roman" w:hAnsi="Times New Roman" w:eastAsia="Calibri"/>
          <w:color w:val="000000"/>
          <w:sz w:val="28"/>
        </w:rPr>
        <w:t>3 рабочих дней до дня проведения заседания Комиссии;</w:t>
      </w:r>
    </w:p>
    <w:p w14:paraId="6DE80660">
      <w:pPr>
        <w:spacing w:beforeLines="0" w:afterLines="0"/>
        <w:ind w:firstLine="540"/>
        <w:jc w:val="both"/>
        <w:rPr>
          <w:rFonts w:hint="default" w:ascii="Times New Roman" w:hAnsi="Times New Roman" w:eastAsia="Calibri"/>
          <w:color w:val="000000"/>
          <w:sz w:val="28"/>
        </w:rPr>
      </w:pPr>
      <w:r>
        <w:rPr>
          <w:rFonts w:hint="default" w:ascii="Times New Roman" w:hAnsi="Times New Roman" w:eastAsia="Calibri"/>
          <w:color w:val="000000"/>
          <w:sz w:val="28"/>
        </w:rPr>
        <w:t xml:space="preserve">8.4. Оформляет протоколы заседаний Комиссии и выписку </w:t>
      </w:r>
      <w:r>
        <w:rPr>
          <w:rFonts w:hint="default" w:ascii="Times New Roman" w:hAnsi="Times New Roman" w:eastAsia="Calibri"/>
          <w:color w:val="000000"/>
          <w:sz w:val="28"/>
        </w:rPr>
        <w:br w:type="textWrapping"/>
      </w:r>
      <w:r>
        <w:rPr>
          <w:rFonts w:hint="default" w:ascii="Times New Roman" w:hAnsi="Times New Roman" w:eastAsia="Calibri"/>
          <w:color w:val="000000"/>
          <w:sz w:val="28"/>
        </w:rPr>
        <w:t>из них и обеспечивает их хранение.</w:t>
      </w:r>
    </w:p>
    <w:p w14:paraId="6D00B07F">
      <w:pPr>
        <w:spacing w:beforeLines="0" w:afterLines="0"/>
        <w:ind w:firstLine="709"/>
        <w:jc w:val="both"/>
        <w:rPr>
          <w:rFonts w:hint="default" w:ascii="Times New Roman" w:hAnsi="Times New Roman"/>
          <w:sz w:val="28"/>
        </w:rPr>
      </w:pPr>
      <w:r>
        <w:rPr>
          <w:rFonts w:hint="default" w:ascii="Times New Roman" w:hAnsi="Times New Roman"/>
          <w:sz w:val="28"/>
        </w:rPr>
        <w:t>9. Заседания Комиссии проводятся по мере необходимости.</w:t>
      </w:r>
    </w:p>
    <w:p w14:paraId="4436EBAC">
      <w:pPr>
        <w:spacing w:beforeLines="0" w:afterLines="0"/>
        <w:ind w:firstLine="709"/>
        <w:jc w:val="both"/>
        <w:rPr>
          <w:rFonts w:hint="default" w:ascii="Times New Roman" w:hAnsi="Times New Roman"/>
          <w:sz w:val="28"/>
        </w:rPr>
      </w:pPr>
      <w:r>
        <w:rPr>
          <w:rFonts w:hint="default" w:ascii="Times New Roman" w:hAnsi="Times New Roman"/>
          <w:sz w:val="28"/>
        </w:rPr>
        <w:t xml:space="preserve">10. Заседание Комиссии считается правомочным, если </w:t>
      </w:r>
      <w:r>
        <w:rPr>
          <w:rFonts w:hint="default" w:ascii="Times New Roman" w:hAnsi="Times New Roman"/>
          <w:sz w:val="28"/>
        </w:rPr>
        <w:br w:type="textWrapping"/>
      </w:r>
      <w:r>
        <w:rPr>
          <w:rFonts w:hint="default" w:ascii="Times New Roman" w:hAnsi="Times New Roman"/>
          <w:sz w:val="28"/>
        </w:rPr>
        <w:t>на нем присутствуют не менее половины ее членов.</w:t>
      </w:r>
    </w:p>
    <w:p w14:paraId="40A4794C">
      <w:pPr>
        <w:spacing w:beforeLines="0" w:afterLines="0"/>
        <w:ind w:firstLine="709"/>
        <w:jc w:val="both"/>
        <w:rPr>
          <w:rFonts w:hint="default" w:ascii="Times New Roman" w:hAnsi="Times New Roman"/>
          <w:sz w:val="28"/>
        </w:rPr>
      </w:pPr>
      <w:r>
        <w:rPr>
          <w:rFonts w:hint="default" w:ascii="Times New Roman" w:hAnsi="Times New Roman"/>
          <w:sz w:val="28"/>
        </w:rPr>
        <w:t>12. 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14:paraId="7098DEB1">
      <w:pPr>
        <w:spacing w:beforeLines="0" w:afterLines="0"/>
        <w:ind w:firstLine="709"/>
        <w:jc w:val="both"/>
        <w:rPr>
          <w:rFonts w:hint="default" w:ascii="Times New Roman" w:hAnsi="Times New Roman"/>
          <w:sz w:val="28"/>
        </w:rPr>
      </w:pPr>
      <w:r>
        <w:rPr>
          <w:rFonts w:hint="default" w:ascii="Times New Roman" w:hAnsi="Times New Roman"/>
          <w:sz w:val="28"/>
        </w:rPr>
        <w:t>14. Решение Комиссии оформляется протоколом, подписываемым председательствующим на Комиссии и секретарем.</w:t>
      </w:r>
    </w:p>
    <w:p w14:paraId="0EB19E3E">
      <w:pPr>
        <w:spacing w:beforeLines="0" w:afterLines="0"/>
        <w:ind w:firstLine="709"/>
        <w:jc w:val="both"/>
        <w:rPr>
          <w:rFonts w:hint="default" w:ascii="Times New Roman" w:hAnsi="Times New Roman"/>
          <w:sz w:val="28"/>
        </w:rPr>
      </w:pPr>
      <w:r>
        <w:rPr>
          <w:rFonts w:hint="default" w:ascii="Times New Roman" w:hAnsi="Times New Roman"/>
          <w:sz w:val="28"/>
        </w:rPr>
        <w:t>15. Протокол Комиссии не позднее 3 рабочих дней после проведения заседания Комиссии размещается на официальном сайте муниципального образования «город Обоянь» Обоянского района Курской области.</w:t>
      </w:r>
    </w:p>
    <w:p w14:paraId="7A514B61">
      <w:pPr>
        <w:ind w:left="0" w:right="0" w:firstLine="4500"/>
        <w:jc w:val="both"/>
        <w:rPr>
          <w:rFonts w:ascii="Times New Roman" w:hAnsi="Times New Roman" w:cs="Times New Roman"/>
          <w:sz w:val="28"/>
          <w:szCs w:val="28"/>
        </w:rPr>
      </w:pPr>
    </w:p>
    <w:p w14:paraId="097753CC">
      <w:pPr>
        <w:ind w:left="0" w:right="0" w:firstLine="4500"/>
        <w:jc w:val="both"/>
      </w:pPr>
    </w:p>
    <w:p w14:paraId="20DCEF14">
      <w:pPr>
        <w:ind w:left="0" w:right="0" w:firstLine="4500"/>
        <w:jc w:val="both"/>
      </w:pPr>
    </w:p>
    <w:p w14:paraId="1638976E">
      <w:pPr>
        <w:ind w:left="0" w:right="0" w:firstLine="4500"/>
        <w:jc w:val="both"/>
      </w:pPr>
    </w:p>
    <w:p w14:paraId="4C83E37A">
      <w:pPr>
        <w:ind w:left="0" w:right="0" w:firstLine="4500"/>
        <w:jc w:val="both"/>
      </w:pPr>
    </w:p>
    <w:p w14:paraId="36F78A72">
      <w:pPr>
        <w:ind w:left="0" w:right="0" w:firstLine="4500"/>
        <w:jc w:val="both"/>
      </w:pPr>
    </w:p>
    <w:p w14:paraId="58BE5AC0">
      <w:pPr>
        <w:ind w:left="0" w:right="0" w:firstLine="45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lang w:val="ru-RU"/>
        </w:rPr>
        <w:t xml:space="preserve"> </w:t>
      </w:r>
    </w:p>
    <w:p w14:paraId="7DB8D7EA">
      <w:pPr>
        <w:ind w:left="0" w:right="0" w:firstLine="4500"/>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t xml:space="preserve">Приложение № 3 </w:t>
      </w:r>
    </w:p>
    <w:p w14:paraId="68A83124">
      <w:pPr>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УТВЕРЖДЕН</w:t>
      </w:r>
    </w:p>
    <w:p w14:paraId="022CE489">
      <w:pPr>
        <w:spacing w:before="0" w:after="0"/>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Постановлением Администрации</w:t>
      </w:r>
    </w:p>
    <w:p w14:paraId="07385212">
      <w:pPr>
        <w:spacing w:before="0" w:after="0"/>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города Обоянь Обоянского </w:t>
      </w:r>
    </w:p>
    <w:p w14:paraId="0CB42886">
      <w:pPr>
        <w:spacing w:before="0" w:after="0"/>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района Курской области № 259</w:t>
      </w:r>
    </w:p>
    <w:p w14:paraId="67D41979">
      <w:pPr>
        <w:spacing w:before="0" w:after="0"/>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от 31 марта 2017 г.</w:t>
      </w:r>
    </w:p>
    <w:p w14:paraId="71FFEA43">
      <w:pPr>
        <w:rPr>
          <w:b/>
          <w:sz w:val="28"/>
          <w:szCs w:val="28"/>
        </w:rPr>
      </w:pPr>
    </w:p>
    <w:p w14:paraId="4FAA8D7B">
      <w:pPr>
        <w:jc w:val="center"/>
        <w:rPr>
          <w:rFonts w:ascii="Times New Roman" w:hAnsi="Times New Roman" w:cs="Times New Roman"/>
          <w:b/>
          <w:sz w:val="28"/>
          <w:szCs w:val="28"/>
        </w:rPr>
      </w:pPr>
      <w:r>
        <w:rPr>
          <w:rFonts w:ascii="Times New Roman" w:hAnsi="Times New Roman" w:cs="Times New Roman"/>
          <w:b/>
          <w:sz w:val="28"/>
          <w:szCs w:val="28"/>
        </w:rPr>
        <w:t>ПОРЯДОК</w:t>
      </w:r>
    </w:p>
    <w:p w14:paraId="6062DAAD">
      <w:pPr>
        <w:jc w:val="center"/>
        <w:rPr>
          <w:rFonts w:ascii="Times New Roman" w:hAnsi="Times New Roman" w:cs="Times New Roman"/>
          <w:b/>
          <w:bCs/>
          <w:sz w:val="28"/>
          <w:szCs w:val="28"/>
        </w:rPr>
      </w:pPr>
      <w:r>
        <w:rPr>
          <w:rFonts w:ascii="Times New Roman" w:hAnsi="Times New Roman" w:cs="Times New Roman"/>
          <w:b/>
          <w:sz w:val="28"/>
          <w:szCs w:val="28"/>
        </w:rPr>
        <w:t>общественного обсуждения проекта муниципальной</w:t>
      </w:r>
      <w:r>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программы </w:t>
      </w:r>
      <w:r>
        <w:rPr>
          <w:rFonts w:ascii="Times New Roman" w:hAnsi="Times New Roman" w:cs="Times New Roman"/>
          <w:b/>
          <w:bCs/>
          <w:sz w:val="28"/>
          <w:szCs w:val="28"/>
        </w:rPr>
        <w:t>«Формирование современной городской среды в городе Обояни Обоянского района Курской области на 2017 год»</w:t>
      </w:r>
    </w:p>
    <w:p w14:paraId="5C01A2D8">
      <w:pPr>
        <w:ind w:left="360" w:right="0" w:firstLine="0"/>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14:paraId="5AC7C006">
      <w:pPr>
        <w:jc w:val="both"/>
        <w:rPr>
          <w:rFonts w:ascii="Times New Roman" w:hAnsi="Times New Roman" w:cs="Times New Roman"/>
          <w:sz w:val="28"/>
          <w:szCs w:val="28"/>
        </w:rPr>
      </w:pPr>
      <w:r>
        <w:rPr>
          <w:rFonts w:ascii="Times New Roman" w:hAnsi="Times New Roman" w:cs="Times New Roman"/>
          <w:sz w:val="28"/>
          <w:szCs w:val="28"/>
        </w:rPr>
        <w:t xml:space="preserve">1.1. Порядок общественного обсуждения проекта муниципальной программы </w:t>
      </w:r>
      <w:r>
        <w:rPr>
          <w:rFonts w:ascii="Times New Roman" w:hAnsi="Times New Roman" w:cs="Times New Roman"/>
          <w:b w:val="0"/>
          <w:bCs w:val="0"/>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sz w:val="28"/>
          <w:szCs w:val="28"/>
        </w:rPr>
        <w:t xml:space="preserve"> рамках реализации приоритетного проекта «Формирование современной</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городской среды» (далее - Порядок) определяет порядок и сроки общественного обсуждения проекта муниципальной программы </w:t>
      </w:r>
      <w:r>
        <w:rPr>
          <w:rFonts w:ascii="Times New Roman" w:hAnsi="Times New Roman" w:cs="Times New Roman"/>
          <w:b w:val="0"/>
          <w:bCs w:val="0"/>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sz w:val="28"/>
          <w:szCs w:val="28"/>
        </w:rPr>
        <w:t xml:space="preserve"> в рамках реализации приоритетного проекта «Формирование современной</w:t>
      </w:r>
      <w:r>
        <w:rPr>
          <w:rFonts w:ascii="Times New Roman" w:hAnsi="Times New Roman" w:cs="Times New Roman"/>
          <w:sz w:val="28"/>
          <w:szCs w:val="28"/>
          <w:lang w:val="ru-RU"/>
        </w:rPr>
        <w:t xml:space="preserve"> </w:t>
      </w:r>
      <w:r>
        <w:rPr>
          <w:rFonts w:ascii="Times New Roman" w:hAnsi="Times New Roman" w:cs="Times New Roman"/>
          <w:sz w:val="28"/>
          <w:szCs w:val="28"/>
        </w:rPr>
        <w:t>городской среды»</w:t>
      </w:r>
      <w:r>
        <w:rPr>
          <w:rFonts w:ascii="Times New Roman" w:hAnsi="Times New Roman" w:cs="Times New Roman"/>
          <w:sz w:val="28"/>
          <w:szCs w:val="28"/>
          <w:lang w:val="ru-RU"/>
        </w:rPr>
        <w:t xml:space="preserve"> </w:t>
      </w:r>
      <w:r>
        <w:rPr>
          <w:rFonts w:ascii="Times New Roman" w:hAnsi="Times New Roman" w:cs="Times New Roman"/>
          <w:sz w:val="28"/>
          <w:szCs w:val="28"/>
        </w:rPr>
        <w:t>(далее - Программа).</w:t>
      </w:r>
    </w:p>
    <w:p w14:paraId="57D23E09">
      <w:pPr>
        <w:jc w:val="both"/>
        <w:rPr>
          <w:rFonts w:ascii="Times New Roman" w:hAnsi="Times New Roman" w:cs="Times New Roman"/>
          <w:sz w:val="28"/>
          <w:szCs w:val="28"/>
        </w:rPr>
      </w:pPr>
      <w:r>
        <w:rPr>
          <w:rFonts w:ascii="Times New Roman" w:hAnsi="Times New Roman" w:cs="Times New Roman"/>
          <w:sz w:val="28"/>
          <w:szCs w:val="28"/>
        </w:rPr>
        <w:t>1.2. Организатором общественного обсуждения проекта Программы является Администрация города Обояни Обоянского района Курской области (далее – Организатор).</w:t>
      </w:r>
    </w:p>
    <w:p w14:paraId="0D8614E2">
      <w:pPr>
        <w:jc w:val="both"/>
        <w:rPr>
          <w:rFonts w:ascii="Times New Roman" w:hAnsi="Times New Roman" w:cs="Times New Roman"/>
          <w:sz w:val="28"/>
          <w:szCs w:val="28"/>
        </w:rPr>
      </w:pPr>
      <w:r>
        <w:rPr>
          <w:rFonts w:ascii="Times New Roman" w:hAnsi="Times New Roman" w:cs="Times New Roman"/>
          <w:sz w:val="28"/>
          <w:szCs w:val="28"/>
        </w:rPr>
        <w:t>1.3. В обсуждении проекта Программы принимают участие граждане, проживающие на территории муниципального образования «город Обоянь» Обоянского района Курской области и организации, зарегистрированные на территории муниципального образования «город Обоянь» Обоянского района Курской области.</w:t>
      </w:r>
    </w:p>
    <w:p w14:paraId="46632239">
      <w:pPr>
        <w:jc w:val="center"/>
        <w:rPr>
          <w:rFonts w:ascii="Times New Roman" w:hAnsi="Times New Roman" w:cs="Times New Roman"/>
          <w:b/>
          <w:sz w:val="28"/>
          <w:szCs w:val="28"/>
        </w:rPr>
      </w:pPr>
      <w:r>
        <w:rPr>
          <w:rFonts w:ascii="Times New Roman" w:hAnsi="Times New Roman" w:cs="Times New Roman"/>
          <w:b/>
          <w:sz w:val="28"/>
          <w:szCs w:val="28"/>
        </w:rPr>
        <w:t>2. Порядок и сроки общественного обсуждения проекта Программы</w:t>
      </w:r>
    </w:p>
    <w:p w14:paraId="62AC524C">
      <w:pPr>
        <w:jc w:val="both"/>
        <w:rPr>
          <w:rFonts w:ascii="Times New Roman" w:hAnsi="Times New Roman" w:cs="Times New Roman"/>
          <w:sz w:val="28"/>
          <w:szCs w:val="28"/>
        </w:rPr>
      </w:pPr>
      <w:r>
        <w:rPr>
          <w:rFonts w:ascii="Times New Roman" w:hAnsi="Times New Roman" w:cs="Times New Roman"/>
          <w:sz w:val="28"/>
          <w:szCs w:val="28"/>
        </w:rPr>
        <w:t>2.1. Формой участия граждан, организаций в общественном обсуждении является направление Организатору Предложений по прилагаемой форме № 1.</w:t>
      </w:r>
    </w:p>
    <w:p w14:paraId="64964AE1">
      <w:pPr>
        <w:jc w:val="both"/>
        <w:rPr>
          <w:rFonts w:ascii="Times New Roman" w:hAnsi="Times New Roman" w:cs="Times New Roman"/>
          <w:sz w:val="28"/>
          <w:szCs w:val="28"/>
        </w:rPr>
      </w:pPr>
      <w:r>
        <w:rPr>
          <w:rFonts w:ascii="Times New Roman" w:hAnsi="Times New Roman" w:cs="Times New Roman"/>
          <w:sz w:val="28"/>
          <w:szCs w:val="28"/>
        </w:rPr>
        <w:t>2.2. Способы подачи Предложений:</w:t>
      </w:r>
    </w:p>
    <w:p w14:paraId="1A0FCD3C">
      <w:pPr>
        <w:jc w:val="both"/>
        <w:rPr>
          <w:rFonts w:ascii="Times New Roman" w:hAnsi="Times New Roman" w:cs="Times New Roman"/>
          <w:sz w:val="28"/>
          <w:szCs w:val="28"/>
        </w:rPr>
      </w:pPr>
      <w:r>
        <w:rPr>
          <w:rFonts w:ascii="Times New Roman" w:hAnsi="Times New Roman" w:cs="Times New Roman"/>
          <w:sz w:val="28"/>
          <w:szCs w:val="28"/>
        </w:rPr>
        <w:t xml:space="preserve">по адресу: 306230, Курская область ,г. Обоянь, ул. Ленина ,д.28 </w:t>
      </w:r>
    </w:p>
    <w:p w14:paraId="4A78DDC7">
      <w:pPr>
        <w:jc w:val="both"/>
        <w:rPr>
          <w:rFonts w:ascii="Times New Roman" w:hAnsi="Times New Roman" w:cs="Times New Roman"/>
          <w:sz w:val="28"/>
          <w:szCs w:val="28"/>
        </w:rPr>
      </w:pPr>
      <w:r>
        <w:rPr>
          <w:rFonts w:ascii="Times New Roman" w:hAnsi="Times New Roman" w:cs="Times New Roman"/>
          <w:sz w:val="28"/>
          <w:szCs w:val="28"/>
        </w:rPr>
        <w:t>по факсу: 8 (47141) 2-31-87</w:t>
      </w:r>
    </w:p>
    <w:p w14:paraId="219F207F">
      <w:pPr>
        <w:jc w:val="both"/>
        <w:rPr>
          <w:rFonts w:ascii="Times New Roman" w:hAnsi="Times New Roman" w:cs="Times New Roman"/>
          <w:sz w:val="28"/>
          <w:szCs w:val="28"/>
          <w:lang w:val="en-US"/>
        </w:rPr>
      </w:pPr>
      <w:r>
        <w:rPr>
          <w:rFonts w:ascii="Times New Roman" w:hAnsi="Times New Roman" w:cs="Times New Roman"/>
          <w:sz w:val="28"/>
          <w:szCs w:val="28"/>
        </w:rPr>
        <w:t xml:space="preserve">по электронной почте: </w:t>
      </w:r>
      <w:r>
        <w:rPr>
          <w:rFonts w:ascii="Times New Roman" w:hAnsi="Times New Roman" w:cs="Times New Roman"/>
          <w:sz w:val="28"/>
          <w:szCs w:val="28"/>
          <w:lang w:val="en-US"/>
        </w:rPr>
        <w:t>web</w:t>
      </w:r>
      <w:r>
        <w:rPr>
          <w:rFonts w:ascii="Times New Roman" w:hAnsi="Times New Roman" w:cs="Times New Roman"/>
          <w:sz w:val="28"/>
          <w:szCs w:val="28"/>
        </w:rPr>
        <w:t>@</w:t>
      </w:r>
      <w:r>
        <w:rPr>
          <w:rFonts w:ascii="Times New Roman" w:hAnsi="Times New Roman" w:cs="Times New Roman"/>
          <w:sz w:val="28"/>
          <w:szCs w:val="28"/>
          <w:lang w:val="en-US"/>
        </w:rPr>
        <w:t>oboyan</w:t>
      </w:r>
      <w:r>
        <w:rPr>
          <w:rFonts w:ascii="Times New Roman" w:hAnsi="Times New Roman" w:cs="Times New Roman"/>
          <w:sz w:val="28"/>
          <w:szCs w:val="28"/>
        </w:rPr>
        <w:t>.</w:t>
      </w:r>
      <w:r>
        <w:rPr>
          <w:rFonts w:ascii="Times New Roman" w:hAnsi="Times New Roman" w:cs="Times New Roman"/>
          <w:sz w:val="28"/>
          <w:szCs w:val="28"/>
          <w:lang w:val="en-US"/>
        </w:rPr>
        <w:t>org</w:t>
      </w:r>
    </w:p>
    <w:p w14:paraId="5CE914F7">
      <w:pPr>
        <w:jc w:val="both"/>
        <w:rPr>
          <w:rFonts w:ascii="Times New Roman" w:hAnsi="Times New Roman" w:cs="Times New Roman"/>
          <w:sz w:val="28"/>
          <w:szCs w:val="28"/>
        </w:rPr>
      </w:pPr>
      <w:r>
        <w:rPr>
          <w:rFonts w:ascii="Times New Roman" w:hAnsi="Times New Roman" w:cs="Times New Roman"/>
          <w:sz w:val="28"/>
          <w:szCs w:val="28"/>
        </w:rPr>
        <w:t>2.3. Общественное обсуждение проекта Программы будет осуществляться в срок с 03.04.2017 года по 02.05.2017 года.</w:t>
      </w:r>
    </w:p>
    <w:p w14:paraId="52613C7A">
      <w:pPr>
        <w:jc w:val="both"/>
        <w:rPr>
          <w:rFonts w:ascii="Times New Roman" w:hAnsi="Times New Roman" w:cs="Times New Roman"/>
          <w:sz w:val="28"/>
          <w:szCs w:val="28"/>
        </w:rPr>
      </w:pPr>
      <w:r>
        <w:rPr>
          <w:rFonts w:ascii="Times New Roman" w:hAnsi="Times New Roman" w:cs="Times New Roman"/>
          <w:sz w:val="28"/>
          <w:szCs w:val="28"/>
        </w:rPr>
        <w:t>2.4. Для обобщения и оценки Предложений от участников общественного обсуждения проекта Программы создается общественная комиссия, состоящая из представителей органов местного самоуправления, политических партий, движений, общественных организаций. Состав общественной комиссии утверждается Постановлением Администрации города Обояни Обоянского района Курской области.</w:t>
      </w:r>
    </w:p>
    <w:p w14:paraId="23B92F48">
      <w:pPr>
        <w:jc w:val="both"/>
        <w:rPr>
          <w:rFonts w:ascii="Times New Roman" w:hAnsi="Times New Roman" w:cs="Times New Roman"/>
          <w:sz w:val="28"/>
          <w:szCs w:val="28"/>
        </w:rPr>
      </w:pPr>
      <w:r>
        <w:rPr>
          <w:rFonts w:ascii="Times New Roman" w:hAnsi="Times New Roman" w:cs="Times New Roman"/>
          <w:sz w:val="28"/>
          <w:szCs w:val="28"/>
        </w:rPr>
        <w:t>2.5.Предложения, поступающие Организатору, подлежат обязательной регистрации.</w:t>
      </w:r>
    </w:p>
    <w:p w14:paraId="07581B5A">
      <w:pPr>
        <w:jc w:val="both"/>
        <w:rPr>
          <w:rFonts w:ascii="Times New Roman" w:hAnsi="Times New Roman" w:cs="Times New Roman"/>
          <w:sz w:val="28"/>
          <w:szCs w:val="28"/>
        </w:rPr>
      </w:pPr>
      <w:r>
        <w:rPr>
          <w:rFonts w:ascii="Times New Roman" w:hAnsi="Times New Roman" w:cs="Times New Roman"/>
          <w:sz w:val="28"/>
          <w:szCs w:val="28"/>
        </w:rPr>
        <w:t>2.6. Предложения, поступившие с нарушением порядка, срока и формы подачи предложений, по решению общественной комиссии могут быть оставлены без рассмотрения.</w:t>
      </w:r>
    </w:p>
    <w:p w14:paraId="4528D2FB">
      <w:pPr>
        <w:jc w:val="both"/>
        <w:rPr>
          <w:rFonts w:ascii="Times New Roman" w:hAnsi="Times New Roman" w:cs="Times New Roman"/>
          <w:sz w:val="28"/>
          <w:szCs w:val="28"/>
        </w:rPr>
      </w:pPr>
      <w:r>
        <w:rPr>
          <w:rFonts w:ascii="Times New Roman" w:hAnsi="Times New Roman" w:cs="Times New Roman"/>
          <w:sz w:val="28"/>
          <w:szCs w:val="28"/>
        </w:rPr>
        <w:t>2.7.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14:paraId="30703A9D">
      <w:pPr>
        <w:jc w:val="both"/>
        <w:rPr>
          <w:rFonts w:ascii="Times New Roman" w:hAnsi="Times New Roman" w:cs="Times New Roman"/>
          <w:sz w:val="28"/>
          <w:szCs w:val="28"/>
        </w:rPr>
      </w:pPr>
      <w:r>
        <w:rPr>
          <w:rFonts w:ascii="Times New Roman" w:hAnsi="Times New Roman" w:cs="Times New Roman"/>
          <w:sz w:val="28"/>
          <w:szCs w:val="28"/>
        </w:rPr>
        <w:t>2.8. Заседание общественной комиссии считается правомочным, если на нем присутствуют не менее двух третьих от общего числа ее состава.</w:t>
      </w:r>
    </w:p>
    <w:p w14:paraId="3F54CF65">
      <w:pPr>
        <w:jc w:val="both"/>
        <w:rPr>
          <w:rFonts w:ascii="Times New Roman" w:hAnsi="Times New Roman" w:cs="Times New Roman"/>
          <w:sz w:val="28"/>
          <w:szCs w:val="28"/>
        </w:rPr>
      </w:pPr>
      <w:r>
        <w:rPr>
          <w:rFonts w:ascii="Times New Roman" w:hAnsi="Times New Roman" w:cs="Times New Roman"/>
          <w:sz w:val="28"/>
          <w:szCs w:val="28"/>
        </w:rPr>
        <w:t xml:space="preserve">2.9. Решение комиссии принимается открытым голосованием простым большинством голосов от состава общественной комиссии, присутствующего на заседании. </w:t>
      </w:r>
    </w:p>
    <w:p w14:paraId="55816556">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2.10. По итогам заседания общественной комиссии готовиться </w:t>
      </w:r>
      <w:r>
        <w:rPr>
          <w:rFonts w:ascii="Times New Roman" w:hAnsi="Times New Roman" w:cs="Times New Roman"/>
          <w:color w:val="000000"/>
          <w:sz w:val="28"/>
          <w:szCs w:val="28"/>
        </w:rPr>
        <w:t xml:space="preserve">Заключение, которое содержит следующую информацию: </w:t>
      </w:r>
    </w:p>
    <w:p w14:paraId="29D4B7B8">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общее количество поступивших Предложений; </w:t>
      </w:r>
    </w:p>
    <w:p w14:paraId="391C9771">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и содержание поступивших Предложений оставленных без рассмотрения;</w:t>
      </w:r>
    </w:p>
    <w:p w14:paraId="4B32A21A">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содержание Предложений рекомендуемых к отклонению;</w:t>
      </w:r>
    </w:p>
    <w:p w14:paraId="5B7788EF">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содержание Предложений рекомендуемых для одобрения.</w:t>
      </w:r>
    </w:p>
    <w:p w14:paraId="2ECAF5F6">
      <w:pPr>
        <w:jc w:val="both"/>
        <w:rPr>
          <w:rFonts w:ascii="Times New Roman" w:hAnsi="Times New Roman" w:cs="Times New Roman"/>
          <w:sz w:val="28"/>
          <w:szCs w:val="28"/>
        </w:rPr>
      </w:pPr>
      <w:r>
        <w:rPr>
          <w:rFonts w:ascii="Times New Roman" w:hAnsi="Times New Roman" w:cs="Times New Roman"/>
          <w:sz w:val="28"/>
          <w:szCs w:val="28"/>
        </w:rPr>
        <w:t xml:space="preserve">Заключение общественной комиссии оформляется в течение трех рабочих дней после её заседания. Заключение подписывается председателем и секретарем общественной комиссии. Заключение и видеозапись заседания общественной комиссии размещается на официальном сайте Администрации города Обояни Курской области в информационно-коммуникационной сети «Интернет» в течение трех рабочих дней после её заседания. </w:t>
      </w:r>
    </w:p>
    <w:p w14:paraId="056582B6">
      <w:pPr>
        <w:jc w:val="both"/>
        <w:rPr>
          <w:rFonts w:ascii="Times New Roman" w:hAnsi="Times New Roman" w:cs="Times New Roman"/>
          <w:sz w:val="28"/>
          <w:szCs w:val="28"/>
        </w:rPr>
      </w:pPr>
      <w:r>
        <w:rPr>
          <w:rFonts w:ascii="Times New Roman" w:hAnsi="Times New Roman" w:cs="Times New Roman"/>
          <w:sz w:val="28"/>
          <w:szCs w:val="28"/>
        </w:rPr>
        <w:t xml:space="preserve">2.11. На основании заключения общественной комиссии осуществляется включение Предложений в Программу на 2017 год. </w:t>
      </w:r>
    </w:p>
    <w:p w14:paraId="365BDC9B">
      <w:pPr>
        <w:jc w:val="both"/>
        <w:rPr>
          <w:rFonts w:ascii="Times New Roman" w:hAnsi="Times New Roman" w:cs="Times New Roman"/>
          <w:sz w:val="28"/>
          <w:szCs w:val="28"/>
        </w:rPr>
      </w:pPr>
      <w:r>
        <w:rPr>
          <w:rFonts w:ascii="Times New Roman" w:hAnsi="Times New Roman" w:cs="Times New Roman"/>
          <w:sz w:val="28"/>
          <w:szCs w:val="28"/>
        </w:rPr>
        <w:t>2.12. Представителям заинтересованных лиц направляются в письменном виде по адресу, указанному в Предложении, уведомления о результатах рассмотрения Предложений. Уведомления направляются в течение 5 рабочих дней после заседания общественной комиссии.</w:t>
      </w:r>
    </w:p>
    <w:p w14:paraId="61ABB794">
      <w:pPr>
        <w:jc w:val="both"/>
        <w:rPr>
          <w:rFonts w:ascii="Times New Roman" w:hAnsi="Times New Roman" w:cs="Times New Roman"/>
          <w:sz w:val="28"/>
          <w:szCs w:val="28"/>
        </w:rPr>
      </w:pPr>
      <w:r>
        <w:rPr>
          <w:rFonts w:ascii="Times New Roman" w:hAnsi="Times New Roman" w:cs="Times New Roman"/>
          <w:sz w:val="28"/>
          <w:szCs w:val="28"/>
        </w:rPr>
        <w:t>2.13. Представители заинтересованных лиц (инициативная группа) уполномоченные на представление предложений, согласование дизайн-проекта, а также на участие в контроле, в том числе промежуточном, и приемке работ, вправе участвовать в заседании общественной комиссии.</w:t>
      </w:r>
    </w:p>
    <w:p w14:paraId="382BC0D1">
      <w:pPr>
        <w:jc w:val="center"/>
        <w:rPr>
          <w:rFonts w:ascii="Times New Roman" w:hAnsi="Times New Roman" w:cs="Times New Roman"/>
          <w:b/>
          <w:sz w:val="28"/>
          <w:szCs w:val="28"/>
        </w:rPr>
      </w:pPr>
      <w:r>
        <w:rPr>
          <w:rFonts w:ascii="Times New Roman" w:hAnsi="Times New Roman" w:cs="Times New Roman"/>
          <w:b/>
          <w:sz w:val="28"/>
          <w:szCs w:val="28"/>
        </w:rPr>
        <w:t>3. Заключительные положения</w:t>
      </w:r>
    </w:p>
    <w:p w14:paraId="6EAFDD9E">
      <w:pPr>
        <w:jc w:val="both"/>
        <w:rPr>
          <w:rFonts w:ascii="Times New Roman" w:hAnsi="Times New Roman" w:cs="Times New Roman"/>
          <w:sz w:val="28"/>
          <w:szCs w:val="28"/>
        </w:rPr>
      </w:pPr>
      <w:r>
        <w:rPr>
          <w:rFonts w:ascii="Times New Roman" w:hAnsi="Times New Roman" w:cs="Times New Roman"/>
          <w:sz w:val="28"/>
          <w:szCs w:val="28"/>
        </w:rPr>
        <w:t>3.1. Настоящий Порядок не имеет обратной силы и распространяет свое действие на правоотношения, возникшие после утверждения настоящего Порядка.</w:t>
      </w:r>
    </w:p>
    <w:p w14:paraId="2F84CF03">
      <w:pPr>
        <w:jc w:val="both"/>
        <w:rPr>
          <w:rFonts w:ascii="Times New Roman" w:hAnsi="Times New Roman" w:cs="Times New Roman"/>
          <w:sz w:val="28"/>
          <w:szCs w:val="28"/>
        </w:rPr>
      </w:pPr>
      <w:r>
        <w:rPr>
          <w:rFonts w:ascii="Times New Roman" w:hAnsi="Times New Roman" w:cs="Times New Roman"/>
          <w:sz w:val="28"/>
          <w:szCs w:val="28"/>
        </w:rPr>
        <w:t>3.2. Изменения и дополнения в настоящий Порядок вносятся соответствующим муниципальным правовым актом Администрации города Обоянь Обоянского района Курской области.</w:t>
      </w:r>
    </w:p>
    <w:p w14:paraId="1BA44308">
      <w:pPr>
        <w:jc w:val="center"/>
        <w:rPr>
          <w:rFonts w:ascii="Times New Roman" w:hAnsi="Times New Roman" w:cs="Times New Roman"/>
          <w:sz w:val="28"/>
          <w:szCs w:val="28"/>
        </w:rPr>
      </w:pPr>
      <w:r>
        <w:rPr>
          <w:rFonts w:ascii="Times New Roman" w:hAnsi="Times New Roman" w:cs="Times New Roman"/>
          <w:sz w:val="28"/>
          <w:szCs w:val="28"/>
        </w:rPr>
        <w:t>_____________________</w:t>
      </w:r>
    </w:p>
    <w:p w14:paraId="420F8946">
      <w:pPr>
        <w:jc w:val="center"/>
        <w:rPr>
          <w:rFonts w:ascii="Times New Roman" w:hAnsi="Times New Roman" w:cs="Times New Roman"/>
          <w:spacing w:val="3"/>
          <w:sz w:val="28"/>
          <w:szCs w:val="28"/>
          <w:shd w:val="clear" w:fill="F4F0E7"/>
        </w:rPr>
      </w:pPr>
    </w:p>
    <w:p w14:paraId="5FAAE60C">
      <w:pPr>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p>
    <w:p w14:paraId="46DA8A38">
      <w:pPr>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p>
    <w:p w14:paraId="08FADCFD">
      <w:pPr>
        <w:ind w:left="0" w:right="0" w:firstLine="4500"/>
        <w:jc w:val="both"/>
        <w:rPr>
          <w:rFonts w:ascii="Times New Roman" w:hAnsi="Times New Roman" w:cs="Times New Roman"/>
          <w:sz w:val="28"/>
          <w:szCs w:val="28"/>
        </w:rPr>
      </w:pPr>
    </w:p>
    <w:p w14:paraId="21EB544B">
      <w:pPr>
        <w:ind w:left="0" w:right="0" w:firstLine="4500"/>
        <w:jc w:val="both"/>
        <w:rPr>
          <w:rFonts w:ascii="Times New Roman" w:hAnsi="Times New Roman" w:cs="Times New Roman"/>
          <w:sz w:val="28"/>
          <w:szCs w:val="28"/>
        </w:rPr>
      </w:pPr>
    </w:p>
    <w:p w14:paraId="64A5C263">
      <w:pPr>
        <w:ind w:left="0" w:right="0" w:firstLine="4500"/>
        <w:jc w:val="both"/>
        <w:rPr>
          <w:rFonts w:ascii="Times New Roman" w:hAnsi="Times New Roman" w:cs="Times New Roman"/>
          <w:sz w:val="28"/>
          <w:szCs w:val="28"/>
        </w:rPr>
      </w:pPr>
    </w:p>
    <w:p w14:paraId="2B6407D2">
      <w:pPr>
        <w:ind w:left="0" w:right="0" w:firstLine="4500"/>
        <w:jc w:val="both"/>
        <w:rPr>
          <w:rFonts w:ascii="Times New Roman" w:hAnsi="Times New Roman" w:cs="Times New Roman"/>
          <w:sz w:val="28"/>
          <w:szCs w:val="28"/>
        </w:rPr>
      </w:pPr>
    </w:p>
    <w:p w14:paraId="69B5EEBF">
      <w:pPr>
        <w:ind w:left="0" w:right="0" w:firstLine="4500"/>
        <w:jc w:val="both"/>
        <w:rPr>
          <w:rFonts w:ascii="Times New Roman" w:hAnsi="Times New Roman" w:cs="Times New Roman"/>
          <w:sz w:val="28"/>
          <w:szCs w:val="28"/>
        </w:rPr>
      </w:pPr>
    </w:p>
    <w:p w14:paraId="307BF888">
      <w:pPr>
        <w:ind w:left="0" w:right="0" w:firstLine="4500"/>
        <w:jc w:val="both"/>
        <w:rPr>
          <w:rFonts w:ascii="Times New Roman" w:hAnsi="Times New Roman" w:cs="Times New Roman"/>
          <w:sz w:val="28"/>
          <w:szCs w:val="28"/>
        </w:rPr>
      </w:pPr>
    </w:p>
    <w:p w14:paraId="5A28FC00">
      <w:pPr>
        <w:ind w:left="0" w:right="0" w:firstLine="4500"/>
        <w:jc w:val="both"/>
        <w:rPr>
          <w:rFonts w:ascii="Times New Roman" w:hAnsi="Times New Roman" w:cs="Times New Roman"/>
          <w:sz w:val="28"/>
          <w:szCs w:val="28"/>
        </w:rPr>
      </w:pPr>
    </w:p>
    <w:p w14:paraId="4647DA12">
      <w:pPr>
        <w:ind w:left="0" w:right="0" w:firstLine="4500"/>
        <w:jc w:val="both"/>
        <w:rPr>
          <w:rFonts w:ascii="Times New Roman" w:hAnsi="Times New Roman" w:cs="Times New Roman"/>
          <w:sz w:val="28"/>
          <w:szCs w:val="28"/>
        </w:rPr>
      </w:pPr>
    </w:p>
    <w:p w14:paraId="5B219F8B">
      <w:pPr>
        <w:ind w:left="0" w:right="0" w:firstLine="4500"/>
        <w:jc w:val="both"/>
        <w:rPr>
          <w:rFonts w:ascii="Times New Roman" w:hAnsi="Times New Roman" w:cs="Times New Roman"/>
          <w:sz w:val="28"/>
          <w:szCs w:val="28"/>
        </w:rPr>
      </w:pPr>
    </w:p>
    <w:p w14:paraId="71954CF5">
      <w:pPr>
        <w:ind w:left="0" w:right="0" w:firstLine="4500"/>
        <w:jc w:val="both"/>
        <w:rPr>
          <w:rFonts w:ascii="Times New Roman" w:hAnsi="Times New Roman" w:cs="Times New Roman"/>
          <w:sz w:val="28"/>
          <w:szCs w:val="28"/>
        </w:rPr>
      </w:pPr>
    </w:p>
    <w:p w14:paraId="556E7B72">
      <w:pPr>
        <w:pageBreakBefore/>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Приложение № 4 </w:t>
      </w:r>
    </w:p>
    <w:p w14:paraId="29DA8D5B">
      <w:pPr>
        <w:spacing w:line="240" w:lineRule="auto"/>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УТВЕРЖДЕН</w:t>
      </w:r>
    </w:p>
    <w:p w14:paraId="6CABD9B9">
      <w:pPr>
        <w:spacing w:before="0" w:after="0" w:line="240" w:lineRule="auto"/>
        <w:ind w:left="4500" w:right="0" w:firstLine="0"/>
        <w:jc w:val="center"/>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Постановлением Администрации</w:t>
      </w:r>
      <w:r>
        <w:rPr>
          <w:rFonts w:ascii="Times New Roman" w:hAnsi="Times New Roman" w:cs="Times New Roman"/>
          <w:sz w:val="28"/>
          <w:szCs w:val="28"/>
          <w:lang w:val="ru-RU"/>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ru-RU"/>
        </w:rPr>
        <w:t xml:space="preserve"> </w:t>
      </w:r>
      <w:r>
        <w:rPr>
          <w:rFonts w:ascii="Times New Roman" w:hAnsi="Times New Roman" w:cs="Times New Roman"/>
          <w:sz w:val="28"/>
          <w:szCs w:val="28"/>
        </w:rPr>
        <w:t>города Обояни Курской области</w:t>
      </w:r>
    </w:p>
    <w:p w14:paraId="1BDAC175">
      <w:pPr>
        <w:spacing w:before="0" w:after="0"/>
        <w:ind w:left="0" w:right="0" w:firstLine="4500"/>
        <w:jc w:val="right"/>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259</w:t>
      </w:r>
      <w:r>
        <w:rPr>
          <w:rFonts w:ascii="Times New Roman" w:hAnsi="Times New Roman" w:cs="Times New Roman"/>
          <w:sz w:val="28"/>
          <w:szCs w:val="28"/>
          <w:lang w:val="ru-RU"/>
        </w:rPr>
        <w:t xml:space="preserve"> </w:t>
      </w:r>
      <w:r>
        <w:rPr>
          <w:rFonts w:ascii="Times New Roman" w:hAnsi="Times New Roman" w:cs="Times New Roman"/>
          <w:sz w:val="28"/>
          <w:szCs w:val="28"/>
        </w:rPr>
        <w:t>от 31.03. 2017г.</w:t>
      </w:r>
    </w:p>
    <w:p w14:paraId="03F8B896">
      <w:pPr>
        <w:jc w:val="center"/>
      </w:pPr>
    </w:p>
    <w:p w14:paraId="37F61DA8">
      <w:pPr>
        <w:jc w:val="center"/>
        <w:rPr>
          <w:b/>
          <w:sz w:val="28"/>
          <w:szCs w:val="28"/>
        </w:rPr>
      </w:pPr>
      <w:r>
        <w:rPr>
          <w:b/>
          <w:sz w:val="28"/>
          <w:szCs w:val="28"/>
        </w:rPr>
        <w:t>ПОРЯДОК</w:t>
      </w:r>
    </w:p>
    <w:p w14:paraId="41CBB977">
      <w:pPr>
        <w:spacing w:before="0" w:after="0"/>
        <w:jc w:val="center"/>
        <w:rPr>
          <w:rFonts w:ascii="Times New Roman" w:hAnsi="Times New Roman" w:cs="Times New Roman"/>
          <w:b/>
          <w:sz w:val="28"/>
          <w:szCs w:val="28"/>
        </w:rPr>
      </w:pPr>
      <w:r>
        <w:rPr>
          <w:b/>
          <w:sz w:val="28"/>
          <w:szCs w:val="28"/>
          <w:lang w:val="ru-RU"/>
        </w:rPr>
        <w:t xml:space="preserve"> </w:t>
      </w:r>
      <w:r>
        <w:rPr>
          <w:rFonts w:ascii="Times New Roman" w:hAnsi="Times New Roman" w:cs="Times New Roman"/>
          <w:b/>
          <w:sz w:val="28"/>
          <w:szCs w:val="28"/>
        </w:rPr>
        <w:t>включения дворовых территорий в муниципальную программу</w:t>
      </w:r>
    </w:p>
    <w:p w14:paraId="1281C9DE">
      <w:pPr>
        <w:spacing w:before="0" w:after="0"/>
        <w:jc w:val="center"/>
        <w:rPr>
          <w:b/>
          <w:sz w:val="28"/>
          <w:szCs w:val="28"/>
        </w:rPr>
      </w:pPr>
      <w:r>
        <w:rPr>
          <w:rFonts w:ascii="Times New Roman" w:hAnsi="Times New Roman" w:cs="Times New Roman"/>
          <w:b/>
          <w:bCs/>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b/>
          <w:sz w:val="28"/>
          <w:szCs w:val="28"/>
        </w:rPr>
        <w:t xml:space="preserve"> в рамках реализации приоритетного проекта «Формирование комфортной городской среды</w:t>
      </w:r>
      <w:r>
        <w:rPr>
          <w:b/>
          <w:sz w:val="28"/>
          <w:szCs w:val="28"/>
        </w:rPr>
        <w:t xml:space="preserve">» </w:t>
      </w:r>
    </w:p>
    <w:p w14:paraId="543003F6">
      <w:pPr>
        <w:spacing w:before="0" w:after="0"/>
        <w:jc w:val="both"/>
        <w:rPr>
          <w:b/>
        </w:rPr>
      </w:pPr>
    </w:p>
    <w:p w14:paraId="70FCA863">
      <w:pPr>
        <w:numPr>
          <w:ilvl w:val="0"/>
          <w:numId w:val="1"/>
        </w:numPr>
        <w:spacing w:before="0" w:after="0" w:line="240" w:lineRule="auto"/>
        <w:jc w:val="center"/>
        <w:rPr>
          <w:rFonts w:ascii="Times New Roman" w:hAnsi="Times New Roman"/>
          <w:b/>
          <w:sz w:val="28"/>
          <w:szCs w:val="28"/>
        </w:rPr>
      </w:pPr>
      <w:r>
        <w:rPr>
          <w:rFonts w:ascii="Times New Roman" w:hAnsi="Times New Roman"/>
          <w:b/>
          <w:sz w:val="28"/>
          <w:szCs w:val="28"/>
        </w:rPr>
        <w:t>Общие положения</w:t>
      </w:r>
    </w:p>
    <w:p w14:paraId="6173B38A">
      <w:pPr>
        <w:spacing w:line="360" w:lineRule="auto"/>
        <w:jc w:val="center"/>
        <w:rPr>
          <w:rFonts w:ascii="Times New Roman" w:hAnsi="Times New Roman" w:cs="Times New Roman"/>
          <w:b/>
          <w:sz w:val="28"/>
          <w:szCs w:val="28"/>
        </w:rPr>
      </w:pPr>
    </w:p>
    <w:p w14:paraId="02408105">
      <w:pPr>
        <w:widowControl/>
        <w:numPr>
          <w:ilvl w:val="1"/>
          <w:numId w:val="2"/>
        </w:numPr>
        <w:tabs>
          <w:tab w:val="left" w:pos="0"/>
        </w:tabs>
        <w:suppressAutoHyphens/>
        <w:bidi w:val="0"/>
        <w:spacing w:before="0" w:after="0"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Порядок включения дворовой территории в муниципальную программу </w:t>
      </w:r>
      <w:r>
        <w:rPr>
          <w:rFonts w:ascii="Times New Roman" w:hAnsi="Times New Roman" w:cs="Times New Roman"/>
          <w:b w:val="0"/>
          <w:bCs w:val="0"/>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sz w:val="28"/>
          <w:szCs w:val="28"/>
        </w:rPr>
        <w:t xml:space="preserve"> год в рамках реализации приоритетного проекта «Формирование комфортной городской среды» (далее - Порядок) определяет порядок и сроки представления, рассмотрения и оценки предложений заинтересованных лиц о включении в муниципальную программу «Формирование современной городской среды» на территории</w:t>
      </w:r>
      <w:r>
        <w:rPr>
          <w:rFonts w:ascii="Times New Roman" w:hAnsi="Times New Roman" w:cs="Times New Roman"/>
          <w:sz w:val="28"/>
          <w:szCs w:val="28"/>
          <w:lang w:val="ru-RU"/>
        </w:rPr>
        <w:t xml:space="preserve"> </w:t>
      </w:r>
      <w:r>
        <w:rPr>
          <w:rFonts w:ascii="Times New Roman" w:hAnsi="Times New Roman" w:cs="Times New Roman"/>
          <w:sz w:val="28"/>
          <w:szCs w:val="28"/>
        </w:rPr>
        <w:t>муниципального образования «город Обоянь» Обоянского района Курской области</w:t>
      </w:r>
      <w:r>
        <w:rPr>
          <w:rFonts w:ascii="Times New Roman" w:hAnsi="Times New Roman" w:cs="Times New Roman"/>
          <w:sz w:val="28"/>
          <w:szCs w:val="28"/>
          <w:lang w:val="ru-RU"/>
        </w:rPr>
        <w:t xml:space="preserve"> </w:t>
      </w:r>
      <w:r>
        <w:rPr>
          <w:rFonts w:ascii="Times New Roman" w:hAnsi="Times New Roman" w:cs="Times New Roman"/>
          <w:sz w:val="28"/>
          <w:szCs w:val="28"/>
        </w:rPr>
        <w:t>на 2017 год в рамках реализации приоритетного проекта «Формирование комфортной городской среды» (далее - Программа).</w:t>
      </w:r>
    </w:p>
    <w:p w14:paraId="46F69CFB">
      <w:pPr>
        <w:widowControl/>
        <w:tabs>
          <w:tab w:val="left" w:pos="0"/>
        </w:tabs>
        <w:suppressAutoHyphens/>
        <w:bidi w:val="0"/>
        <w:spacing w:before="0" w:after="0"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Целью осуществления деятельности по включению дворовой территории в Программу является – создание условий для системного повышения качества и комфорта городской среды на всей территории муниципального образования «город Обоянь» Обоянского района Курской области путем реализации на 2017 год.</w:t>
      </w:r>
      <w:r>
        <w:rPr>
          <w:rFonts w:ascii="Times New Roman" w:hAnsi="Times New Roman" w:cs="Times New Roman"/>
          <w:sz w:val="28"/>
          <w:szCs w:val="28"/>
          <w:lang w:val="ru-RU"/>
        </w:rPr>
        <w:t xml:space="preserve"> </w:t>
      </w:r>
    </w:p>
    <w:p w14:paraId="2C7DBF35">
      <w:pPr>
        <w:widowControl/>
        <w:numPr>
          <w:ilvl w:val="1"/>
          <w:numId w:val="2"/>
        </w:numPr>
        <w:tabs>
          <w:tab w:val="left" w:pos="0"/>
        </w:tabs>
        <w:suppressAutoHyphens/>
        <w:bidi w:val="0"/>
        <w:spacing w:before="0" w:after="0" w:line="360" w:lineRule="auto"/>
        <w:ind w:left="0" w:right="0" w:hanging="57"/>
        <w:jc w:val="both"/>
        <w:rPr>
          <w:rFonts w:ascii="Times New Roman" w:hAnsi="Times New Roman" w:cs="Times New Roman"/>
          <w:sz w:val="28"/>
          <w:szCs w:val="28"/>
        </w:rPr>
      </w:pPr>
      <w:r>
        <w:rPr>
          <w:rFonts w:ascii="Times New Roman" w:hAnsi="Times New Roman" w:cs="Times New Roman"/>
          <w:sz w:val="28"/>
          <w:szCs w:val="28"/>
        </w:rPr>
        <w:t>Задачами осуществления деятельности по включению дворовой территории в Программу являются:</w:t>
      </w:r>
    </w:p>
    <w:p w14:paraId="14A17011">
      <w:pPr>
        <w:spacing w:before="0"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3.1. Повышение уровня благоустройства дворовых территорий муниципального образования </w:t>
      </w:r>
      <w:r>
        <w:rPr>
          <w:rFonts w:ascii="Times New Roman" w:hAnsi="Times New Roman" w:cs="Times New Roman"/>
          <w:color w:val="000000"/>
          <w:sz w:val="28"/>
          <w:szCs w:val="28"/>
        </w:rPr>
        <w:t>«город Обоянь» Обоянского района Курской области. Повышение уровня вовлечения граждан в реализацию мероприятий по благоустройству дворовых территорий муниципального образования «город Обоянь» Обоянского района Курской области</w:t>
      </w:r>
    </w:p>
    <w:p w14:paraId="1DAA9F73">
      <w:pPr>
        <w:widowControl/>
        <w:numPr>
          <w:ilvl w:val="1"/>
          <w:numId w:val="2"/>
        </w:numPr>
        <w:tabs>
          <w:tab w:val="left" w:pos="0"/>
        </w:tabs>
        <w:suppressAutoHyphens/>
        <w:bidi w:val="0"/>
        <w:spacing w:before="0" w:after="0"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В рамках настоящего Порядка используются следующие понятия:</w:t>
      </w:r>
    </w:p>
    <w:p w14:paraId="6FED07E0">
      <w:pPr>
        <w:pStyle w:val="45"/>
        <w:widowControl/>
        <w:numPr>
          <w:ilvl w:val="1"/>
          <w:numId w:val="3"/>
        </w:numPr>
        <w:suppressAutoHyphens/>
        <w:bidi w:val="0"/>
        <w:spacing w:before="0" w:after="0" w:line="360" w:lineRule="auto"/>
        <w:ind w:left="0" w:right="0" w:firstLine="0"/>
        <w:contextualSpacing/>
        <w:jc w:val="both"/>
        <w:rPr>
          <w:rFonts w:ascii="Times New Roman" w:hAnsi="Times New Roman" w:cs="Times New Roman"/>
          <w:sz w:val="28"/>
          <w:szCs w:val="28"/>
        </w:rPr>
      </w:pPr>
      <w:r>
        <w:rPr>
          <w:rFonts w:ascii="Times New Roman" w:hAnsi="Times New Roman" w:cs="Times New Roman"/>
          <w:sz w:val="28"/>
          <w:szCs w:val="28"/>
        </w:rPr>
        <w:t>Организатор мероприятия по включению дворовых территорий в Программу - Администрация города Обоянь Обоянского района Курской области (далее – Организатор).</w:t>
      </w:r>
    </w:p>
    <w:p w14:paraId="22F06AF9">
      <w:pPr>
        <w:pStyle w:val="45"/>
        <w:widowControl/>
        <w:numPr>
          <w:ilvl w:val="1"/>
          <w:numId w:val="3"/>
        </w:numPr>
        <w:suppressAutoHyphens/>
        <w:bidi w:val="0"/>
        <w:spacing w:before="0" w:after="0" w:line="360" w:lineRule="auto"/>
        <w:ind w:left="0" w:righ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Представители заинтересованных лиц по предоставлению предложений </w:t>
      </w:r>
      <w:r>
        <w:rPr>
          <w:rFonts w:ascii="Times New Roman" w:hAnsi="Times New Roman" w:cs="Times New Roman"/>
          <w:spacing w:val="3"/>
          <w:sz w:val="28"/>
          <w:szCs w:val="28"/>
          <w:shd w:val="clear" w:fill="F4F0E7"/>
        </w:rPr>
        <w:t xml:space="preserve">о </w:t>
      </w:r>
      <w:r>
        <w:rPr>
          <w:rFonts w:ascii="Times New Roman" w:hAnsi="Times New Roman" w:cs="Times New Roman"/>
          <w:sz w:val="28"/>
          <w:szCs w:val="28"/>
        </w:rPr>
        <w:t>включении дворовой территории в Программу – уполномоченные общим собранием собственников помещений многоквартирных домов лица (далее – Представители заинтересованного лица).</w:t>
      </w:r>
    </w:p>
    <w:p w14:paraId="0183F635">
      <w:pPr>
        <w:widowControl/>
        <w:numPr>
          <w:ilvl w:val="2"/>
          <w:numId w:val="3"/>
        </w:numPr>
        <w:suppressAutoHyphens/>
        <w:bidi w:val="0"/>
        <w:spacing w:before="0" w:after="0" w:line="24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Предложение – заявка с приложением требуемых данным Порядком документов заинтересованных лиц для участия в Программе (далее – Предложение).</w:t>
      </w:r>
    </w:p>
    <w:p w14:paraId="58C1A8FA">
      <w:pPr>
        <w:spacing w:before="0" w:after="0" w:line="240" w:lineRule="auto"/>
        <w:jc w:val="both"/>
        <w:rPr>
          <w:rFonts w:ascii="Times New Roman" w:hAnsi="Times New Roman" w:cs="Times New Roman"/>
          <w:sz w:val="28"/>
          <w:szCs w:val="28"/>
        </w:rPr>
      </w:pPr>
    </w:p>
    <w:p w14:paraId="054FD8FC">
      <w:pPr>
        <w:pStyle w:val="45"/>
        <w:numPr>
          <w:ilvl w:val="0"/>
          <w:numId w:val="1"/>
        </w:numPr>
        <w:spacing w:before="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Порядок предоставления, рассмотрения и оценки предложения о включении дворовой территории в Программу</w:t>
      </w:r>
    </w:p>
    <w:p w14:paraId="1109B1FC">
      <w:pPr>
        <w:jc w:val="both"/>
        <w:rPr>
          <w:rFonts w:ascii="Times New Roman" w:hAnsi="Times New Roman" w:cs="Times New Roman"/>
          <w:b/>
          <w:spacing w:val="3"/>
          <w:sz w:val="28"/>
          <w:szCs w:val="28"/>
          <w:shd w:val="clear" w:fill="F4F0E7"/>
        </w:rPr>
      </w:pPr>
    </w:p>
    <w:p w14:paraId="5D4D2E08">
      <w:pPr>
        <w:jc w:val="both"/>
        <w:rPr>
          <w:rFonts w:ascii="Times New Roman" w:hAnsi="Times New Roman" w:cs="Times New Roman"/>
          <w:sz w:val="28"/>
          <w:szCs w:val="28"/>
        </w:rPr>
      </w:pPr>
      <w:r>
        <w:rPr>
          <w:rFonts w:ascii="Times New Roman" w:hAnsi="Times New Roman" w:cs="Times New Roman"/>
          <w:sz w:val="28"/>
          <w:szCs w:val="28"/>
        </w:rPr>
        <w:t>2.1. Право на участие в предоставлении предложений о включении дворовой территории в Программу имеют многоквартирные дома, расположенные на территории города Обоянь Обоянского района Курской области.</w:t>
      </w:r>
    </w:p>
    <w:p w14:paraId="256024DA">
      <w:pPr>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Pr>
          <w:rFonts w:ascii="Times New Roman" w:hAnsi="Times New Roman" w:cs="Times New Roman"/>
          <w:sz w:val="28"/>
          <w:szCs w:val="28"/>
        </w:rPr>
        <w:t>Решение о направлении предложения о включении дворовой территории многоквартирного дома</w:t>
      </w:r>
      <w:r>
        <w:rPr>
          <w:rFonts w:ascii="Times New Roman" w:hAnsi="Times New Roman" w:cs="Times New Roman"/>
          <w:sz w:val="28"/>
          <w:szCs w:val="28"/>
          <w:lang w:val="ru-RU"/>
        </w:rPr>
        <w:t xml:space="preserve"> </w:t>
      </w:r>
      <w:r>
        <w:rPr>
          <w:rFonts w:ascii="Times New Roman" w:hAnsi="Times New Roman" w:cs="Times New Roman"/>
          <w:sz w:val="28"/>
          <w:szCs w:val="28"/>
        </w:rPr>
        <w:t>в Программу принимается на общем собрании собственников помещений многоквартирного дома.</w:t>
      </w:r>
    </w:p>
    <w:p w14:paraId="62D12835">
      <w:pPr>
        <w:jc w:val="both"/>
        <w:rPr>
          <w:rFonts w:ascii="Times New Roman" w:hAnsi="Times New Roman" w:cs="Times New Roman"/>
          <w:sz w:val="28"/>
          <w:szCs w:val="28"/>
        </w:rPr>
      </w:pPr>
      <w:r>
        <w:rPr>
          <w:rFonts w:ascii="Times New Roman" w:hAnsi="Times New Roman" w:cs="Times New Roman"/>
          <w:sz w:val="28"/>
          <w:szCs w:val="28"/>
        </w:rPr>
        <w:t>2.3. Решение о направлении предложения о включении дворовой территории многоквартирного дома</w:t>
      </w:r>
      <w:r>
        <w:rPr>
          <w:rFonts w:ascii="Times New Roman" w:hAnsi="Times New Roman" w:cs="Times New Roman"/>
          <w:sz w:val="28"/>
          <w:szCs w:val="28"/>
          <w:lang w:val="ru-RU"/>
        </w:rPr>
        <w:t xml:space="preserve"> </w:t>
      </w:r>
      <w:r>
        <w:rPr>
          <w:rFonts w:ascii="Times New Roman" w:hAnsi="Times New Roman" w:cs="Times New Roman"/>
          <w:sz w:val="28"/>
          <w:szCs w:val="28"/>
        </w:rPr>
        <w:t>в Программу оформляется протоколом.</w:t>
      </w:r>
    </w:p>
    <w:p w14:paraId="031A9DE7">
      <w:pPr>
        <w:jc w:val="both"/>
        <w:rPr>
          <w:rFonts w:ascii="Times New Roman" w:hAnsi="Times New Roman" w:cs="Times New Roman"/>
          <w:sz w:val="28"/>
          <w:szCs w:val="28"/>
        </w:rPr>
      </w:pPr>
      <w:r>
        <w:rPr>
          <w:rFonts w:ascii="Times New Roman" w:hAnsi="Times New Roman" w:cs="Times New Roman"/>
          <w:sz w:val="28"/>
          <w:szCs w:val="28"/>
        </w:rPr>
        <w:t>2.4. В протоколе общего собрания собственников помещений многоквартирного дома должно быть отражено:</w:t>
      </w:r>
    </w:p>
    <w:p w14:paraId="67FA87D4">
      <w:pPr>
        <w:jc w:val="both"/>
        <w:rPr>
          <w:rFonts w:ascii="Times New Roman" w:hAnsi="Times New Roman" w:cs="Times New Roman"/>
          <w:sz w:val="28"/>
          <w:szCs w:val="28"/>
        </w:rPr>
      </w:pPr>
      <w:r>
        <w:rPr>
          <w:rFonts w:ascii="Times New Roman" w:hAnsi="Times New Roman" w:cs="Times New Roman"/>
          <w:sz w:val="28"/>
          <w:szCs w:val="28"/>
        </w:rPr>
        <w:t>2.4.1. Решение о включении дворовой территории в Программу.</w:t>
      </w:r>
    </w:p>
    <w:p w14:paraId="6BDCAA69">
      <w:pPr>
        <w:jc w:val="both"/>
        <w:rPr>
          <w:rFonts w:ascii="Times New Roman" w:hAnsi="Times New Roman" w:cs="Times New Roman"/>
          <w:sz w:val="28"/>
          <w:szCs w:val="28"/>
        </w:rPr>
      </w:pPr>
      <w:r>
        <w:rPr>
          <w:rFonts w:ascii="Times New Roman" w:hAnsi="Times New Roman" w:cs="Times New Roman"/>
          <w:sz w:val="28"/>
          <w:szCs w:val="28"/>
        </w:rPr>
        <w:t>2.4.2. Перечень работ по благоустройству дворовой территории, сформированный исходя из минимального перечня работ по благоустройству, утвержденный субъектом РФ.</w:t>
      </w:r>
    </w:p>
    <w:p w14:paraId="614E05C0">
      <w:pPr>
        <w:jc w:val="both"/>
        <w:rPr>
          <w:rFonts w:ascii="Times New Roman" w:hAnsi="Times New Roman" w:cs="Times New Roman"/>
          <w:sz w:val="28"/>
          <w:szCs w:val="28"/>
        </w:rPr>
      </w:pPr>
      <w:r>
        <w:rPr>
          <w:rFonts w:ascii="Times New Roman" w:hAnsi="Times New Roman" w:cs="Times New Roman"/>
          <w:sz w:val="28"/>
          <w:szCs w:val="28"/>
        </w:rPr>
        <w:t>2.4.3. Перечень работ по благоустройству территории, сформированный исходя из дополнительного перечня работ по благоустройству (в случае принятия решения заинтересованными лицами).</w:t>
      </w:r>
    </w:p>
    <w:p w14:paraId="08DACE48">
      <w:pPr>
        <w:jc w:val="both"/>
        <w:rPr>
          <w:rFonts w:ascii="Times New Roman" w:hAnsi="Times New Roman" w:cs="Times New Roman"/>
          <w:sz w:val="28"/>
          <w:szCs w:val="28"/>
        </w:rPr>
      </w:pPr>
      <w:r>
        <w:rPr>
          <w:rFonts w:ascii="Times New Roman" w:hAnsi="Times New Roman" w:cs="Times New Roman"/>
          <w:sz w:val="28"/>
          <w:szCs w:val="28"/>
        </w:rPr>
        <w:t>2.4.4. Форма и доля финансового и (или) трудового участия заинтересованных лиц в реализации мероприятий по благоустройству дворовой территории (в случае если субъектом РФ принято решение о таком участии).</w:t>
      </w:r>
    </w:p>
    <w:p w14:paraId="617AEE6E">
      <w:pPr>
        <w:jc w:val="both"/>
        <w:rPr>
          <w:rFonts w:ascii="Times New Roman" w:hAnsi="Times New Roman" w:cs="Times New Roman"/>
          <w:sz w:val="28"/>
          <w:szCs w:val="28"/>
        </w:rPr>
      </w:pPr>
      <w:r>
        <w:rPr>
          <w:rFonts w:ascii="Times New Roman" w:hAnsi="Times New Roman" w:cs="Times New Roman"/>
          <w:sz w:val="28"/>
          <w:szCs w:val="28"/>
        </w:rPr>
        <w:t>2.4.5. Сведения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мероприятий по ее благоустройству в целях осуществления последующего содержания указанных объектов в соответствии с требованиями законодательства РФ.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в течение года с момента его принятия обеспечивает определение в установленном порядке границ соответствующего земельного участка на основании данных государственного кадастрового учета.</w:t>
      </w:r>
    </w:p>
    <w:p w14:paraId="57007509">
      <w:pPr>
        <w:jc w:val="both"/>
        <w:rPr>
          <w:rFonts w:ascii="Times New Roman" w:hAnsi="Times New Roman" w:cs="Times New Roman"/>
          <w:sz w:val="28"/>
          <w:szCs w:val="28"/>
        </w:rPr>
      </w:pPr>
      <w:r>
        <w:rPr>
          <w:rFonts w:ascii="Times New Roman" w:hAnsi="Times New Roman" w:cs="Times New Roman"/>
          <w:sz w:val="28"/>
          <w:szCs w:val="28"/>
        </w:rPr>
        <w:t>2.4.6. Сведения о представителе (представителях)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(Ф.И.О., контактные данные – телефон, адрес электронной почты и т.п.).</w:t>
      </w:r>
    </w:p>
    <w:p w14:paraId="25C2E3E6">
      <w:pPr>
        <w:jc w:val="both"/>
        <w:rPr>
          <w:rFonts w:ascii="Times New Roman" w:hAnsi="Times New Roman" w:cs="Times New Roman"/>
          <w:sz w:val="28"/>
          <w:szCs w:val="28"/>
        </w:rPr>
      </w:pPr>
      <w:r>
        <w:rPr>
          <w:rFonts w:ascii="Times New Roman" w:hAnsi="Times New Roman" w:cs="Times New Roman"/>
          <w:sz w:val="28"/>
          <w:szCs w:val="28"/>
        </w:rPr>
        <w:t>2.5. Для участия в Программе Представителю заинтересованного лица необходимо направить</w:t>
      </w:r>
      <w:r>
        <w:rPr>
          <w:rFonts w:ascii="Times New Roman" w:hAnsi="Times New Roman" w:cs="Times New Roman"/>
          <w:sz w:val="28"/>
          <w:szCs w:val="28"/>
          <w:lang w:val="ru-RU"/>
        </w:rPr>
        <w:t xml:space="preserve"> </w:t>
      </w:r>
      <w:r>
        <w:rPr>
          <w:rFonts w:ascii="Times New Roman" w:hAnsi="Times New Roman" w:cs="Times New Roman"/>
          <w:sz w:val="28"/>
          <w:szCs w:val="28"/>
        </w:rPr>
        <w:t>Организатору Предложение по прилагаемой форме № 1; к Предложению должен быть приложен протокол общего собрания собственников помещений многоквартирного дома по прилагаемой форме № 2.</w:t>
      </w:r>
    </w:p>
    <w:p w14:paraId="328FD78D">
      <w:pPr>
        <w:jc w:val="both"/>
        <w:rPr>
          <w:rFonts w:ascii="Times New Roman" w:hAnsi="Times New Roman" w:cs="Times New Roman"/>
          <w:sz w:val="28"/>
          <w:szCs w:val="28"/>
        </w:rPr>
      </w:pPr>
      <w:r>
        <w:rPr>
          <w:rFonts w:ascii="Times New Roman" w:hAnsi="Times New Roman" w:cs="Times New Roman"/>
          <w:sz w:val="28"/>
          <w:szCs w:val="28"/>
        </w:rPr>
        <w:t>2.6. Способы подачи Предложения:</w:t>
      </w:r>
    </w:p>
    <w:p w14:paraId="6E20AF50">
      <w:pPr>
        <w:jc w:val="both"/>
        <w:rPr>
          <w:rFonts w:ascii="Times New Roman" w:hAnsi="Times New Roman" w:cs="Times New Roman"/>
          <w:sz w:val="28"/>
          <w:szCs w:val="28"/>
        </w:rPr>
      </w:pPr>
      <w:r>
        <w:rPr>
          <w:rFonts w:ascii="Times New Roman" w:hAnsi="Times New Roman" w:cs="Times New Roman"/>
          <w:sz w:val="28"/>
          <w:szCs w:val="28"/>
        </w:rPr>
        <w:t xml:space="preserve">по адресу: : 306230 Курская область ,г. Обоянь, ул. Ленина ,д.28 </w:t>
      </w:r>
    </w:p>
    <w:p w14:paraId="1A93448B">
      <w:pPr>
        <w:jc w:val="both"/>
        <w:rPr>
          <w:rFonts w:ascii="Times New Roman" w:hAnsi="Times New Roman" w:cs="Times New Roman"/>
          <w:sz w:val="28"/>
          <w:szCs w:val="28"/>
        </w:rPr>
      </w:pPr>
      <w:r>
        <w:rPr>
          <w:rFonts w:ascii="Times New Roman" w:hAnsi="Times New Roman" w:cs="Times New Roman"/>
          <w:sz w:val="28"/>
          <w:szCs w:val="28"/>
        </w:rPr>
        <w:t>по факсу: 8 (47141) 2-31-87</w:t>
      </w:r>
    </w:p>
    <w:p w14:paraId="62A5416A">
      <w:pPr>
        <w:jc w:val="both"/>
        <w:rPr>
          <w:rFonts w:ascii="Times New Roman" w:hAnsi="Times New Roman" w:cs="Times New Roman"/>
          <w:sz w:val="28"/>
          <w:szCs w:val="28"/>
          <w:lang w:val="en-US"/>
        </w:rPr>
      </w:pPr>
      <w:r>
        <w:rPr>
          <w:rFonts w:ascii="Times New Roman" w:hAnsi="Times New Roman" w:cs="Times New Roman"/>
          <w:sz w:val="28"/>
          <w:szCs w:val="28"/>
        </w:rPr>
        <w:t xml:space="preserve">по электронной почте: </w:t>
      </w:r>
      <w:r>
        <w:rPr>
          <w:rFonts w:ascii="Times New Roman" w:hAnsi="Times New Roman" w:cs="Times New Roman"/>
          <w:sz w:val="28"/>
          <w:szCs w:val="28"/>
          <w:lang w:val="en-US"/>
        </w:rPr>
        <w:t>web</w:t>
      </w:r>
      <w:r>
        <w:rPr>
          <w:rFonts w:ascii="Times New Roman" w:hAnsi="Times New Roman" w:cs="Times New Roman"/>
          <w:sz w:val="28"/>
          <w:szCs w:val="28"/>
        </w:rPr>
        <w:t>@</w:t>
      </w:r>
      <w:r>
        <w:rPr>
          <w:rFonts w:ascii="Times New Roman" w:hAnsi="Times New Roman" w:cs="Times New Roman"/>
          <w:sz w:val="28"/>
          <w:szCs w:val="28"/>
          <w:lang w:val="en-US"/>
        </w:rPr>
        <w:t>oboyan</w:t>
      </w:r>
      <w:r>
        <w:rPr>
          <w:rFonts w:ascii="Times New Roman" w:hAnsi="Times New Roman" w:cs="Times New Roman"/>
          <w:sz w:val="28"/>
          <w:szCs w:val="28"/>
        </w:rPr>
        <w:t>.</w:t>
      </w:r>
      <w:r>
        <w:rPr>
          <w:rFonts w:ascii="Times New Roman" w:hAnsi="Times New Roman" w:cs="Times New Roman"/>
          <w:sz w:val="28"/>
          <w:szCs w:val="28"/>
          <w:lang w:val="en-US"/>
        </w:rPr>
        <w:t>org</w:t>
      </w:r>
    </w:p>
    <w:p w14:paraId="5C693741">
      <w:pPr>
        <w:jc w:val="both"/>
        <w:rPr>
          <w:rFonts w:ascii="Times New Roman" w:hAnsi="Times New Roman" w:cs="Times New Roman"/>
          <w:sz w:val="28"/>
          <w:szCs w:val="28"/>
        </w:rPr>
      </w:pPr>
      <w:r>
        <w:rPr>
          <w:rFonts w:ascii="Times New Roman" w:hAnsi="Times New Roman" w:cs="Times New Roman"/>
          <w:sz w:val="28"/>
          <w:szCs w:val="28"/>
        </w:rPr>
        <w:t>2.7. Организатор регистрирует Предложения в порядке поступления, проверяет полноту представленных документов и соответствие требованиям, указанным в пунктах 2.4 и 2.5.</w:t>
      </w:r>
    </w:p>
    <w:p w14:paraId="1D506D58">
      <w:pPr>
        <w:jc w:val="both"/>
        <w:rPr>
          <w:rFonts w:ascii="Times New Roman" w:hAnsi="Times New Roman" w:cs="Times New Roman"/>
          <w:sz w:val="28"/>
          <w:szCs w:val="28"/>
        </w:rPr>
      </w:pPr>
      <w:r>
        <w:rPr>
          <w:rFonts w:ascii="Times New Roman" w:hAnsi="Times New Roman" w:cs="Times New Roman"/>
          <w:sz w:val="28"/>
          <w:szCs w:val="28"/>
        </w:rPr>
        <w:t>2.8. В случае несоответствия Предложения установленной форме и (или) представления неполного пакета документов Организатор направляет Представителю заинтересованного лица в течение трех рабочих дней в письменном виде отказ в принятии Предложения, и возвращает документы, поступившие от Представителя заинтересованного лица. Отказ отправляется заказным письмом по адресу, указанному Представителем заинтересованного лица в Предложении.</w:t>
      </w:r>
    </w:p>
    <w:p w14:paraId="251E0D3E">
      <w:pPr>
        <w:jc w:val="both"/>
        <w:rPr>
          <w:rFonts w:ascii="Times New Roman" w:hAnsi="Times New Roman" w:cs="Times New Roman"/>
          <w:sz w:val="28"/>
          <w:szCs w:val="28"/>
        </w:rPr>
      </w:pPr>
      <w:r>
        <w:rPr>
          <w:rFonts w:ascii="Times New Roman" w:hAnsi="Times New Roman" w:cs="Times New Roman"/>
          <w:sz w:val="28"/>
          <w:szCs w:val="28"/>
        </w:rPr>
        <w:t>2.9. Рассмотрение, оценка Предложений и вынесение решения об определении дворовых территорий, которые будут включены в Программу на 2017 год, будет осуществляться общественной комиссией, в состав которой включаются представители органа местного самоуправления, политических партий и движений, общественных организаций. Состав</w:t>
      </w:r>
      <w:r>
        <w:rPr>
          <w:rFonts w:ascii="Times New Roman" w:hAnsi="Times New Roman" w:cs="Times New Roman"/>
          <w:sz w:val="28"/>
          <w:szCs w:val="28"/>
          <w:lang w:val="ru-RU"/>
        </w:rPr>
        <w:t xml:space="preserve"> </w:t>
      </w:r>
      <w:r>
        <w:rPr>
          <w:rFonts w:ascii="Times New Roman" w:hAnsi="Times New Roman" w:cs="Times New Roman"/>
          <w:sz w:val="28"/>
          <w:szCs w:val="28"/>
        </w:rPr>
        <w:t>общественной комиссии утверждается муниципальным правовым актом администрации города Обоянь Обоянского района Курской области.</w:t>
      </w:r>
    </w:p>
    <w:p w14:paraId="3DFFD5FE">
      <w:pPr>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заинтересованных лиц вправе участвовать в заседании общественной комиссии.</w:t>
      </w:r>
    </w:p>
    <w:p w14:paraId="458DA273">
      <w:pPr>
        <w:jc w:val="both"/>
        <w:rPr>
          <w:rFonts w:ascii="Times New Roman" w:hAnsi="Times New Roman" w:cs="Times New Roman"/>
          <w:sz w:val="28"/>
          <w:szCs w:val="28"/>
        </w:rPr>
      </w:pPr>
      <w:r>
        <w:rPr>
          <w:rFonts w:ascii="Times New Roman" w:hAnsi="Times New Roman" w:cs="Times New Roman"/>
          <w:sz w:val="28"/>
          <w:szCs w:val="28"/>
        </w:rPr>
        <w:t>2.10. Оценка Предложений в целях определения дворовых территорий, подлежащих включению в Программу на 2017 год общественной комиссией будет осуществляться по следующим критериям:</w:t>
      </w:r>
    </w:p>
    <w:p w14:paraId="0B0E719D">
      <w:pPr>
        <w:jc w:val="both"/>
        <w:rPr>
          <w:rFonts w:ascii="Times New Roman" w:hAnsi="Times New Roman" w:cs="Times New Roman"/>
          <w:sz w:val="28"/>
          <w:szCs w:val="28"/>
        </w:rPr>
      </w:pPr>
      <w:r>
        <w:rPr>
          <w:rFonts w:ascii="Times New Roman" w:hAnsi="Times New Roman" w:cs="Times New Roman"/>
          <w:sz w:val="28"/>
          <w:szCs w:val="28"/>
        </w:rPr>
        <w:t>- представление полного перечня документов, установленных настоящим Порядком</w:t>
      </w:r>
    </w:p>
    <w:p w14:paraId="6344CD76">
      <w:pPr>
        <w:jc w:val="both"/>
        <w:rPr>
          <w:rFonts w:ascii="Times New Roman" w:hAnsi="Times New Roman" w:cs="Times New Roman"/>
          <w:sz w:val="28"/>
          <w:szCs w:val="28"/>
        </w:rPr>
      </w:pPr>
      <w:r>
        <w:rPr>
          <w:rFonts w:ascii="Times New Roman" w:hAnsi="Times New Roman" w:cs="Times New Roman"/>
          <w:sz w:val="28"/>
          <w:szCs w:val="28"/>
        </w:rPr>
        <w:t>- срок представления документов</w:t>
      </w:r>
    </w:p>
    <w:p w14:paraId="3C18AE93">
      <w:pPr>
        <w:jc w:val="both"/>
        <w:rPr>
          <w:rFonts w:ascii="Times New Roman" w:hAnsi="Times New Roman" w:cs="Times New Roman"/>
          <w:sz w:val="28"/>
          <w:szCs w:val="28"/>
        </w:rPr>
      </w:pPr>
      <w:r>
        <w:rPr>
          <w:rFonts w:ascii="Times New Roman" w:hAnsi="Times New Roman" w:cs="Times New Roman"/>
          <w:sz w:val="28"/>
          <w:szCs w:val="28"/>
        </w:rPr>
        <w:t>- результаты общественного обсуждения</w:t>
      </w:r>
    </w:p>
    <w:p w14:paraId="451F783C">
      <w:pPr>
        <w:jc w:val="both"/>
        <w:rPr>
          <w:rFonts w:ascii="Times New Roman" w:hAnsi="Times New Roman" w:cs="Times New Roman"/>
          <w:sz w:val="28"/>
          <w:szCs w:val="28"/>
        </w:rPr>
      </w:pPr>
      <w:r>
        <w:rPr>
          <w:rFonts w:ascii="Times New Roman" w:hAnsi="Times New Roman" w:cs="Times New Roman"/>
          <w:sz w:val="28"/>
          <w:szCs w:val="28"/>
        </w:rPr>
        <w:t>- наличие частных факторов: активность населения МКД, количество благополучателей, наличие на дворовой территории либо прилегающей территории объектов культуры, спорта и т.п.; участие МКД в другие проектах, вклад населения в реализацию проекта и т.п.</w:t>
      </w:r>
    </w:p>
    <w:p w14:paraId="21CC0307">
      <w:pPr>
        <w:jc w:val="both"/>
        <w:rPr>
          <w:rFonts w:ascii="Times New Roman" w:hAnsi="Times New Roman" w:cs="Times New Roman"/>
          <w:sz w:val="28"/>
          <w:szCs w:val="28"/>
        </w:rPr>
      </w:pPr>
      <w:r>
        <w:rPr>
          <w:rFonts w:ascii="Times New Roman" w:hAnsi="Times New Roman" w:cs="Times New Roman"/>
          <w:sz w:val="28"/>
          <w:szCs w:val="28"/>
        </w:rPr>
        <w:t>Оценка по вышеперечисленным критериям будет осуществляться по пятибальной системе за каждый критерий.</w:t>
      </w:r>
    </w:p>
    <w:p w14:paraId="6A94ECA2">
      <w:pPr>
        <w:jc w:val="both"/>
        <w:rPr>
          <w:rFonts w:ascii="Times New Roman" w:hAnsi="Times New Roman" w:cs="Times New Roman"/>
          <w:sz w:val="28"/>
          <w:szCs w:val="28"/>
        </w:rPr>
      </w:pPr>
      <w:r>
        <w:rPr>
          <w:rFonts w:ascii="Times New Roman" w:hAnsi="Times New Roman" w:cs="Times New Roman"/>
          <w:sz w:val="28"/>
          <w:szCs w:val="28"/>
        </w:rPr>
        <w:t>2.11. Заседание общественной комиссии считается правомочным, если на нем присутствуют не менее двух третьих от общего числа ее состава.</w:t>
      </w:r>
    </w:p>
    <w:p w14:paraId="710E49A8">
      <w:pPr>
        <w:jc w:val="both"/>
        <w:rPr>
          <w:rFonts w:ascii="Times New Roman" w:hAnsi="Times New Roman" w:cs="Times New Roman"/>
          <w:sz w:val="28"/>
          <w:szCs w:val="28"/>
        </w:rPr>
      </w:pPr>
      <w:r>
        <w:rPr>
          <w:rFonts w:ascii="Times New Roman" w:hAnsi="Times New Roman" w:cs="Times New Roman"/>
          <w:sz w:val="28"/>
          <w:szCs w:val="28"/>
        </w:rPr>
        <w:t>2.12. Решение комиссии принимается открытым голосованием простым большинством голосов от состава общественной комиссии, присутствующего на заседании. В случае если несколько Предложений набрали одинаковое количество баллов, преимущество отдается Предложению, которое зарегистрировано ранее других Предложений.</w:t>
      </w:r>
    </w:p>
    <w:p w14:paraId="1C4758A0">
      <w:pPr>
        <w:jc w:val="both"/>
        <w:rPr>
          <w:rFonts w:ascii="Times New Roman" w:hAnsi="Times New Roman" w:cs="Times New Roman"/>
          <w:sz w:val="28"/>
          <w:szCs w:val="28"/>
        </w:rPr>
      </w:pPr>
      <w:r>
        <w:rPr>
          <w:rFonts w:ascii="Times New Roman" w:hAnsi="Times New Roman" w:cs="Times New Roman"/>
          <w:sz w:val="28"/>
          <w:szCs w:val="28"/>
        </w:rPr>
        <w:t>2.13. На заседание общественной комиссии осуществляется видеозапись.</w:t>
      </w:r>
    </w:p>
    <w:p w14:paraId="4FB1824E">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2.14. По итогам заседания общественной комиссии готовиться </w:t>
      </w:r>
      <w:r>
        <w:rPr>
          <w:rFonts w:ascii="Times New Roman" w:hAnsi="Times New Roman" w:cs="Times New Roman"/>
          <w:color w:val="000000"/>
          <w:sz w:val="28"/>
          <w:szCs w:val="28"/>
        </w:rPr>
        <w:t xml:space="preserve">Заключение, которое содержит следующую информацию: </w:t>
      </w:r>
    </w:p>
    <w:p w14:paraId="46B0270B">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общее количество поступивших Предложений; </w:t>
      </w:r>
    </w:p>
    <w:p w14:paraId="7211BA16">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и содержание поступивших Предложений оставленных без рассмотрения;</w:t>
      </w:r>
    </w:p>
    <w:p w14:paraId="1FEBA202">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содержание Предложений рекомендуемых к отклонению;</w:t>
      </w:r>
    </w:p>
    <w:p w14:paraId="42B980A9">
      <w:pPr>
        <w:shd w:val="clear"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содержание Предложений рекомендуемых для одобрения.</w:t>
      </w:r>
    </w:p>
    <w:p w14:paraId="68778E19">
      <w:pPr>
        <w:jc w:val="both"/>
        <w:rPr>
          <w:rFonts w:ascii="Times New Roman" w:hAnsi="Times New Roman" w:cs="Times New Roman"/>
          <w:sz w:val="28"/>
          <w:szCs w:val="28"/>
        </w:rPr>
      </w:pPr>
      <w:r>
        <w:rPr>
          <w:rFonts w:ascii="Times New Roman" w:hAnsi="Times New Roman" w:cs="Times New Roman"/>
          <w:sz w:val="28"/>
          <w:szCs w:val="28"/>
        </w:rPr>
        <w:t xml:space="preserve">Заключение общественной комиссии оформляется в течение трех рабочих дней после её заседания. Заключение подписывается председателем и секретарем общественной комиссии. Заключение и видеозапись заседания общественной комиссии размещается на официальном сайте администрации города Обоянь Обоянского района Курской области в информационно-коммуникационной сети «Интернет» ,в течение трех рабочих дней после её заседания. </w:t>
      </w:r>
    </w:p>
    <w:p w14:paraId="543B9F3C">
      <w:pPr>
        <w:jc w:val="both"/>
        <w:rPr>
          <w:rFonts w:ascii="Times New Roman" w:hAnsi="Times New Roman" w:cs="Times New Roman"/>
          <w:sz w:val="28"/>
          <w:szCs w:val="28"/>
        </w:rPr>
      </w:pPr>
      <w:r>
        <w:rPr>
          <w:rFonts w:ascii="Times New Roman" w:hAnsi="Times New Roman" w:cs="Times New Roman"/>
          <w:sz w:val="28"/>
          <w:szCs w:val="28"/>
        </w:rPr>
        <w:t xml:space="preserve">2.15. На основании заключения общественной комиссии осуществляется включение Предложений в Программу на 2017 год. </w:t>
      </w:r>
    </w:p>
    <w:p w14:paraId="6ABEB392">
      <w:pPr>
        <w:jc w:val="both"/>
        <w:rPr>
          <w:rFonts w:ascii="Times New Roman" w:hAnsi="Times New Roman" w:cs="Times New Roman"/>
          <w:sz w:val="28"/>
          <w:szCs w:val="28"/>
        </w:rPr>
      </w:pPr>
      <w:r>
        <w:rPr>
          <w:rFonts w:ascii="Times New Roman" w:hAnsi="Times New Roman" w:cs="Times New Roman"/>
          <w:sz w:val="28"/>
          <w:szCs w:val="28"/>
        </w:rPr>
        <w:t>2.16. Представителям заинтересованных лиц направляются в письменном виде по адресу, указанному в Предложении, уведомление о результатах рассмотрения Предложения. Уведомления направляются в течение 5 рабочих дней после заседания общественной комиссии.</w:t>
      </w:r>
    </w:p>
    <w:p w14:paraId="3A55F04D">
      <w:pPr>
        <w:jc w:val="both"/>
        <w:rPr>
          <w:rFonts w:ascii="Times New Roman" w:hAnsi="Times New Roman" w:cs="Times New Roman"/>
          <w:sz w:val="28"/>
          <w:szCs w:val="28"/>
        </w:rPr>
      </w:pPr>
      <w:r>
        <w:rPr>
          <w:rFonts w:ascii="Times New Roman" w:hAnsi="Times New Roman" w:cs="Times New Roman"/>
          <w:sz w:val="28"/>
          <w:szCs w:val="28"/>
        </w:rPr>
        <w:t>2.17. В случае поступления Предложений, соответствующих установленным требованиям и прошедшим одобрение общественной комиссии, на сумму большую нежели предусмотрено в местном бюджете, будет формироваться отдельный перечень таких предложений для их первоочередного включения в муниципальную программу на 2018-2020 годы, либо для финансирования в 2017 году в случае предоставления дополнительных средств из бюджета субъекта РФ, в том числе в порядке возможного перераспределения.</w:t>
      </w:r>
    </w:p>
    <w:p w14:paraId="2C55B846">
      <w:pPr>
        <w:pStyle w:val="45"/>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Сроки предоставления, рассмотрения и оценки предложения о включении дворовой территории в Программу</w:t>
      </w:r>
    </w:p>
    <w:p w14:paraId="2170A9F5">
      <w:pPr>
        <w:shd w:val="clear" w:fill="FFFFFF"/>
        <w:jc w:val="both"/>
        <w:rPr>
          <w:rFonts w:ascii="Times New Roman" w:hAnsi="Times New Roman" w:cs="Times New Roman"/>
          <w:sz w:val="28"/>
          <w:szCs w:val="28"/>
          <w:highlight w:val="yellow"/>
          <w:shd w:val="clear" w:fill="FFFFFF"/>
        </w:rPr>
      </w:pPr>
      <w:r>
        <w:rPr>
          <w:rFonts w:ascii="Times New Roman" w:hAnsi="Times New Roman" w:cs="Times New Roman"/>
          <w:spacing w:val="3"/>
          <w:sz w:val="28"/>
          <w:szCs w:val="28"/>
          <w:shd w:val="clear" w:fill="F4F0E7"/>
        </w:rPr>
        <w:t xml:space="preserve">3.1. </w:t>
      </w:r>
      <w:r>
        <w:rPr>
          <w:rFonts w:ascii="Times New Roman" w:hAnsi="Times New Roman" w:cs="Times New Roman"/>
          <w:sz w:val="28"/>
          <w:szCs w:val="28"/>
        </w:rPr>
        <w:t>Срок подачи Предложений от Заинтересованных лиц п</w:t>
      </w:r>
      <w:r>
        <w:rPr>
          <w:rFonts w:ascii="Times New Roman" w:hAnsi="Times New Roman" w:cs="Times New Roman"/>
          <w:spacing w:val="3"/>
          <w:sz w:val="28"/>
          <w:szCs w:val="28"/>
          <w:shd w:val="clear" w:fill="F4F0E7"/>
        </w:rPr>
        <w:t xml:space="preserve">о </w:t>
      </w:r>
      <w:r>
        <w:rPr>
          <w:rFonts w:ascii="Times New Roman" w:hAnsi="Times New Roman" w:cs="Times New Roman"/>
          <w:sz w:val="28"/>
          <w:szCs w:val="28"/>
        </w:rPr>
        <w:t xml:space="preserve">включению дворовой территории в Программу осуществляется </w:t>
      </w:r>
      <w:r>
        <w:rPr>
          <w:rFonts w:ascii="Times New Roman" w:hAnsi="Times New Roman" w:cs="Times New Roman"/>
          <w:sz w:val="28"/>
          <w:szCs w:val="28"/>
          <w:highlight w:val="yellow"/>
          <w:shd w:val="clear" w:fill="FFFFFF"/>
        </w:rPr>
        <w:t>с 01.04.2017 года по 30.04.2017 года (включительно).</w:t>
      </w:r>
    </w:p>
    <w:p w14:paraId="1B42BC1C">
      <w:pPr>
        <w:jc w:val="both"/>
        <w:rPr>
          <w:rFonts w:ascii="Times New Roman" w:hAnsi="Times New Roman" w:cs="Times New Roman"/>
          <w:sz w:val="28"/>
          <w:szCs w:val="28"/>
          <w:highlight w:val="yellow"/>
        </w:rPr>
      </w:pPr>
      <w:r>
        <w:rPr>
          <w:rFonts w:ascii="Times New Roman" w:hAnsi="Times New Roman" w:cs="Times New Roman"/>
          <w:sz w:val="28"/>
          <w:szCs w:val="28"/>
        </w:rPr>
        <w:t xml:space="preserve">3.2. Срок общественного обсуждения, проводимого согласно установленного порядка, по включению дворовых территорий, заявившихся в установленный срок, в Программу на 2017 года будет осуществляться в срок </w:t>
      </w:r>
      <w:r>
        <w:rPr>
          <w:rFonts w:ascii="Times New Roman" w:hAnsi="Times New Roman" w:cs="Times New Roman"/>
          <w:sz w:val="28"/>
          <w:szCs w:val="28"/>
          <w:highlight w:val="yellow"/>
        </w:rPr>
        <w:t>с 03.04.2017 года по 02.05.2017 года.</w:t>
      </w:r>
    </w:p>
    <w:p w14:paraId="786BBE11">
      <w:pPr>
        <w:jc w:val="both"/>
        <w:rPr>
          <w:rFonts w:ascii="Times New Roman" w:hAnsi="Times New Roman" w:cs="Times New Roman"/>
          <w:sz w:val="28"/>
          <w:szCs w:val="28"/>
          <w:highlight w:val="yellow"/>
        </w:rPr>
      </w:pPr>
      <w:r>
        <w:rPr>
          <w:rFonts w:ascii="Times New Roman" w:hAnsi="Times New Roman" w:cs="Times New Roman"/>
          <w:sz w:val="28"/>
          <w:szCs w:val="28"/>
        </w:rPr>
        <w:t xml:space="preserve">3.3. Срок рассмотрения и оценки заявок-предложений общественной комиссий с учетом общественного обсуждения и вынесение решения об определении дворовых территорий, которые будут включены в Программу на 2017 год – с </w:t>
      </w:r>
      <w:r>
        <w:rPr>
          <w:rFonts w:ascii="Times New Roman" w:hAnsi="Times New Roman" w:cs="Times New Roman"/>
          <w:sz w:val="28"/>
          <w:szCs w:val="28"/>
          <w:highlight w:val="yellow"/>
        </w:rPr>
        <w:t>10.05.2017 года по 20.05.2017 года.</w:t>
      </w:r>
    </w:p>
    <w:p w14:paraId="3228E0B8">
      <w:pPr>
        <w:jc w:val="both"/>
        <w:rPr>
          <w:rFonts w:ascii="Times New Roman" w:hAnsi="Times New Roman" w:cs="Times New Roman"/>
          <w:sz w:val="28"/>
          <w:szCs w:val="28"/>
        </w:rPr>
      </w:pPr>
      <w:r>
        <w:rPr>
          <w:rFonts w:ascii="Times New Roman" w:hAnsi="Times New Roman" w:cs="Times New Roman"/>
          <w:sz w:val="28"/>
          <w:szCs w:val="28"/>
        </w:rPr>
        <w:t>3.4. В период с 25.05.2017 года по 23.06.2017 года будет осуществляться подготовка и утверждение с учетом обсуждения с представителями заинтересованных лиц дизайн-проекта благоустройства каждой дворовой территории, включенной в Программу на 2017 год.</w:t>
      </w:r>
    </w:p>
    <w:p w14:paraId="287BF061">
      <w:pPr>
        <w:jc w:val="center"/>
        <w:rPr>
          <w:rFonts w:ascii="Times New Roman" w:hAnsi="Times New Roman" w:cs="Times New Roman"/>
          <w:b/>
          <w:sz w:val="28"/>
          <w:szCs w:val="28"/>
        </w:rPr>
      </w:pPr>
      <w:r>
        <w:rPr>
          <w:rFonts w:ascii="Times New Roman" w:hAnsi="Times New Roman" w:cs="Times New Roman"/>
          <w:b/>
          <w:sz w:val="28"/>
          <w:szCs w:val="28"/>
        </w:rPr>
        <w:t>4. Заключительные положения</w:t>
      </w:r>
    </w:p>
    <w:p w14:paraId="788A0DE5">
      <w:pPr>
        <w:jc w:val="both"/>
        <w:rPr>
          <w:rFonts w:ascii="Times New Roman" w:hAnsi="Times New Roman" w:cs="Times New Roman"/>
          <w:sz w:val="28"/>
          <w:szCs w:val="28"/>
        </w:rPr>
      </w:pPr>
      <w:r>
        <w:rPr>
          <w:rFonts w:ascii="Times New Roman" w:hAnsi="Times New Roman" w:cs="Times New Roman"/>
          <w:sz w:val="28"/>
          <w:szCs w:val="28"/>
        </w:rPr>
        <w:t>4.1. Настоящий Порядок не имеет обратной силы и распространяет свое действие на правоотношения возникшие после утверждения настоящего Порядка.</w:t>
      </w:r>
    </w:p>
    <w:p w14:paraId="6C961FCD">
      <w:pPr>
        <w:jc w:val="both"/>
        <w:rPr>
          <w:rFonts w:ascii="Times New Roman" w:hAnsi="Times New Roman" w:cs="Times New Roman"/>
          <w:sz w:val="28"/>
          <w:szCs w:val="28"/>
        </w:rPr>
      </w:pPr>
      <w:r>
        <w:rPr>
          <w:rFonts w:ascii="Times New Roman" w:hAnsi="Times New Roman" w:cs="Times New Roman"/>
          <w:sz w:val="28"/>
          <w:szCs w:val="28"/>
        </w:rPr>
        <w:t>4.2. Изменения и дополнения в настоящий Порядок вносятся соответствующим муниципальным правовым актом администрации города Обоянь Обоянского района Курской области.</w:t>
      </w:r>
    </w:p>
    <w:p w14:paraId="5AD2D920">
      <w:pPr>
        <w:ind w:left="0" w:right="0" w:firstLine="6840"/>
        <w:jc w:val="both"/>
      </w:pPr>
    </w:p>
    <w:p w14:paraId="29A722AC">
      <w:pPr>
        <w:ind w:left="0" w:right="0" w:firstLine="6840"/>
        <w:jc w:val="both"/>
      </w:pPr>
    </w:p>
    <w:p w14:paraId="642197DE">
      <w:pPr>
        <w:ind w:left="0" w:right="0" w:firstLine="6840"/>
        <w:jc w:val="both"/>
      </w:pPr>
    </w:p>
    <w:p w14:paraId="3D7B6640">
      <w:pPr>
        <w:ind w:left="0" w:right="0" w:firstLine="6840"/>
        <w:jc w:val="both"/>
      </w:pPr>
    </w:p>
    <w:p w14:paraId="709488F1">
      <w:pPr>
        <w:ind w:left="0" w:right="0" w:firstLine="6840"/>
        <w:jc w:val="both"/>
      </w:pPr>
    </w:p>
    <w:p w14:paraId="2352BE2F">
      <w:pPr>
        <w:ind w:left="0" w:right="0" w:firstLine="6840"/>
        <w:jc w:val="both"/>
      </w:pPr>
    </w:p>
    <w:p w14:paraId="563455D4">
      <w:pPr>
        <w:ind w:left="0" w:right="0" w:firstLine="6840"/>
        <w:jc w:val="both"/>
      </w:pPr>
    </w:p>
    <w:p w14:paraId="5A9704A5">
      <w:pPr>
        <w:ind w:left="0" w:right="0" w:firstLine="6840"/>
        <w:jc w:val="both"/>
      </w:pPr>
    </w:p>
    <w:p w14:paraId="0B122E43">
      <w:pPr>
        <w:ind w:left="0" w:right="0" w:firstLine="6840"/>
        <w:jc w:val="both"/>
      </w:pPr>
    </w:p>
    <w:p w14:paraId="484EDA0B">
      <w:pPr>
        <w:ind w:left="0" w:right="0" w:firstLine="6840"/>
        <w:jc w:val="both"/>
      </w:pPr>
    </w:p>
    <w:p w14:paraId="70464592">
      <w:pPr>
        <w:ind w:left="0" w:right="0" w:firstLine="6840"/>
        <w:jc w:val="both"/>
      </w:pPr>
    </w:p>
    <w:p w14:paraId="3D7D9F10">
      <w:pPr>
        <w:ind w:left="0" w:right="0" w:firstLine="6840"/>
        <w:jc w:val="both"/>
      </w:pPr>
    </w:p>
    <w:p w14:paraId="6DEA1456">
      <w:pPr>
        <w:ind w:left="0" w:right="0" w:firstLine="6840"/>
        <w:jc w:val="both"/>
      </w:pPr>
    </w:p>
    <w:p w14:paraId="6A210099">
      <w:pPr>
        <w:ind w:left="0" w:right="0" w:firstLine="6840"/>
        <w:jc w:val="both"/>
      </w:pPr>
    </w:p>
    <w:p w14:paraId="717903FD">
      <w:pPr>
        <w:ind w:left="0" w:right="0" w:firstLine="6840"/>
        <w:jc w:val="both"/>
      </w:pPr>
    </w:p>
    <w:p w14:paraId="32BB6AE9">
      <w:pPr>
        <w:ind w:left="0" w:right="0" w:firstLine="6840"/>
        <w:jc w:val="both"/>
      </w:pPr>
    </w:p>
    <w:p w14:paraId="5DB8B164">
      <w:pPr>
        <w:ind w:left="0" w:right="0" w:firstLine="6840"/>
        <w:jc w:val="both"/>
      </w:pPr>
    </w:p>
    <w:p w14:paraId="310913A0">
      <w:pPr>
        <w:ind w:left="0" w:right="0" w:firstLine="6840"/>
        <w:jc w:val="both"/>
      </w:pPr>
    </w:p>
    <w:p w14:paraId="12254C18">
      <w:pPr>
        <w:ind w:left="0" w:right="0" w:firstLine="6840"/>
        <w:jc w:val="both"/>
      </w:pPr>
    </w:p>
    <w:p w14:paraId="6386B525">
      <w:pPr>
        <w:ind w:left="0" w:right="0" w:firstLine="6840"/>
        <w:jc w:val="both"/>
      </w:pPr>
    </w:p>
    <w:p w14:paraId="2859C0AB">
      <w:pPr>
        <w:ind w:left="0" w:right="0" w:firstLine="6840"/>
        <w:jc w:val="both"/>
      </w:pPr>
    </w:p>
    <w:p w14:paraId="5677C6C3">
      <w:pPr>
        <w:ind w:left="0" w:right="0" w:firstLine="6840"/>
        <w:jc w:val="both"/>
        <w:rPr>
          <w:rFonts w:ascii="Times New Roman" w:hAnsi="Times New Roman" w:cs="Times New Roman"/>
          <w:sz w:val="28"/>
          <w:szCs w:val="28"/>
        </w:rPr>
      </w:pPr>
      <w:r>
        <w:rPr>
          <w:rFonts w:ascii="Times New Roman" w:hAnsi="Times New Roman" w:cs="Times New Roman"/>
          <w:sz w:val="28"/>
          <w:szCs w:val="28"/>
        </w:rPr>
        <w:t>Форма № 1</w:t>
      </w:r>
    </w:p>
    <w:p w14:paraId="2EA7C7FE">
      <w:pPr>
        <w:jc w:val="center"/>
        <w:rPr>
          <w:rFonts w:ascii="Times New Roman" w:hAnsi="Times New Roman" w:cs="Times New Roman"/>
          <w:b/>
          <w:sz w:val="28"/>
          <w:szCs w:val="28"/>
        </w:rPr>
      </w:pPr>
      <w:r>
        <w:rPr>
          <w:rFonts w:ascii="Times New Roman" w:hAnsi="Times New Roman" w:cs="Times New Roman"/>
          <w:b/>
          <w:sz w:val="28"/>
          <w:szCs w:val="28"/>
        </w:rPr>
        <w:t>ПРЕДЛОЖЕНИЕ</w:t>
      </w:r>
    </w:p>
    <w:p w14:paraId="53106335">
      <w:pPr>
        <w:jc w:val="both"/>
        <w:rPr>
          <w:rFonts w:ascii="Times New Roman" w:hAnsi="Times New Roman" w:cs="Times New Roman"/>
          <w:b/>
          <w:sz w:val="28"/>
          <w:szCs w:val="28"/>
        </w:rPr>
      </w:pPr>
      <w:r>
        <w:rPr>
          <w:rFonts w:ascii="Times New Roman" w:hAnsi="Times New Roman" w:cs="Times New Roman"/>
          <w:b/>
          <w:sz w:val="28"/>
          <w:szCs w:val="28"/>
        </w:rPr>
        <w:t xml:space="preserve">по включению дворовой территории в муниципальную программу </w:t>
      </w:r>
      <w:r>
        <w:rPr>
          <w:rFonts w:ascii="Times New Roman" w:hAnsi="Times New Roman" w:cs="Times New Roman"/>
          <w:b/>
          <w:bCs/>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eastAsia="Calibri" w:cs="Times New Roman"/>
          <w:b/>
          <w:sz w:val="28"/>
          <w:szCs w:val="28"/>
        </w:rPr>
        <w:t xml:space="preserve"> в </w:t>
      </w:r>
      <w:r>
        <w:rPr>
          <w:rFonts w:ascii="Times New Roman" w:hAnsi="Times New Roman" w:cs="Times New Roman"/>
          <w:b/>
          <w:sz w:val="28"/>
          <w:szCs w:val="28"/>
        </w:rPr>
        <w:t>рамках реализации приоритетного проекта «Формирование комфортной городской среды».</w:t>
      </w:r>
    </w:p>
    <w:p w14:paraId="5A65BCA0">
      <w:pPr>
        <w:jc w:val="both"/>
      </w:pPr>
    </w:p>
    <w:tbl>
      <w:tblPr>
        <w:tblStyle w:val="3"/>
        <w:tblW w:w="10196" w:type="dxa"/>
        <w:tblInd w:w="-2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5" w:type="dxa"/>
          <w:bottom w:w="0" w:type="dxa"/>
          <w:right w:w="10" w:type="dxa"/>
        </w:tblCellMar>
      </w:tblPr>
      <w:tblGrid>
        <w:gridCol w:w="732"/>
        <w:gridCol w:w="3047"/>
        <w:gridCol w:w="3785"/>
        <w:gridCol w:w="2632"/>
      </w:tblGrid>
      <w:tr w14:paraId="40345B4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PrEx>
        <w:trPr>
          <w:trHeight w:val="1229" w:hRule="atLeast"/>
        </w:trPr>
        <w:tc>
          <w:tcPr>
            <w:tcW w:w="73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vAlign w:val="center"/>
          </w:tcPr>
          <w:p w14:paraId="4C37885E">
            <w:pPr>
              <w:jc w:val="center"/>
              <w:rPr>
                <w:rFonts w:ascii="Times New Roman" w:hAnsi="Times New Roman" w:cs="Times New Roman"/>
                <w:sz w:val="28"/>
                <w:szCs w:val="28"/>
              </w:rPr>
            </w:pPr>
            <w:r>
              <w:rPr>
                <w:rFonts w:ascii="Times New Roman" w:hAnsi="Times New Roman" w:cs="Times New Roman"/>
                <w:sz w:val="28"/>
                <w:szCs w:val="28"/>
              </w:rPr>
              <w:t>№</w:t>
            </w:r>
          </w:p>
          <w:p w14:paraId="2DC9C5A9">
            <w:pPr>
              <w:spacing w:before="0" w:after="200"/>
              <w:jc w:val="center"/>
              <w:rPr>
                <w:rFonts w:ascii="Times New Roman" w:hAnsi="Times New Roman" w:cs="Times New Roman"/>
                <w:sz w:val="28"/>
                <w:szCs w:val="28"/>
              </w:rPr>
            </w:pPr>
            <w:r>
              <w:rPr>
                <w:rFonts w:ascii="Times New Roman" w:hAnsi="Times New Roman" w:cs="Times New Roman"/>
                <w:sz w:val="28"/>
                <w:szCs w:val="28"/>
              </w:rPr>
              <w:t>п/п</w:t>
            </w:r>
          </w:p>
        </w:tc>
        <w:tc>
          <w:tcPr>
            <w:tcW w:w="30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vAlign w:val="center"/>
          </w:tcPr>
          <w:p w14:paraId="09D4947F">
            <w:pPr>
              <w:jc w:val="center"/>
              <w:rPr>
                <w:rFonts w:ascii="Times New Roman" w:hAnsi="Times New Roman" w:cs="Times New Roman"/>
                <w:sz w:val="28"/>
                <w:szCs w:val="28"/>
              </w:rPr>
            </w:pPr>
            <w:r>
              <w:rPr>
                <w:rFonts w:ascii="Times New Roman" w:hAnsi="Times New Roman" w:cs="Times New Roman"/>
                <w:sz w:val="28"/>
                <w:szCs w:val="28"/>
              </w:rPr>
              <w:t>Адресный ориентир</w:t>
            </w:r>
          </w:p>
          <w:p w14:paraId="20A55E84">
            <w:pPr>
              <w:spacing w:before="0" w:after="200"/>
              <w:jc w:val="center"/>
              <w:rPr>
                <w:rFonts w:ascii="Times New Roman" w:hAnsi="Times New Roman" w:cs="Times New Roman"/>
                <w:sz w:val="28"/>
                <w:szCs w:val="28"/>
              </w:rPr>
            </w:pPr>
            <w:r>
              <w:rPr>
                <w:rFonts w:ascii="Times New Roman" w:hAnsi="Times New Roman" w:cs="Times New Roman"/>
                <w:sz w:val="28"/>
                <w:szCs w:val="28"/>
              </w:rPr>
              <w:t>дворовой территории МКД</w:t>
            </w:r>
          </w:p>
        </w:tc>
        <w:tc>
          <w:tcPr>
            <w:tcW w:w="378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vAlign w:val="center"/>
          </w:tcPr>
          <w:p w14:paraId="46EB6A70">
            <w:pPr>
              <w:jc w:val="center"/>
              <w:rPr>
                <w:rFonts w:ascii="Times New Roman" w:hAnsi="Times New Roman" w:cs="Times New Roman"/>
                <w:sz w:val="28"/>
                <w:szCs w:val="28"/>
              </w:rPr>
            </w:pPr>
            <w:r>
              <w:rPr>
                <w:rFonts w:ascii="Times New Roman" w:hAnsi="Times New Roman" w:cs="Times New Roman"/>
                <w:sz w:val="28"/>
                <w:szCs w:val="28"/>
              </w:rPr>
              <w:t>Содержание предложения</w:t>
            </w:r>
          </w:p>
          <w:p w14:paraId="5F9E5A59">
            <w:pPr>
              <w:jc w:val="center"/>
              <w:rPr>
                <w:rFonts w:ascii="Times New Roman" w:hAnsi="Times New Roman" w:cs="Times New Roman"/>
                <w:sz w:val="28"/>
                <w:szCs w:val="28"/>
              </w:rPr>
            </w:pPr>
            <w:r>
              <w:rPr>
                <w:rFonts w:ascii="Times New Roman" w:hAnsi="Times New Roman" w:cs="Times New Roman"/>
                <w:sz w:val="28"/>
                <w:szCs w:val="28"/>
              </w:rPr>
              <w:t xml:space="preserve">(перечень работ </w:t>
            </w:r>
          </w:p>
          <w:p w14:paraId="2E8587F3">
            <w:pPr>
              <w:jc w:val="center"/>
              <w:rPr>
                <w:rFonts w:ascii="Times New Roman" w:hAnsi="Times New Roman" w:cs="Times New Roman"/>
                <w:sz w:val="28"/>
                <w:szCs w:val="28"/>
              </w:rPr>
            </w:pPr>
            <w:r>
              <w:rPr>
                <w:rFonts w:ascii="Times New Roman" w:hAnsi="Times New Roman" w:cs="Times New Roman"/>
                <w:sz w:val="28"/>
                <w:szCs w:val="28"/>
              </w:rPr>
              <w:t>по благоустройству)</w:t>
            </w:r>
          </w:p>
          <w:p w14:paraId="4A2EF670">
            <w:pPr>
              <w:spacing w:before="0" w:after="200"/>
              <w:jc w:val="center"/>
              <w:rPr>
                <w:rFonts w:ascii="Times New Roman" w:hAnsi="Times New Roman" w:cs="Times New Roman"/>
                <w:sz w:val="28"/>
                <w:szCs w:val="28"/>
              </w:rPr>
            </w:pPr>
          </w:p>
        </w:tc>
        <w:tc>
          <w:tcPr>
            <w:tcW w:w="263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vAlign w:val="center"/>
          </w:tcPr>
          <w:p w14:paraId="0EECE3CD">
            <w:pPr>
              <w:spacing w:before="0" w:after="200"/>
              <w:ind w:left="27" w:right="0" w:firstLine="0"/>
              <w:jc w:val="center"/>
              <w:rPr>
                <w:rFonts w:ascii="Times New Roman" w:hAnsi="Times New Roman" w:cs="Times New Roman"/>
                <w:sz w:val="28"/>
                <w:szCs w:val="28"/>
              </w:rPr>
            </w:pPr>
            <w:r>
              <w:rPr>
                <w:rFonts w:ascii="Times New Roman" w:hAnsi="Times New Roman" w:cs="Times New Roman"/>
                <w:sz w:val="28"/>
                <w:szCs w:val="28"/>
              </w:rPr>
              <w:t>Обоснование</w:t>
            </w:r>
          </w:p>
        </w:tc>
      </w:tr>
      <w:tr w14:paraId="35929D5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5" w:type="dxa"/>
            <w:bottom w:w="0" w:type="dxa"/>
            <w:right w:w="10" w:type="dxa"/>
          </w:tblCellMar>
        </w:tblPrEx>
        <w:trPr>
          <w:trHeight w:val="307" w:hRule="atLeast"/>
        </w:trPr>
        <w:tc>
          <w:tcPr>
            <w:tcW w:w="73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vAlign w:val="center"/>
          </w:tcPr>
          <w:p w14:paraId="35A071BA">
            <w:pPr>
              <w:spacing w:before="0" w:after="200"/>
              <w:jc w:val="center"/>
              <w:rPr>
                <w:rFonts w:ascii="Times New Roman" w:hAnsi="Times New Roman" w:cs="Times New Roman"/>
                <w:sz w:val="28"/>
                <w:szCs w:val="28"/>
              </w:rPr>
            </w:pPr>
            <w:r>
              <w:rPr>
                <w:rFonts w:ascii="Times New Roman" w:hAnsi="Times New Roman" w:cs="Times New Roman"/>
                <w:sz w:val="28"/>
                <w:szCs w:val="28"/>
              </w:rPr>
              <w:t>1</w:t>
            </w:r>
          </w:p>
        </w:tc>
        <w:tc>
          <w:tcPr>
            <w:tcW w:w="30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vAlign w:val="center"/>
          </w:tcPr>
          <w:p w14:paraId="7781C6BB">
            <w:pPr>
              <w:spacing w:before="0" w:after="200"/>
              <w:jc w:val="center"/>
              <w:rPr>
                <w:rFonts w:ascii="Times New Roman" w:hAnsi="Times New Roman" w:cs="Times New Roman"/>
                <w:sz w:val="28"/>
                <w:szCs w:val="28"/>
              </w:rPr>
            </w:pPr>
            <w:r>
              <w:rPr>
                <w:rFonts w:ascii="Times New Roman" w:hAnsi="Times New Roman" w:cs="Times New Roman"/>
                <w:sz w:val="28"/>
                <w:szCs w:val="28"/>
              </w:rPr>
              <w:t>2</w:t>
            </w:r>
          </w:p>
        </w:tc>
        <w:tc>
          <w:tcPr>
            <w:tcW w:w="378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vAlign w:val="center"/>
          </w:tcPr>
          <w:p w14:paraId="7C389198">
            <w:pPr>
              <w:spacing w:before="0" w:after="200"/>
              <w:jc w:val="center"/>
              <w:rPr>
                <w:rFonts w:ascii="Times New Roman" w:hAnsi="Times New Roman" w:cs="Times New Roman"/>
                <w:sz w:val="28"/>
                <w:szCs w:val="28"/>
              </w:rPr>
            </w:pPr>
            <w:r>
              <w:rPr>
                <w:rFonts w:ascii="Times New Roman" w:hAnsi="Times New Roman" w:cs="Times New Roman"/>
                <w:sz w:val="28"/>
                <w:szCs w:val="28"/>
              </w:rPr>
              <w:t>3</w:t>
            </w:r>
          </w:p>
        </w:tc>
        <w:tc>
          <w:tcPr>
            <w:tcW w:w="263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vAlign w:val="center"/>
          </w:tcPr>
          <w:p w14:paraId="336DC331">
            <w:pPr>
              <w:spacing w:before="0" w:after="200"/>
              <w:jc w:val="center"/>
              <w:rPr>
                <w:rFonts w:ascii="Times New Roman" w:hAnsi="Times New Roman" w:cs="Times New Roman"/>
                <w:sz w:val="28"/>
                <w:szCs w:val="28"/>
              </w:rPr>
            </w:pPr>
            <w:r>
              <w:rPr>
                <w:rFonts w:ascii="Times New Roman" w:hAnsi="Times New Roman" w:cs="Times New Roman"/>
                <w:sz w:val="28"/>
                <w:szCs w:val="28"/>
              </w:rPr>
              <w:t>4</w:t>
            </w:r>
          </w:p>
        </w:tc>
      </w:tr>
      <w:tr w14:paraId="57EB297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5" w:type="dxa"/>
            <w:bottom w:w="0" w:type="dxa"/>
            <w:right w:w="10" w:type="dxa"/>
          </w:tblCellMar>
        </w:tblPrEx>
        <w:trPr>
          <w:trHeight w:val="307" w:hRule="atLeast"/>
        </w:trPr>
        <w:tc>
          <w:tcPr>
            <w:tcW w:w="73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tcPr>
          <w:p w14:paraId="30F49F8F">
            <w:pPr>
              <w:rPr>
                <w:rFonts w:ascii="Times New Roman" w:hAnsi="Times New Roman" w:cs="Times New Roman"/>
                <w:sz w:val="28"/>
                <w:szCs w:val="28"/>
              </w:rPr>
            </w:pPr>
          </w:p>
          <w:p w14:paraId="3855A76B">
            <w:pPr>
              <w:spacing w:before="0" w:after="200"/>
              <w:rPr>
                <w:rFonts w:ascii="Times New Roman" w:hAnsi="Times New Roman" w:cs="Times New Roman"/>
                <w:sz w:val="28"/>
                <w:szCs w:val="28"/>
              </w:rPr>
            </w:pPr>
          </w:p>
        </w:tc>
        <w:tc>
          <w:tcPr>
            <w:tcW w:w="30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tcPr>
          <w:p w14:paraId="48809F7D">
            <w:pPr>
              <w:spacing w:before="0" w:after="200"/>
              <w:rPr>
                <w:rFonts w:ascii="Times New Roman" w:hAnsi="Times New Roman" w:cs="Times New Roman"/>
                <w:sz w:val="28"/>
                <w:szCs w:val="28"/>
              </w:rPr>
            </w:pPr>
          </w:p>
        </w:tc>
        <w:tc>
          <w:tcPr>
            <w:tcW w:w="378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tcPr>
          <w:p w14:paraId="010FFCB7">
            <w:pPr>
              <w:spacing w:before="0" w:after="200"/>
              <w:rPr>
                <w:rFonts w:ascii="Times New Roman" w:hAnsi="Times New Roman" w:cs="Times New Roman"/>
                <w:sz w:val="28"/>
                <w:szCs w:val="28"/>
              </w:rPr>
            </w:pPr>
          </w:p>
        </w:tc>
        <w:tc>
          <w:tcPr>
            <w:tcW w:w="263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5" w:type="dxa"/>
            </w:tcMar>
          </w:tcPr>
          <w:p w14:paraId="689342B1">
            <w:pPr>
              <w:spacing w:before="0" w:after="200"/>
              <w:rPr>
                <w:rFonts w:ascii="Times New Roman" w:hAnsi="Times New Roman" w:cs="Times New Roman"/>
                <w:sz w:val="28"/>
                <w:szCs w:val="28"/>
              </w:rPr>
            </w:pPr>
          </w:p>
        </w:tc>
      </w:tr>
    </w:tbl>
    <w:p w14:paraId="5B755112">
      <w:pPr>
        <w:ind w:left="120" w:right="-2" w:firstLine="0"/>
        <w:rPr>
          <w:rFonts w:ascii="Times New Roman" w:hAnsi="Times New Roman" w:cs="Times New Roman"/>
          <w:sz w:val="28"/>
          <w:szCs w:val="28"/>
        </w:rPr>
      </w:pPr>
    </w:p>
    <w:p w14:paraId="3409A3DB">
      <w:pPr>
        <w:ind w:left="120" w:right="-2" w:firstLine="0"/>
        <w:rPr>
          <w:rFonts w:ascii="Times New Roman" w:hAnsi="Times New Roman" w:cs="Times New Roman"/>
          <w:sz w:val="28"/>
          <w:szCs w:val="28"/>
        </w:rPr>
      </w:pPr>
      <w:r>
        <w:rPr>
          <w:rFonts w:ascii="Times New Roman" w:hAnsi="Times New Roman" w:cs="Times New Roman"/>
          <w:sz w:val="28"/>
          <w:szCs w:val="28"/>
        </w:rPr>
        <w:t>Фамилия, имя, отчество гражданина, представителя заинтересованного лица (реквизиты документа, удостоверяющего полномочия заинтересованного лица - № и дата общего собрания собственников помещений в МКД)</w:t>
      </w:r>
    </w:p>
    <w:p w14:paraId="36A1B510">
      <w:pPr>
        <w:ind w:left="120" w:right="-2"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700058EE">
      <w:pPr>
        <w:ind w:left="120" w:right="-2"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3DECCEB3">
      <w:pPr>
        <w:ind w:left="120" w:right="-2" w:firstLine="0"/>
        <w:rPr>
          <w:rFonts w:ascii="Times New Roman" w:hAnsi="Times New Roman" w:cs="Times New Roman"/>
          <w:bCs/>
          <w:spacing w:val="-3"/>
          <w:sz w:val="28"/>
          <w:szCs w:val="28"/>
        </w:rPr>
      </w:pPr>
      <w:r>
        <w:rPr>
          <w:rFonts w:ascii="Times New Roman" w:hAnsi="Times New Roman" w:cs="Times New Roman"/>
          <w:bCs/>
          <w:spacing w:val="-3"/>
          <w:sz w:val="28"/>
          <w:szCs w:val="28"/>
        </w:rPr>
        <w:t>Адрес места жительства ________________________________________________________</w:t>
      </w:r>
    </w:p>
    <w:p w14:paraId="7A0100C9">
      <w:pPr>
        <w:ind w:left="120" w:right="-2" w:firstLine="0"/>
        <w:rPr>
          <w:rFonts w:ascii="Times New Roman" w:hAnsi="Times New Roman" w:cs="Times New Roman"/>
          <w:bCs/>
          <w:spacing w:val="-3"/>
          <w:sz w:val="28"/>
          <w:szCs w:val="28"/>
        </w:rPr>
      </w:pPr>
      <w:r>
        <w:rPr>
          <w:rFonts w:ascii="Times New Roman" w:hAnsi="Times New Roman" w:cs="Times New Roman"/>
          <w:bCs/>
          <w:spacing w:val="-3"/>
          <w:sz w:val="28"/>
          <w:szCs w:val="28"/>
        </w:rPr>
        <w:t>______________________________________________________________________</w:t>
      </w:r>
    </w:p>
    <w:p w14:paraId="12A6A295">
      <w:pPr>
        <w:ind w:left="120" w:right="-2" w:firstLine="0"/>
        <w:rPr>
          <w:rFonts w:ascii="Times New Roman" w:hAnsi="Times New Roman" w:cs="Times New Roman"/>
          <w:sz w:val="28"/>
          <w:szCs w:val="28"/>
        </w:rPr>
      </w:pPr>
      <w:r>
        <w:rPr>
          <w:rFonts w:ascii="Times New Roman" w:hAnsi="Times New Roman" w:cs="Times New Roman"/>
          <w:sz w:val="28"/>
          <w:szCs w:val="28"/>
        </w:rPr>
        <w:t>Личная подпись и дата</w:t>
      </w:r>
      <w:r>
        <w:rPr>
          <w:rFonts w:ascii="Times New Roman" w:hAnsi="Times New Roman" w:cs="Times New Roman"/>
          <w:sz w:val="28"/>
          <w:szCs w:val="28"/>
          <w:lang w:val="ru-RU"/>
        </w:rPr>
        <w:t xml:space="preserve"> </w:t>
      </w:r>
      <w:r>
        <w:rPr>
          <w:rFonts w:ascii="Times New Roman" w:hAnsi="Times New Roman" w:cs="Times New Roman"/>
          <w:sz w:val="28"/>
          <w:szCs w:val="28"/>
        </w:rPr>
        <w:t>_______________________________________________________</w:t>
      </w:r>
    </w:p>
    <w:p w14:paraId="05089A33">
      <w:pPr>
        <w:jc w:val="both"/>
        <w:rPr>
          <w:rFonts w:ascii="Times New Roman" w:hAnsi="Times New Roman" w:cs="Times New Roman"/>
          <w:sz w:val="28"/>
          <w:szCs w:val="28"/>
        </w:rPr>
      </w:pPr>
      <w:r>
        <w:rPr>
          <w:rFonts w:ascii="Times New Roman" w:hAnsi="Times New Roman" w:cs="Times New Roman"/>
          <w:sz w:val="28"/>
          <w:szCs w:val="28"/>
        </w:rPr>
        <w:t xml:space="preserve">Даю согласие на обработку моих персональных данных в целях рассмотрения и включения предложений в муниципальную программу </w:t>
      </w:r>
      <w:r>
        <w:rPr>
          <w:rFonts w:ascii="Times New Roman" w:hAnsi="Times New Roman" w:cs="Times New Roman"/>
          <w:b w:val="0"/>
          <w:bCs w:val="0"/>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sz w:val="28"/>
          <w:szCs w:val="28"/>
        </w:rPr>
        <w:t xml:space="preserve"> в рамках приоритетного проекта «Формирование комфортной городской среды» в соответствии с действующим законодательством.</w:t>
      </w:r>
    </w:p>
    <w:p w14:paraId="07F8E15F">
      <w:pPr>
        <w:jc w:val="both"/>
        <w:rPr>
          <w:rFonts w:ascii="Times New Roman" w:hAnsi="Times New Roman" w:cs="Times New Roman"/>
          <w:sz w:val="28"/>
          <w:szCs w:val="28"/>
        </w:rPr>
      </w:pPr>
      <w:r>
        <w:rPr>
          <w:rFonts w:ascii="Times New Roman" w:hAnsi="Times New Roman" w:cs="Times New Roman"/>
          <w:sz w:val="28"/>
          <w:szCs w:val="28"/>
        </w:rPr>
        <w:t xml:space="preserve">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данных предложений в муниципальную программу </w:t>
      </w:r>
      <w:r>
        <w:rPr>
          <w:rFonts w:ascii="Times New Roman" w:hAnsi="Times New Roman" w:cs="Times New Roman"/>
          <w:b w:val="0"/>
          <w:bCs w:val="0"/>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sz w:val="28"/>
          <w:szCs w:val="28"/>
        </w:rPr>
        <w:t xml:space="preserve"> на территории муниципального образования «город Обоянь» Обоянского района Курской области на 2017 год в рамках приоритетного проекта «Формирование комфортной городской среды» до моего письменного отзыва данного согласия.</w:t>
      </w:r>
    </w:p>
    <w:p w14:paraId="0B83D030">
      <w:pPr>
        <w:jc w:val="both"/>
        <w:rPr>
          <w:rFonts w:ascii="Times New Roman" w:hAnsi="Times New Roman" w:cs="Times New Roman"/>
          <w:sz w:val="28"/>
          <w:szCs w:val="28"/>
        </w:rPr>
      </w:pPr>
    </w:p>
    <w:p w14:paraId="5B37E430">
      <w:pPr>
        <w:rPr>
          <w:rFonts w:ascii="Times New Roman" w:hAnsi="Times New Roman" w:cs="Times New Roman"/>
          <w:sz w:val="28"/>
          <w:szCs w:val="28"/>
        </w:rPr>
      </w:pPr>
      <w:r>
        <w:rPr>
          <w:rFonts w:ascii="Times New Roman" w:hAnsi="Times New Roman" w:cs="Times New Roman"/>
          <w:sz w:val="28"/>
          <w:szCs w:val="28"/>
        </w:rPr>
        <w:t>Личная подпись дата _____________________________________________________</w:t>
      </w:r>
    </w:p>
    <w:p w14:paraId="0A5E5EDD">
      <w:pPr>
        <w:rPr>
          <w:rFonts w:ascii="Times New Roman" w:hAnsi="Times New Roman" w:cs="Times New Roman"/>
          <w:sz w:val="28"/>
          <w:szCs w:val="28"/>
        </w:rPr>
      </w:pPr>
    </w:p>
    <w:p w14:paraId="2FB8D0EB">
      <w:pPr>
        <w:rPr>
          <w:rFonts w:ascii="Times New Roman" w:hAnsi="Times New Roman" w:cs="Times New Roman"/>
          <w:sz w:val="28"/>
          <w:szCs w:val="28"/>
        </w:rPr>
      </w:pPr>
    </w:p>
    <w:p w14:paraId="169CF1B7">
      <w:pPr>
        <w:rPr>
          <w:rFonts w:ascii="Times New Roman" w:hAnsi="Times New Roman" w:cs="Times New Roman"/>
          <w:sz w:val="28"/>
          <w:szCs w:val="28"/>
        </w:rPr>
      </w:pPr>
    </w:p>
    <w:p w14:paraId="63329B7B">
      <w:pPr>
        <w:rPr>
          <w:rFonts w:ascii="Times New Roman" w:hAnsi="Times New Roman" w:cs="Times New Roman"/>
          <w:sz w:val="28"/>
          <w:szCs w:val="28"/>
        </w:rPr>
      </w:pPr>
    </w:p>
    <w:p w14:paraId="4AE518BD">
      <w:pPr>
        <w:rPr>
          <w:rFonts w:ascii="Times New Roman" w:hAnsi="Times New Roman" w:cs="Times New Roman"/>
          <w:sz w:val="28"/>
          <w:szCs w:val="28"/>
        </w:rPr>
      </w:pPr>
    </w:p>
    <w:p w14:paraId="05D4770A">
      <w:pPr>
        <w:rPr>
          <w:rFonts w:ascii="Times New Roman" w:hAnsi="Times New Roman" w:cs="Times New Roman"/>
          <w:sz w:val="28"/>
          <w:szCs w:val="28"/>
        </w:rPr>
      </w:pPr>
    </w:p>
    <w:p w14:paraId="3D32C5F5">
      <w:pPr>
        <w:rPr>
          <w:rFonts w:ascii="Times New Roman" w:hAnsi="Times New Roman" w:cs="Times New Roman"/>
          <w:sz w:val="28"/>
          <w:szCs w:val="28"/>
        </w:rPr>
      </w:pPr>
    </w:p>
    <w:p w14:paraId="0160CD07">
      <w:pPr>
        <w:rPr>
          <w:rFonts w:ascii="Times New Roman" w:hAnsi="Times New Roman" w:cs="Times New Roman"/>
          <w:sz w:val="28"/>
          <w:szCs w:val="28"/>
        </w:rPr>
      </w:pPr>
    </w:p>
    <w:p w14:paraId="5D01425F">
      <w:pPr>
        <w:rPr>
          <w:rFonts w:ascii="Times New Roman" w:hAnsi="Times New Roman" w:cs="Times New Roman"/>
          <w:sz w:val="28"/>
          <w:szCs w:val="28"/>
        </w:rPr>
      </w:pPr>
    </w:p>
    <w:p w14:paraId="67C76FC2">
      <w:pPr>
        <w:rPr>
          <w:rFonts w:ascii="Times New Roman" w:hAnsi="Times New Roman" w:cs="Times New Roman"/>
          <w:sz w:val="28"/>
          <w:szCs w:val="28"/>
        </w:rPr>
      </w:pPr>
    </w:p>
    <w:p w14:paraId="41DF3B20">
      <w:pPr>
        <w:rPr>
          <w:rFonts w:ascii="Times New Roman" w:hAnsi="Times New Roman" w:cs="Times New Roman"/>
          <w:sz w:val="28"/>
          <w:szCs w:val="28"/>
        </w:rPr>
      </w:pPr>
    </w:p>
    <w:p w14:paraId="6BFDE54E">
      <w:pPr>
        <w:rPr>
          <w:rFonts w:ascii="Times New Roman" w:hAnsi="Times New Roman" w:cs="Times New Roman"/>
          <w:sz w:val="28"/>
          <w:szCs w:val="28"/>
        </w:rPr>
      </w:pPr>
    </w:p>
    <w:p w14:paraId="63837292">
      <w:pPr>
        <w:rPr>
          <w:rFonts w:ascii="Times New Roman" w:hAnsi="Times New Roman" w:cs="Times New Roman"/>
          <w:sz w:val="28"/>
          <w:szCs w:val="28"/>
        </w:rPr>
      </w:pPr>
    </w:p>
    <w:p w14:paraId="5293E52C">
      <w:pPr>
        <w:rPr>
          <w:rFonts w:ascii="Times New Roman" w:hAnsi="Times New Roman" w:cs="Times New Roman"/>
          <w:sz w:val="28"/>
          <w:szCs w:val="28"/>
        </w:rPr>
      </w:pPr>
    </w:p>
    <w:p w14:paraId="6470E4EA">
      <w:pPr>
        <w:rPr>
          <w:rFonts w:ascii="Times New Roman" w:hAnsi="Times New Roman" w:cs="Times New Roman"/>
          <w:sz w:val="28"/>
          <w:szCs w:val="28"/>
        </w:rPr>
      </w:pPr>
    </w:p>
    <w:p w14:paraId="37309A3B">
      <w:pPr>
        <w:ind w:left="0" w:right="0" w:firstLine="7200"/>
        <w:jc w:val="both"/>
        <w:rPr>
          <w:rFonts w:ascii="Times New Roman" w:hAnsi="Times New Roman" w:cs="Times New Roman"/>
          <w:sz w:val="28"/>
          <w:szCs w:val="28"/>
        </w:rPr>
      </w:pPr>
    </w:p>
    <w:p w14:paraId="13773D19">
      <w:pPr>
        <w:ind w:left="0" w:right="0" w:firstLine="7200"/>
        <w:jc w:val="both"/>
        <w:rPr>
          <w:rFonts w:ascii="Times New Roman" w:hAnsi="Times New Roman" w:cs="Times New Roman"/>
          <w:sz w:val="28"/>
          <w:szCs w:val="28"/>
        </w:rPr>
      </w:pPr>
    </w:p>
    <w:p w14:paraId="5DDF6912">
      <w:pPr>
        <w:widowControl/>
        <w:suppressAutoHyphens/>
        <w:bidi w:val="0"/>
        <w:spacing w:before="0" w:after="200" w:line="276" w:lineRule="auto"/>
        <w:ind w:left="0" w:right="0" w:firstLine="0"/>
        <w:jc w:val="left"/>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rPr>
        <w:t>ПРОТОКОЛ</w:t>
      </w:r>
      <w:r>
        <w:rPr>
          <w:rFonts w:ascii="Times New Roman" w:hAnsi="Times New Roman" w:cs="Times New Roman"/>
          <w:b/>
          <w:sz w:val="28"/>
          <w:szCs w:val="28"/>
          <w:lang w:val="ru-RU"/>
        </w:rPr>
        <w:t xml:space="preserve"> №______</w:t>
      </w:r>
      <w:r>
        <w:rPr>
          <w:rFonts w:ascii="Times New Roman" w:hAnsi="Times New Roman" w:cs="Times New Roman"/>
          <w:b/>
          <w:sz w:val="28"/>
          <w:szCs w:val="28"/>
        </w:rPr>
        <w:t xml:space="preserve"> </w:t>
      </w:r>
      <w:r>
        <w:rPr>
          <w:rFonts w:ascii="Times New Roman" w:hAnsi="Times New Roman" w:cs="Times New Roman"/>
          <w:b/>
          <w:sz w:val="28"/>
          <w:szCs w:val="28"/>
          <w:lang w:val="ru-RU"/>
        </w:rPr>
        <w:t xml:space="preserve">- </w:t>
      </w:r>
      <w:r>
        <w:rPr>
          <w:rFonts w:ascii="Times New Roman" w:hAnsi="Times New Roman" w:cs="Times New Roman"/>
          <w:b/>
          <w:sz w:val="28"/>
          <w:szCs w:val="28"/>
        </w:rPr>
        <w:t>20</w:t>
      </w:r>
      <w:r>
        <w:rPr>
          <w:rFonts w:ascii="Times New Roman" w:hAnsi="Times New Roman" w:cs="Times New Roman"/>
          <w:b/>
          <w:sz w:val="28"/>
          <w:szCs w:val="28"/>
          <w:lang w:val="ru-RU"/>
        </w:rPr>
        <w:t>17</w:t>
      </w:r>
    </w:p>
    <w:p w14:paraId="2FF2D3A4">
      <w:pPr>
        <w:pStyle w:val="49"/>
        <w:shd w:val="clear" w:fill="FFFFFF"/>
        <w:tabs>
          <w:tab w:val="left" w:pos="993"/>
        </w:tabs>
        <w:spacing w:line="240" w:lineRule="auto"/>
        <w:ind w:left="0" w:right="0" w:firstLine="709"/>
        <w:rPr>
          <w:b/>
        </w:rPr>
      </w:pPr>
      <w:r>
        <w:rPr>
          <w:color w:val="00000A"/>
        </w:rPr>
        <w:t>внеочередного</w:t>
      </w:r>
      <w:r>
        <w:rPr>
          <w:b/>
        </w:rPr>
        <w:t xml:space="preserve"> общего собрания собственников помещений в многоквартирном доме (очное или очно-заочное) по адресу:</w:t>
      </w:r>
    </w:p>
    <w:p w14:paraId="230E3B02">
      <w:pPr>
        <w:pStyle w:val="49"/>
        <w:shd w:val="clear" w:fill="FFFFFF"/>
        <w:tabs>
          <w:tab w:val="left" w:pos="993"/>
          <w:tab w:val="left" w:leader="underscore" w:pos="7457"/>
          <w:tab w:val="left" w:leader="underscore" w:pos="9076"/>
        </w:tabs>
        <w:spacing w:line="240" w:lineRule="auto"/>
        <w:ind w:left="0" w:right="0" w:firstLine="709"/>
        <w:rPr>
          <w:b/>
        </w:rPr>
      </w:pPr>
      <w:r>
        <w:rPr>
          <w:b/>
        </w:rPr>
        <w:t xml:space="preserve">город </w:t>
      </w:r>
      <w:r>
        <w:rPr>
          <w:b/>
          <w:lang w:val="ru-RU"/>
        </w:rPr>
        <w:t>Обоянь</w:t>
      </w:r>
      <w:r>
        <w:rPr>
          <w:b/>
        </w:rPr>
        <w:t xml:space="preserve"> , ул. _________________________________, дом № ______</w:t>
      </w:r>
    </w:p>
    <w:p w14:paraId="19A2E520">
      <w:pPr>
        <w:pStyle w:val="49"/>
        <w:shd w:val="clear" w:fill="FFFFFF"/>
        <w:tabs>
          <w:tab w:val="left" w:pos="993"/>
          <w:tab w:val="left" w:leader="underscore" w:pos="7457"/>
          <w:tab w:val="left" w:leader="underscore" w:pos="9076"/>
        </w:tabs>
        <w:spacing w:line="240" w:lineRule="auto"/>
        <w:ind w:left="0" w:right="0" w:firstLine="709"/>
        <w:jc w:val="both"/>
      </w:pPr>
    </w:p>
    <w:p w14:paraId="53777A97">
      <w:pPr>
        <w:pStyle w:val="49"/>
        <w:shd w:val="clear" w:fill="FFFFFF"/>
        <w:tabs>
          <w:tab w:val="left" w:pos="993"/>
          <w:tab w:val="left" w:leader="underscore" w:pos="4328"/>
          <w:tab w:val="left" w:leader="underscore" w:pos="5789"/>
          <w:tab w:val="left" w:leader="underscore" w:pos="6527"/>
        </w:tabs>
        <w:spacing w:line="240" w:lineRule="auto"/>
        <w:ind w:left="0" w:right="0" w:firstLine="0"/>
        <w:jc w:val="right"/>
      </w:pPr>
      <w:r>
        <w:t>Дата проведения «____»_____________201__г.</w:t>
      </w:r>
    </w:p>
    <w:p w14:paraId="426BB58C">
      <w:pPr>
        <w:pStyle w:val="49"/>
        <w:shd w:val="clear" w:fill="FFFFFF"/>
        <w:tabs>
          <w:tab w:val="left" w:pos="993"/>
          <w:tab w:val="left" w:leader="underscore" w:pos="4669"/>
          <w:tab w:val="left" w:leader="underscore" w:pos="5789"/>
          <w:tab w:val="left" w:leader="underscore" w:pos="7457"/>
          <w:tab w:val="left" w:leader="underscore" w:pos="8533"/>
        </w:tabs>
        <w:spacing w:line="240" w:lineRule="auto"/>
        <w:ind w:left="0" w:right="0" w:firstLine="0"/>
        <w:jc w:val="left"/>
      </w:pPr>
      <w:r>
        <w:t>Время проведения ______час. ________мин. - ______час. ________мин.</w:t>
      </w:r>
    </w:p>
    <w:p w14:paraId="6EE293FE">
      <w:pPr>
        <w:pStyle w:val="49"/>
        <w:shd w:val="clear" w:fill="FFFFFF"/>
        <w:tabs>
          <w:tab w:val="left" w:pos="993"/>
          <w:tab w:val="left" w:leader="underscore" w:pos="4669"/>
          <w:tab w:val="left" w:leader="underscore" w:pos="5789"/>
          <w:tab w:val="left" w:leader="underscore" w:pos="7457"/>
          <w:tab w:val="left" w:leader="underscore" w:pos="8533"/>
        </w:tabs>
        <w:spacing w:line="240" w:lineRule="auto"/>
        <w:ind w:left="0" w:right="0" w:firstLine="0"/>
        <w:jc w:val="both"/>
      </w:pPr>
      <w:r>
        <w:t>Место проведения ____________________________________________________________________</w:t>
      </w:r>
    </w:p>
    <w:p w14:paraId="5EE37DE7">
      <w:pPr>
        <w:pStyle w:val="49"/>
        <w:shd w:val="clear" w:fill="FFFFFF"/>
        <w:tabs>
          <w:tab w:val="left" w:pos="993"/>
          <w:tab w:val="left" w:leader="underscore" w:pos="8298"/>
        </w:tabs>
        <w:spacing w:line="240" w:lineRule="auto"/>
        <w:ind w:left="0" w:right="0" w:firstLine="0"/>
        <w:jc w:val="both"/>
      </w:pPr>
      <w:r>
        <w:t>Общая площадь жилых и нежилых помещений_______________кв.м.</w:t>
      </w:r>
    </w:p>
    <w:p w14:paraId="59981C8E">
      <w:pPr>
        <w:pStyle w:val="49"/>
        <w:shd w:val="clear" w:fill="FFFFFF"/>
        <w:tabs>
          <w:tab w:val="left" w:pos="993"/>
        </w:tabs>
        <w:spacing w:line="240" w:lineRule="auto"/>
        <w:ind w:left="0" w:right="0" w:firstLine="0"/>
        <w:jc w:val="both"/>
      </w:pPr>
      <w:r>
        <w:t>Присутствовали собственники помещений (представители собственников) согласно списку регистрации:</w:t>
      </w:r>
    </w:p>
    <w:p w14:paraId="52C07D99">
      <w:pPr>
        <w:pStyle w:val="49"/>
        <w:shd w:val="clear" w:fill="FFFFFF"/>
        <w:tabs>
          <w:tab w:val="left" w:pos="993"/>
          <w:tab w:val="left" w:leader="underscore" w:pos="5192"/>
          <w:tab w:val="left" w:leader="underscore" w:pos="6908"/>
        </w:tabs>
        <w:spacing w:line="240" w:lineRule="auto"/>
        <w:ind w:left="0" w:right="0" w:firstLine="0"/>
        <w:jc w:val="both"/>
      </w:pPr>
      <w:r>
        <w:t>жилых помещений __________м2, ____________% голосов;</w:t>
      </w:r>
    </w:p>
    <w:p w14:paraId="07947DDF">
      <w:pPr>
        <w:pStyle w:val="49"/>
        <w:shd w:val="clear" w:fill="FFFFFF"/>
        <w:tabs>
          <w:tab w:val="left" w:pos="993"/>
          <w:tab w:val="left" w:leader="underscore" w:pos="5192"/>
          <w:tab w:val="left" w:leader="underscore" w:pos="6908"/>
        </w:tabs>
        <w:spacing w:line="240" w:lineRule="auto"/>
        <w:ind w:left="0" w:right="0" w:firstLine="0"/>
        <w:jc w:val="both"/>
      </w:pPr>
      <w:r>
        <w:t>нежилых помещений __________м2, ____________% голосов;</w:t>
      </w:r>
    </w:p>
    <w:p w14:paraId="161F3AE9">
      <w:pPr>
        <w:pStyle w:val="49"/>
        <w:shd w:val="clear" w:fill="FFFFFF"/>
        <w:tabs>
          <w:tab w:val="left" w:pos="993"/>
          <w:tab w:val="left" w:leader="underscore" w:pos="9556"/>
        </w:tabs>
        <w:spacing w:line="240" w:lineRule="auto"/>
        <w:ind w:left="0" w:right="0" w:firstLine="0"/>
        <w:jc w:val="both"/>
      </w:pPr>
      <w:r>
        <w:t>Всего присутствовали собственники помещений, обладающие ____________% голосов от общего числа голосов.</w:t>
      </w:r>
    </w:p>
    <w:p w14:paraId="41CB4439">
      <w:pPr>
        <w:pStyle w:val="49"/>
        <w:shd w:val="clear" w:fill="FFFFFF"/>
        <w:tabs>
          <w:tab w:val="left" w:pos="993"/>
          <w:tab w:val="left" w:leader="underscore" w:pos="9556"/>
        </w:tabs>
        <w:spacing w:line="240" w:lineRule="auto"/>
        <w:ind w:left="0" w:right="0" w:firstLine="0"/>
        <w:jc w:val="both"/>
        <w:rPr>
          <w:color w:val="00000A"/>
        </w:rPr>
      </w:pPr>
      <w:r>
        <w:rPr>
          <w:color w:val="00000A"/>
        </w:rPr>
        <w:t xml:space="preserve">Приглашенные – отсутствуют </w:t>
      </w:r>
    </w:p>
    <w:p w14:paraId="0A46056C">
      <w:pPr>
        <w:pStyle w:val="49"/>
        <w:shd w:val="clear" w:fill="FFFFFF"/>
        <w:tabs>
          <w:tab w:val="left" w:pos="993"/>
        </w:tabs>
        <w:spacing w:line="240" w:lineRule="auto"/>
        <w:ind w:left="0" w:right="0" w:firstLine="0"/>
        <w:jc w:val="both"/>
      </w:pPr>
      <w:r>
        <w:t>Кворум для проведения общего собрания собственников помещений в многоквартирном доме имеется/не имеется.</w:t>
      </w:r>
    </w:p>
    <w:p w14:paraId="7B3DF772">
      <w:pPr>
        <w:pStyle w:val="49"/>
        <w:shd w:val="clear" w:fill="FFFFFF"/>
        <w:tabs>
          <w:tab w:val="left" w:pos="993"/>
          <w:tab w:val="left" w:leader="underscore" w:pos="10381"/>
        </w:tabs>
        <w:spacing w:line="240" w:lineRule="auto"/>
        <w:ind w:left="0" w:right="0" w:firstLine="0"/>
        <w:jc w:val="both"/>
      </w:pPr>
      <w:r>
        <w:t>Общее собрание проводится по инициативе</w:t>
      </w:r>
    </w:p>
    <w:p w14:paraId="6978653C">
      <w:pPr>
        <w:pStyle w:val="49"/>
        <w:shd w:val="clear" w:fill="FFFFFF"/>
        <w:tabs>
          <w:tab w:val="left" w:pos="993"/>
          <w:tab w:val="left" w:leader="underscore" w:pos="10381"/>
        </w:tabs>
        <w:spacing w:line="240" w:lineRule="auto"/>
        <w:ind w:left="0" w:right="0" w:firstLine="0"/>
        <w:jc w:val="both"/>
      </w:pPr>
      <w:r>
        <w:rPr>
          <w:rFonts w:cs="Calibri"/>
        </w:rPr>
        <w:t xml:space="preserve"> </w:t>
      </w:r>
      <w:r>
        <w:t>_______________________________________________________________________________</w:t>
      </w:r>
    </w:p>
    <w:p w14:paraId="5E429A5A">
      <w:pPr>
        <w:pStyle w:val="50"/>
        <w:shd w:val="clear" w:fill="FFFFFF"/>
        <w:tabs>
          <w:tab w:val="left" w:pos="993"/>
        </w:tabs>
        <w:spacing w:line="240" w:lineRule="auto"/>
        <w:ind w:left="0" w:right="0" w:firstLine="0"/>
        <w:jc w:val="both"/>
      </w:pPr>
      <w:r>
        <w:tab/>
      </w:r>
      <w:r>
        <w:tab/>
      </w:r>
      <w:r>
        <w:t>(Ф.И.О. собственника жилого помещения с указанием наименование помещения, площадь).</w:t>
      </w:r>
    </w:p>
    <w:p w14:paraId="409188C3">
      <w:pPr>
        <w:pStyle w:val="51"/>
        <w:shd w:val="clear" w:fill="FFFFFF"/>
        <w:tabs>
          <w:tab w:val="left" w:pos="993"/>
        </w:tabs>
        <w:spacing w:line="240" w:lineRule="auto"/>
        <w:ind w:left="0" w:right="0" w:firstLine="709"/>
        <w:jc w:val="both"/>
      </w:pPr>
      <w:r>
        <w:t>Повестка дня собрания:</w:t>
      </w:r>
    </w:p>
    <w:p w14:paraId="42BD3ECE">
      <w:pPr>
        <w:pStyle w:val="49"/>
        <w:numPr>
          <w:ilvl w:val="0"/>
          <w:numId w:val="4"/>
        </w:numPr>
        <w:shd w:val="clear" w:fill="FFFFFF"/>
        <w:tabs>
          <w:tab w:val="left" w:pos="993"/>
          <w:tab w:val="left" w:pos="2806"/>
        </w:tabs>
        <w:spacing w:line="240" w:lineRule="auto"/>
        <w:ind w:left="0" w:right="0" w:firstLine="709"/>
        <w:jc w:val="both"/>
      </w:pPr>
      <w:r>
        <w:t>Избрание председателя, секретаря собрания и счетной комиссии.</w:t>
      </w:r>
    </w:p>
    <w:p w14:paraId="5537AB06">
      <w:pPr>
        <w:pStyle w:val="49"/>
        <w:numPr>
          <w:ilvl w:val="0"/>
          <w:numId w:val="4"/>
        </w:numPr>
        <w:shd w:val="clear" w:fill="FFFFFF"/>
        <w:tabs>
          <w:tab w:val="left" w:pos="993"/>
          <w:tab w:val="left" w:pos="2806"/>
        </w:tabs>
        <w:spacing w:line="240" w:lineRule="auto"/>
        <w:ind w:left="0" w:right="0" w:firstLine="709"/>
        <w:jc w:val="both"/>
      </w:pPr>
      <w:r>
        <w:t xml:space="preserve">О включении дворовой территории в муниципальную программу. </w:t>
      </w:r>
    </w:p>
    <w:p w14:paraId="4D48A667">
      <w:pPr>
        <w:pStyle w:val="49"/>
        <w:numPr>
          <w:ilvl w:val="0"/>
          <w:numId w:val="4"/>
        </w:numPr>
        <w:shd w:val="clear" w:fill="FFFFFF"/>
        <w:tabs>
          <w:tab w:val="left" w:pos="993"/>
          <w:tab w:val="left" w:pos="2806"/>
        </w:tabs>
        <w:spacing w:line="240" w:lineRule="auto"/>
        <w:ind w:left="0" w:right="0" w:firstLine="709"/>
        <w:jc w:val="both"/>
      </w:pPr>
      <w:r>
        <w:t>Об определении уполномоченного лица на подачу заявки, на участие в необходимых дополнительных обследованиях, согласования дизайн-проекта, а также на участие в контроле, в том числе промежуточном, и приемке работ по благоустройству дворовой территории.</w:t>
      </w:r>
    </w:p>
    <w:p w14:paraId="44C53CF9">
      <w:pPr>
        <w:pStyle w:val="49"/>
        <w:numPr>
          <w:ilvl w:val="0"/>
          <w:numId w:val="4"/>
        </w:numPr>
        <w:shd w:val="clear" w:fill="FFFFFF"/>
        <w:tabs>
          <w:tab w:val="left" w:pos="993"/>
          <w:tab w:val="left" w:pos="2806"/>
        </w:tabs>
        <w:spacing w:line="240" w:lineRule="auto"/>
        <w:ind w:left="0" w:right="0" w:firstLine="709"/>
        <w:jc w:val="both"/>
      </w:pPr>
      <w:r>
        <w:t>О конкретных видах и объемах работ по благоустройству исходя из минимального и дополнительного перечней, установленных муниципальной программой.</w:t>
      </w:r>
    </w:p>
    <w:p w14:paraId="05D962F3">
      <w:pPr>
        <w:pStyle w:val="49"/>
        <w:numPr>
          <w:ilvl w:val="0"/>
          <w:numId w:val="4"/>
        </w:numPr>
        <w:shd w:val="clear" w:fill="FFFFFF"/>
        <w:tabs>
          <w:tab w:val="left" w:pos="993"/>
          <w:tab w:val="left" w:pos="2806"/>
        </w:tabs>
        <w:spacing w:line="240" w:lineRule="auto"/>
        <w:ind w:left="0" w:right="0" w:firstLine="709"/>
        <w:jc w:val="both"/>
      </w:pPr>
      <w:r>
        <w:t>О финансовом и (или) трудовом участии собственников помещений в мероприятиях по благоустройству дворовой территории согласно форме и доли такого участия, определенной муниципальной программой.</w:t>
      </w:r>
    </w:p>
    <w:p w14:paraId="26486AFB">
      <w:pPr>
        <w:pStyle w:val="49"/>
        <w:numPr>
          <w:ilvl w:val="0"/>
          <w:numId w:val="4"/>
        </w:numPr>
        <w:shd w:val="clear" w:fill="FFFFFF"/>
        <w:tabs>
          <w:tab w:val="left" w:pos="993"/>
          <w:tab w:val="left" w:pos="2806"/>
        </w:tabs>
        <w:spacing w:line="240" w:lineRule="auto"/>
        <w:ind w:left="0" w:right="0" w:firstLine="709"/>
        <w:jc w:val="both"/>
      </w:pPr>
      <w:r>
        <w:t>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обслуживающей организацией размеру платы за содержание жилого помещения.</w:t>
      </w:r>
    </w:p>
    <w:p w14:paraId="267F442B">
      <w:pPr>
        <w:pStyle w:val="49"/>
        <w:numPr>
          <w:ilvl w:val="0"/>
          <w:numId w:val="4"/>
        </w:numPr>
        <w:shd w:val="clear" w:fill="FFFFFF"/>
        <w:tabs>
          <w:tab w:val="left" w:pos="993"/>
          <w:tab w:val="left" w:pos="2806"/>
        </w:tabs>
        <w:spacing w:line="240" w:lineRule="auto"/>
        <w:ind w:left="0" w:right="0" w:firstLine="709"/>
        <w:jc w:val="both"/>
      </w:pPr>
      <w:r>
        <w:t>Место хранения настоящего протокола и прилагаемой документации.</w:t>
      </w:r>
    </w:p>
    <w:p w14:paraId="21028D22">
      <w:pPr>
        <w:pStyle w:val="49"/>
        <w:shd w:val="clear" w:fill="FFFFFF"/>
        <w:tabs>
          <w:tab w:val="left" w:pos="993"/>
        </w:tabs>
        <w:spacing w:line="240" w:lineRule="auto"/>
        <w:ind w:left="0" w:right="0" w:firstLine="0"/>
        <w:jc w:val="both"/>
        <w:rPr>
          <w:b/>
        </w:rPr>
      </w:pPr>
      <w:r>
        <w:rPr>
          <w:b/>
        </w:rPr>
        <w:tab/>
      </w:r>
      <w:r>
        <w:rPr>
          <w:b/>
        </w:rPr>
        <w:t>По первому вопросу повестки дня:</w:t>
      </w:r>
    </w:p>
    <w:p w14:paraId="5CA69E12">
      <w:pPr>
        <w:pStyle w:val="49"/>
        <w:shd w:val="clear" w:fill="FFFFFF"/>
        <w:tabs>
          <w:tab w:val="left" w:pos="993"/>
        </w:tabs>
        <w:spacing w:line="240" w:lineRule="auto"/>
        <w:ind w:left="0" w:right="0" w:firstLine="0"/>
        <w:jc w:val="both"/>
      </w:pPr>
      <w:r>
        <w:t>Предложено из числа присутствующих собственников помещений избрать председателя, секретаря собрания и членов счетной комиссии в составе _________человек.</w:t>
      </w:r>
    </w:p>
    <w:p w14:paraId="09B81FE2">
      <w:pPr>
        <w:pStyle w:val="49"/>
        <w:shd w:val="clear" w:fill="FFFFFF"/>
        <w:tabs>
          <w:tab w:val="left" w:pos="993"/>
        </w:tabs>
        <w:spacing w:line="240" w:lineRule="auto"/>
        <w:ind w:left="0" w:right="0" w:firstLine="0"/>
        <w:jc w:val="both"/>
      </w:pPr>
      <w:r>
        <w:t>Предложены кандидатуры:</w:t>
      </w:r>
    </w:p>
    <w:p w14:paraId="69E883F8">
      <w:pPr>
        <w:pStyle w:val="49"/>
        <w:shd w:val="clear" w:fill="FFFFFF"/>
        <w:tabs>
          <w:tab w:val="left" w:pos="993"/>
          <w:tab w:val="left" w:leader="underscore" w:pos="9076"/>
        </w:tabs>
        <w:spacing w:line="240" w:lineRule="auto"/>
        <w:ind w:left="0" w:right="0" w:firstLine="0"/>
        <w:jc w:val="both"/>
      </w:pPr>
      <w:r>
        <w:t>председателя собрания ____________________________________________________________</w:t>
      </w:r>
    </w:p>
    <w:p w14:paraId="553F3DD4">
      <w:pPr>
        <w:pStyle w:val="49"/>
        <w:shd w:val="clear" w:fill="FFFFFF"/>
        <w:tabs>
          <w:tab w:val="left" w:pos="993"/>
          <w:tab w:val="left" w:leader="underscore" w:pos="9076"/>
        </w:tabs>
        <w:spacing w:line="240" w:lineRule="auto"/>
        <w:ind w:left="0" w:right="0" w:firstLine="0"/>
        <w:jc w:val="both"/>
      </w:pPr>
      <w:r>
        <w:t>секретаря собрания _______________________________________________________________</w:t>
      </w:r>
    </w:p>
    <w:p w14:paraId="03A38676">
      <w:pPr>
        <w:pStyle w:val="49"/>
        <w:shd w:val="clear" w:fill="FFFFFF"/>
        <w:tabs>
          <w:tab w:val="left" w:pos="993"/>
          <w:tab w:val="left" w:leader="underscore" w:pos="9076"/>
        </w:tabs>
        <w:spacing w:line="240" w:lineRule="auto"/>
        <w:ind w:left="0" w:right="0" w:firstLine="0"/>
        <w:jc w:val="both"/>
      </w:pPr>
      <w:r>
        <w:t>членов счетной комиссии __________________________________________________________</w:t>
      </w:r>
    </w:p>
    <w:p w14:paraId="1440438B">
      <w:pPr>
        <w:pStyle w:val="49"/>
        <w:shd w:val="clear" w:fill="FFFFFF"/>
        <w:tabs>
          <w:tab w:val="left" w:pos="993"/>
        </w:tabs>
        <w:spacing w:line="240" w:lineRule="auto"/>
        <w:ind w:left="0" w:right="0" w:firstLine="0"/>
        <w:jc w:val="both"/>
      </w:pPr>
      <w:r>
        <w:t>После обмена мнениями предложено провести голосование списком.</w:t>
      </w:r>
    </w:p>
    <w:p w14:paraId="700DFD7F">
      <w:pPr>
        <w:pStyle w:val="49"/>
        <w:shd w:val="clear" w:fill="FFFFFF"/>
        <w:tabs>
          <w:tab w:val="left" w:pos="993"/>
        </w:tabs>
        <w:spacing w:line="240" w:lineRule="auto"/>
        <w:ind w:left="0" w:right="0" w:firstLine="0"/>
        <w:jc w:val="both"/>
      </w:pPr>
      <w:r>
        <w:t>Результаты голосования по вопросу порядка голосования списком:</w:t>
      </w:r>
    </w:p>
    <w:p w14:paraId="5BCB9C54">
      <w:pPr>
        <w:pStyle w:val="49"/>
        <w:shd w:val="clear" w:fill="FFFFFF"/>
        <w:tabs>
          <w:tab w:val="left" w:leader="underscore" w:pos="-4253"/>
        </w:tabs>
        <w:spacing w:line="240" w:lineRule="auto"/>
        <w:ind w:left="0" w:right="0" w:firstLine="0"/>
        <w:jc w:val="both"/>
      </w:pPr>
      <w:r>
        <w:tab/>
      </w:r>
      <w:r>
        <w:tab/>
      </w:r>
      <w:r>
        <w:t>ЗА</w:t>
      </w:r>
      <w:r>
        <w:tab/>
      </w:r>
      <w:r>
        <w:tab/>
      </w:r>
      <w:r>
        <w:tab/>
      </w:r>
      <w:r>
        <w:t>________м</w:t>
      </w:r>
      <w:r>
        <w:rPr>
          <w:vertAlign w:val="superscript"/>
        </w:rPr>
        <w:t>2</w:t>
      </w:r>
      <w:r>
        <w:t xml:space="preserve"> ________%</w:t>
      </w:r>
    </w:p>
    <w:p w14:paraId="782B23A2">
      <w:pPr>
        <w:pStyle w:val="49"/>
        <w:shd w:val="clear" w:fill="FFFFFF"/>
        <w:tabs>
          <w:tab w:val="center" w:pos="-4253"/>
        </w:tabs>
        <w:spacing w:line="240" w:lineRule="auto"/>
        <w:ind w:left="0" w:right="0" w:firstLine="0"/>
        <w:jc w:val="both"/>
      </w:pPr>
      <w:r>
        <w:tab/>
      </w:r>
      <w:r>
        <w:tab/>
      </w:r>
      <w:r>
        <w:t>ПРОТИВ</w:t>
      </w:r>
      <w:r>
        <w:tab/>
      </w:r>
      <w:r>
        <w:tab/>
      </w:r>
      <w:r>
        <w:t>________м</w:t>
      </w:r>
      <w:r>
        <w:rPr>
          <w:vertAlign w:val="superscript"/>
        </w:rPr>
        <w:t xml:space="preserve">2 </w:t>
      </w:r>
      <w:r>
        <w:t>________%</w:t>
      </w:r>
    </w:p>
    <w:p w14:paraId="5B83E139">
      <w:pPr>
        <w:pStyle w:val="49"/>
        <w:shd w:val="clear" w:fill="FFFFFF"/>
        <w:tabs>
          <w:tab w:val="left" w:leader="hyphen" w:pos="-4253"/>
        </w:tabs>
        <w:spacing w:line="240" w:lineRule="auto"/>
        <w:ind w:left="0" w:right="0" w:firstLine="0"/>
        <w:jc w:val="both"/>
      </w:pPr>
      <w:r>
        <w:tab/>
      </w:r>
      <w:r>
        <w:tab/>
      </w:r>
      <w:r>
        <w:t>ВОЗДЕРЖАЛИСЬ</w:t>
      </w:r>
      <w:r>
        <w:tab/>
      </w:r>
      <w:r>
        <w:t>________м</w:t>
      </w:r>
      <w:r>
        <w:rPr>
          <w:vertAlign w:val="superscript"/>
        </w:rPr>
        <w:t xml:space="preserve">2 </w:t>
      </w:r>
      <w:r>
        <w:t>________%</w:t>
      </w:r>
    </w:p>
    <w:p w14:paraId="1EF5688A">
      <w:pPr>
        <w:pStyle w:val="49"/>
        <w:shd w:val="clear" w:fill="FFFFFF"/>
        <w:tabs>
          <w:tab w:val="left" w:pos="993"/>
        </w:tabs>
        <w:spacing w:line="240" w:lineRule="auto"/>
        <w:ind w:left="0" w:right="0" w:firstLine="0"/>
        <w:jc w:val="both"/>
      </w:pPr>
      <w:r>
        <w:t>Решение принято / не принято.</w:t>
      </w:r>
    </w:p>
    <w:p w14:paraId="574B54A2">
      <w:pPr>
        <w:pStyle w:val="49"/>
        <w:shd w:val="clear" w:fill="FFFFFF"/>
        <w:tabs>
          <w:tab w:val="left" w:pos="993"/>
        </w:tabs>
        <w:spacing w:line="240" w:lineRule="auto"/>
        <w:ind w:left="0" w:right="0" w:firstLine="0"/>
        <w:jc w:val="both"/>
      </w:pPr>
      <w:r>
        <w:t>Результаты голосования по вопросу выборов председателя собрания, секретаря собрания и членов счетной комиссии:</w:t>
      </w:r>
    </w:p>
    <w:p w14:paraId="4D77E0F7">
      <w:pPr>
        <w:pStyle w:val="49"/>
        <w:shd w:val="clear" w:fill="FFFFFF"/>
        <w:tabs>
          <w:tab w:val="left" w:leader="underscore" w:pos="-4253"/>
        </w:tabs>
        <w:spacing w:line="240" w:lineRule="auto"/>
        <w:ind w:left="0" w:right="0" w:firstLine="0"/>
        <w:jc w:val="both"/>
      </w:pPr>
      <w:r>
        <w:tab/>
      </w:r>
      <w:r>
        <w:tab/>
      </w:r>
      <w:r>
        <w:t>ЗА</w:t>
      </w:r>
      <w:r>
        <w:tab/>
      </w:r>
      <w:r>
        <w:tab/>
      </w:r>
      <w:r>
        <w:tab/>
      </w:r>
      <w:r>
        <w:t>________м</w:t>
      </w:r>
      <w:r>
        <w:rPr>
          <w:vertAlign w:val="superscript"/>
        </w:rPr>
        <w:t>2</w:t>
      </w:r>
      <w:r>
        <w:t xml:space="preserve"> ________%</w:t>
      </w:r>
    </w:p>
    <w:p w14:paraId="5D780EBF">
      <w:pPr>
        <w:pStyle w:val="49"/>
        <w:shd w:val="clear" w:fill="FFFFFF"/>
        <w:tabs>
          <w:tab w:val="center" w:pos="-4253"/>
        </w:tabs>
        <w:spacing w:line="240" w:lineRule="auto"/>
        <w:ind w:left="0" w:right="0" w:firstLine="0"/>
        <w:jc w:val="both"/>
      </w:pPr>
      <w:r>
        <w:tab/>
      </w:r>
      <w:r>
        <w:tab/>
      </w:r>
      <w:r>
        <w:t>ПРОТИВ</w:t>
      </w:r>
      <w:r>
        <w:tab/>
      </w:r>
      <w:r>
        <w:tab/>
      </w:r>
      <w:r>
        <w:t>________м</w:t>
      </w:r>
      <w:r>
        <w:rPr>
          <w:vertAlign w:val="superscript"/>
        </w:rPr>
        <w:t xml:space="preserve">2 </w:t>
      </w:r>
      <w:r>
        <w:t>________%</w:t>
      </w:r>
    </w:p>
    <w:p w14:paraId="0F180AF0">
      <w:pPr>
        <w:pStyle w:val="49"/>
        <w:shd w:val="clear" w:fill="FFFFFF"/>
        <w:tabs>
          <w:tab w:val="left" w:leader="hyphen" w:pos="-4253"/>
        </w:tabs>
        <w:spacing w:line="240" w:lineRule="auto"/>
        <w:ind w:left="0" w:right="0" w:firstLine="0"/>
        <w:jc w:val="both"/>
      </w:pPr>
      <w:r>
        <w:tab/>
      </w:r>
      <w:r>
        <w:tab/>
      </w:r>
      <w:r>
        <w:t>ВОЗДЕРЖАЛИСЬ</w:t>
      </w:r>
      <w:r>
        <w:tab/>
      </w:r>
      <w:r>
        <w:t>________м</w:t>
      </w:r>
      <w:r>
        <w:rPr>
          <w:vertAlign w:val="superscript"/>
        </w:rPr>
        <w:t xml:space="preserve">2 </w:t>
      </w:r>
      <w:r>
        <w:t>________%</w:t>
      </w:r>
    </w:p>
    <w:p w14:paraId="3BF566F9">
      <w:pPr>
        <w:pStyle w:val="49"/>
        <w:shd w:val="clear" w:fill="FFFFFF"/>
        <w:tabs>
          <w:tab w:val="left" w:pos="993"/>
        </w:tabs>
        <w:spacing w:line="240" w:lineRule="auto"/>
        <w:ind w:left="0" w:right="0" w:firstLine="0"/>
        <w:jc w:val="both"/>
      </w:pPr>
      <w:r>
        <w:t>В результате голосования большинством голосов избраны:</w:t>
      </w:r>
    </w:p>
    <w:p w14:paraId="3CF110FA">
      <w:pPr>
        <w:pStyle w:val="49"/>
        <w:shd w:val="clear" w:fill="FFFFFF"/>
        <w:tabs>
          <w:tab w:val="left" w:pos="993"/>
          <w:tab w:val="left" w:pos="5192"/>
          <w:tab w:val="left" w:leader="underscore" w:pos="5789"/>
          <w:tab w:val="left" w:leader="underscore" w:pos="9076"/>
        </w:tabs>
        <w:spacing w:line="240" w:lineRule="auto"/>
        <w:ind w:left="0" w:right="0" w:firstLine="0"/>
        <w:jc w:val="both"/>
      </w:pPr>
      <w:r>
        <w:t>председатель собрания ____________________________________________________________</w:t>
      </w:r>
    </w:p>
    <w:p w14:paraId="0C822F21">
      <w:pPr>
        <w:pStyle w:val="49"/>
        <w:shd w:val="clear" w:fill="FFFFFF"/>
        <w:tabs>
          <w:tab w:val="left" w:pos="993"/>
          <w:tab w:val="left" w:leader="underscore" w:pos="5192"/>
          <w:tab w:val="left" w:leader="underscore" w:pos="9076"/>
        </w:tabs>
        <w:spacing w:line="240" w:lineRule="auto"/>
        <w:ind w:left="0" w:right="0" w:firstLine="0"/>
        <w:jc w:val="both"/>
      </w:pPr>
      <w:r>
        <w:t>секретарь собрания _______________________________________________________________</w:t>
      </w:r>
    </w:p>
    <w:p w14:paraId="0709EF94">
      <w:pPr>
        <w:pStyle w:val="49"/>
        <w:shd w:val="clear" w:fill="FFFFFF"/>
        <w:tabs>
          <w:tab w:val="left" w:pos="993"/>
          <w:tab w:val="left" w:leader="underscore" w:pos="8533"/>
        </w:tabs>
        <w:spacing w:line="240" w:lineRule="auto"/>
        <w:ind w:left="0" w:right="0" w:firstLine="0"/>
        <w:jc w:val="both"/>
      </w:pPr>
      <w:r>
        <w:t>члены счетной комиссии __________________________________________________________</w:t>
      </w:r>
    </w:p>
    <w:p w14:paraId="2F146326">
      <w:pPr>
        <w:pStyle w:val="51"/>
        <w:shd w:val="clear" w:fill="FFFFFF"/>
        <w:tabs>
          <w:tab w:val="left" w:pos="993"/>
        </w:tabs>
        <w:spacing w:line="240" w:lineRule="auto"/>
        <w:ind w:left="0" w:right="0" w:firstLine="0"/>
        <w:jc w:val="both"/>
      </w:pPr>
      <w:r>
        <w:t>По второму вопросу повестки дня:</w:t>
      </w:r>
    </w:p>
    <w:p w14:paraId="5477AB2C">
      <w:pPr>
        <w:pStyle w:val="49"/>
        <w:shd w:val="clear" w:fill="FFFFFF"/>
        <w:tabs>
          <w:tab w:val="left" w:pos="993"/>
          <w:tab w:val="left" w:leader="underscore" w:pos="9122"/>
        </w:tabs>
        <w:spacing w:line="240" w:lineRule="auto"/>
        <w:ind w:left="0" w:right="0" w:firstLine="709"/>
        <w:jc w:val="both"/>
      </w:pPr>
      <w:r>
        <w:t>О включении дворовой территории в муниципальную программу формирования современной городской среды в рамках приоритетного проекта «Формирование современной городской среды» для проведения ее благоустройства, которое финансируются за счет средств федерального, областного и городского бюджетов, с информацией выступил ___________________________________________________________.</w:t>
      </w:r>
    </w:p>
    <w:p w14:paraId="217E7C60">
      <w:pPr>
        <w:pStyle w:val="49"/>
        <w:shd w:val="clear" w:fill="FFFFFF"/>
        <w:tabs>
          <w:tab w:val="left" w:pos="993"/>
        </w:tabs>
        <w:spacing w:line="240" w:lineRule="auto"/>
        <w:ind w:left="0" w:right="0" w:firstLine="709"/>
        <w:jc w:val="both"/>
      </w:pPr>
      <w:r>
        <w:t>Выступающий представил присутствующим информацию: о техническом состоянии дворовой территории многоквартирного дома; о потребности в проведении благоустройства дворовой территории многоквартирного дома, в том числе о необходимости ремонта асфальтобетонного покрытия, устройства парковочных мест, установке малых архитектурных форм и т.д.</w:t>
      </w:r>
    </w:p>
    <w:p w14:paraId="16F5D662">
      <w:pPr>
        <w:pStyle w:val="49"/>
        <w:shd w:val="clear" w:fill="FFFFFF"/>
        <w:tabs>
          <w:tab w:val="left" w:pos="993"/>
        </w:tabs>
        <w:spacing w:line="240" w:lineRule="auto"/>
        <w:ind w:left="0" w:right="0" w:firstLine="709"/>
        <w:jc w:val="both"/>
      </w:pPr>
      <w:r>
        <w:t>Также необходимо собственникам принять к сведению, что торги по отбору подрядных организаций для выполнения работ по благоустройству дворовой территории будет осуществлять ____________________________________________________________ в рамках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03084067">
      <w:pPr>
        <w:pStyle w:val="49"/>
        <w:shd w:val="clear" w:fill="FFFFFF"/>
        <w:tabs>
          <w:tab w:val="left" w:pos="993"/>
        </w:tabs>
        <w:spacing w:line="240" w:lineRule="auto"/>
        <w:ind w:left="0" w:right="0" w:firstLine="709"/>
        <w:jc w:val="both"/>
      </w:pPr>
      <w:r>
        <w:t>В прениях по первому вопросу повестки дня выступили:</w:t>
      </w:r>
    </w:p>
    <w:p w14:paraId="32959283">
      <w:pPr>
        <w:pStyle w:val="49"/>
        <w:shd w:val="clear" w:fill="FFFFFF"/>
        <w:tabs>
          <w:tab w:val="left" w:pos="993"/>
        </w:tabs>
        <w:spacing w:line="240" w:lineRule="auto"/>
        <w:ind w:left="0" w:right="0" w:firstLine="709"/>
        <w:jc w:val="both"/>
      </w:pPr>
      <w:r>
        <w:t>(Ф.И.О. собственников / представителей собственников):</w:t>
      </w:r>
    </w:p>
    <w:p w14:paraId="45F3D786">
      <w:pPr>
        <w:pStyle w:val="49"/>
        <w:shd w:val="clear" w:fill="FFFFFF"/>
        <w:tabs>
          <w:tab w:val="left" w:pos="993"/>
        </w:tabs>
        <w:spacing w:line="240" w:lineRule="auto"/>
        <w:ind w:left="0" w:right="0" w:firstLine="0"/>
        <w:jc w:val="both"/>
      </w:pPr>
      <w:r>
        <w:t>________________________________________________________________________________________________________________________________________________________________</w:t>
      </w:r>
    </w:p>
    <w:p w14:paraId="4C661DB6">
      <w:pPr>
        <w:pStyle w:val="49"/>
        <w:shd w:val="clear" w:fill="FFFFFF"/>
        <w:tabs>
          <w:tab w:val="left" w:pos="993"/>
        </w:tabs>
        <w:spacing w:line="240" w:lineRule="auto"/>
        <w:ind w:left="0" w:right="0" w:firstLine="709"/>
        <w:jc w:val="both"/>
      </w:pPr>
      <w:r>
        <w:t>Вопрос поставлен на голосование:</w:t>
      </w:r>
    </w:p>
    <w:p w14:paraId="02A43A67">
      <w:pPr>
        <w:pStyle w:val="49"/>
        <w:shd w:val="clear" w:fill="FFFFFF"/>
        <w:tabs>
          <w:tab w:val="left" w:pos="993"/>
        </w:tabs>
        <w:spacing w:line="240" w:lineRule="auto"/>
        <w:ind w:left="0" w:right="0" w:firstLine="709"/>
        <w:jc w:val="both"/>
      </w:pPr>
      <w:r>
        <w:t>Результаты голосования:</w:t>
      </w:r>
    </w:p>
    <w:p w14:paraId="32E78E52">
      <w:pPr>
        <w:pStyle w:val="49"/>
        <w:shd w:val="clear" w:fill="FFFFFF"/>
        <w:tabs>
          <w:tab w:val="left" w:leader="underscore" w:pos="-4253"/>
        </w:tabs>
        <w:spacing w:line="240" w:lineRule="auto"/>
        <w:ind w:left="0" w:right="0" w:firstLine="0"/>
        <w:jc w:val="both"/>
      </w:pPr>
      <w:r>
        <w:tab/>
      </w:r>
      <w:r>
        <w:tab/>
      </w:r>
      <w:r>
        <w:t>ЗА</w:t>
      </w:r>
      <w:r>
        <w:tab/>
      </w:r>
      <w:r>
        <w:tab/>
      </w:r>
      <w:r>
        <w:tab/>
      </w:r>
      <w:r>
        <w:t>________м</w:t>
      </w:r>
      <w:r>
        <w:rPr>
          <w:vertAlign w:val="superscript"/>
        </w:rPr>
        <w:t>2</w:t>
      </w:r>
      <w:r>
        <w:t xml:space="preserve"> ________%</w:t>
      </w:r>
    </w:p>
    <w:p w14:paraId="07E9CC05">
      <w:pPr>
        <w:pStyle w:val="49"/>
        <w:shd w:val="clear" w:fill="FFFFFF"/>
        <w:tabs>
          <w:tab w:val="center" w:pos="-4253"/>
        </w:tabs>
        <w:spacing w:line="240" w:lineRule="auto"/>
        <w:ind w:left="0" w:right="0" w:firstLine="0"/>
        <w:jc w:val="both"/>
      </w:pPr>
      <w:r>
        <w:tab/>
      </w:r>
      <w:r>
        <w:tab/>
      </w:r>
      <w:r>
        <w:t>ПРОТИВ</w:t>
      </w:r>
      <w:r>
        <w:tab/>
      </w:r>
      <w:r>
        <w:tab/>
      </w:r>
      <w:r>
        <w:t>________м</w:t>
      </w:r>
      <w:r>
        <w:rPr>
          <w:vertAlign w:val="superscript"/>
        </w:rPr>
        <w:t xml:space="preserve">2 </w:t>
      </w:r>
      <w:r>
        <w:t>________%</w:t>
      </w:r>
    </w:p>
    <w:p w14:paraId="64DA6C1D">
      <w:pPr>
        <w:pStyle w:val="49"/>
        <w:shd w:val="clear" w:fill="FFFFFF"/>
        <w:tabs>
          <w:tab w:val="left" w:leader="hyphen" w:pos="-4253"/>
        </w:tabs>
        <w:spacing w:line="240" w:lineRule="auto"/>
        <w:ind w:left="0" w:right="0" w:firstLine="0"/>
        <w:jc w:val="both"/>
      </w:pPr>
      <w:r>
        <w:tab/>
      </w:r>
      <w:r>
        <w:tab/>
      </w:r>
      <w:r>
        <w:t>ВОЗДЕРЖАЛИСЬ</w:t>
      </w:r>
      <w:r>
        <w:tab/>
      </w:r>
      <w:r>
        <w:t>________м</w:t>
      </w:r>
      <w:r>
        <w:rPr>
          <w:vertAlign w:val="superscript"/>
        </w:rPr>
        <w:t xml:space="preserve">2 </w:t>
      </w:r>
      <w:r>
        <w:t>________%</w:t>
      </w:r>
    </w:p>
    <w:p w14:paraId="5542C0C3">
      <w:pPr>
        <w:pStyle w:val="49"/>
        <w:shd w:val="clear" w:fill="FFFFFF"/>
        <w:tabs>
          <w:tab w:val="left" w:pos="993"/>
        </w:tabs>
        <w:spacing w:line="240" w:lineRule="auto"/>
        <w:ind w:left="0" w:right="0" w:firstLine="709"/>
        <w:jc w:val="both"/>
      </w:pPr>
      <w:r>
        <w:t>Решение по первому вопросу принято/не принято.</w:t>
      </w:r>
    </w:p>
    <w:p w14:paraId="017075ED">
      <w:pPr>
        <w:pStyle w:val="49"/>
        <w:shd w:val="clear" w:fill="FFFFFF"/>
        <w:tabs>
          <w:tab w:val="left" w:pos="993"/>
        </w:tabs>
        <w:spacing w:line="240" w:lineRule="auto"/>
        <w:ind w:left="0" w:right="0" w:firstLine="709"/>
        <w:jc w:val="both"/>
      </w:pPr>
      <w:r>
        <w:t>Решение по первому вопросу:</w:t>
      </w:r>
    </w:p>
    <w:p w14:paraId="6B542C93">
      <w:pPr>
        <w:pStyle w:val="49"/>
        <w:shd w:val="clear" w:fill="FFFFFF"/>
        <w:tabs>
          <w:tab w:val="left" w:pos="993"/>
        </w:tabs>
        <w:spacing w:line="240" w:lineRule="auto"/>
        <w:ind w:left="0" w:right="0" w:firstLine="709"/>
        <w:jc w:val="both"/>
      </w:pPr>
      <w:r>
        <w:t>По результатам обсуждения принято/не принято решение о включении дворовой территории в муниципальную программу формирования современной городской среды в рамках приоритетного проекта «Формирование современной городской среды».</w:t>
      </w:r>
    </w:p>
    <w:p w14:paraId="45B31C19">
      <w:pPr>
        <w:pStyle w:val="51"/>
        <w:shd w:val="clear" w:fill="FFFFFF"/>
        <w:tabs>
          <w:tab w:val="left" w:pos="993"/>
        </w:tabs>
        <w:spacing w:line="240" w:lineRule="auto"/>
        <w:ind w:left="0" w:right="0" w:firstLine="709"/>
        <w:jc w:val="both"/>
      </w:pPr>
      <w:r>
        <w:t>По третьему вопросу повестки дня:</w:t>
      </w:r>
    </w:p>
    <w:p w14:paraId="5E8D96A3">
      <w:pPr>
        <w:pStyle w:val="49"/>
        <w:shd w:val="clear" w:fill="FFFFFF"/>
        <w:tabs>
          <w:tab w:val="left" w:pos="993"/>
          <w:tab w:val="left" w:pos="3382"/>
          <w:tab w:val="left" w:pos="5622"/>
          <w:tab w:val="left" w:pos="8383"/>
          <w:tab w:val="left" w:pos="10044"/>
        </w:tabs>
        <w:spacing w:line="240" w:lineRule="auto"/>
        <w:ind w:left="0" w:right="0" w:firstLine="709"/>
        <w:jc w:val="both"/>
      </w:pPr>
      <w:r>
        <w:t>По вопросу определения уполномоченного лица на подачу заявки, на участие в необходимых дополнительных обследованиях, согласования дизайн-проекта, а также на участие в контроле, в том числе промежуточном, и приемке работ по благоустройству дворовой территории выступил</w:t>
      </w:r>
    </w:p>
    <w:p w14:paraId="00ED282C">
      <w:pPr>
        <w:pStyle w:val="49"/>
        <w:shd w:val="clear" w:fill="FFFFFF"/>
        <w:tabs>
          <w:tab w:val="left" w:pos="993"/>
          <w:tab w:val="left" w:pos="3382"/>
          <w:tab w:val="left" w:pos="5622"/>
          <w:tab w:val="left" w:pos="8383"/>
          <w:tab w:val="left" w:pos="10044"/>
        </w:tabs>
        <w:spacing w:line="240" w:lineRule="auto"/>
        <w:ind w:left="0" w:right="0" w:firstLine="0"/>
        <w:jc w:val="both"/>
      </w:pPr>
      <w:r>
        <w:t>________________________________________________________________________________</w:t>
      </w:r>
    </w:p>
    <w:p w14:paraId="7689072B">
      <w:pPr>
        <w:pStyle w:val="49"/>
        <w:shd w:val="clear" w:fill="FFFFFF"/>
        <w:tabs>
          <w:tab w:val="left" w:pos="993"/>
        </w:tabs>
        <w:spacing w:line="240" w:lineRule="auto"/>
        <w:ind w:left="0" w:right="0" w:firstLine="0"/>
        <w:jc w:val="both"/>
      </w:pPr>
      <w:r>
        <w:t>который внес предложение по вопросу определения указанных представителей собственников помещений.</w:t>
      </w:r>
    </w:p>
    <w:p w14:paraId="278B6927">
      <w:pPr>
        <w:pStyle w:val="49"/>
        <w:shd w:val="clear" w:fill="FFFFFF"/>
        <w:tabs>
          <w:tab w:val="left" w:pos="993"/>
          <w:tab w:val="left" w:leader="underscore" w:pos="7097"/>
        </w:tabs>
        <w:spacing w:line="240" w:lineRule="auto"/>
        <w:ind w:left="0" w:right="0" w:firstLine="0"/>
        <w:jc w:val="both"/>
      </w:pPr>
      <w:r>
        <w:rPr>
          <w:rFonts w:cs="Calibri"/>
        </w:rPr>
        <w:t xml:space="preserve"> </w:t>
      </w:r>
      <w:r>
        <w:t xml:space="preserve">Предложены кандидатуры: </w:t>
      </w:r>
    </w:p>
    <w:p w14:paraId="249B30D8">
      <w:pPr>
        <w:pStyle w:val="49"/>
        <w:shd w:val="clear" w:fill="FFFFFF"/>
        <w:tabs>
          <w:tab w:val="left" w:pos="993"/>
          <w:tab w:val="left" w:leader="underscore" w:pos="7097"/>
        </w:tabs>
        <w:spacing w:line="240" w:lineRule="auto"/>
        <w:ind w:left="0" w:right="0" w:firstLine="0"/>
        <w:jc w:val="both"/>
      </w:pPr>
      <w:r>
        <w:t>______________________________________________________________________________________________________________________________________________________________</w:t>
      </w:r>
    </w:p>
    <w:p w14:paraId="64F699D2">
      <w:pPr>
        <w:pStyle w:val="49"/>
        <w:shd w:val="clear" w:fill="FFFFFF"/>
        <w:tabs>
          <w:tab w:val="left" w:pos="993"/>
        </w:tabs>
        <w:spacing w:line="240" w:lineRule="auto"/>
        <w:ind w:left="0" w:right="0" w:firstLine="709"/>
        <w:jc w:val="both"/>
      </w:pPr>
      <w:r>
        <w:t>В прениях по второму вопросу повестки дня выступили:</w:t>
      </w:r>
    </w:p>
    <w:p w14:paraId="51CE1716">
      <w:pPr>
        <w:pStyle w:val="49"/>
        <w:shd w:val="clear" w:fill="FFFFFF"/>
        <w:tabs>
          <w:tab w:val="left" w:pos="993"/>
        </w:tabs>
        <w:spacing w:line="240" w:lineRule="auto"/>
        <w:ind w:left="0" w:right="0" w:firstLine="709"/>
        <w:jc w:val="both"/>
      </w:pPr>
      <w:r>
        <w:t>(Ф.И.О. собственников / представителей собственников):</w:t>
      </w:r>
    </w:p>
    <w:p w14:paraId="1842985D">
      <w:pPr>
        <w:pStyle w:val="49"/>
        <w:shd w:val="clear" w:fill="FFFFFF"/>
        <w:tabs>
          <w:tab w:val="left" w:pos="993"/>
        </w:tabs>
        <w:spacing w:line="240" w:lineRule="auto"/>
        <w:ind w:left="0" w:right="0" w:firstLine="0"/>
        <w:jc w:val="both"/>
      </w:pPr>
      <w:r>
        <w:t>________________________________________________________________________________________________________________________________________________________________</w:t>
      </w:r>
    </w:p>
    <w:p w14:paraId="02D63BD7">
      <w:pPr>
        <w:pStyle w:val="53"/>
        <w:shd w:val="clear" w:fill="FFFFFF"/>
        <w:tabs>
          <w:tab w:val="left" w:pos="993"/>
          <w:tab w:val="left" w:leader="underscore" w:pos="4082"/>
          <w:tab w:val="left" w:leader="underscore" w:pos="5622"/>
          <w:tab w:val="left" w:leader="underscore" w:pos="5816"/>
          <w:tab w:val="left" w:leader="underscore" w:pos="10725"/>
        </w:tabs>
        <w:spacing w:before="0" w:after="0" w:line="240" w:lineRule="auto"/>
        <w:ind w:left="0" w:right="0" w:firstLine="709"/>
      </w:pPr>
      <w:r>
        <w:tab/>
      </w:r>
      <w:r>
        <w:t>Вопрос поставлен на голосование:</w:t>
      </w:r>
    </w:p>
    <w:p w14:paraId="691C69CF">
      <w:pPr>
        <w:pStyle w:val="49"/>
        <w:shd w:val="clear" w:fill="FFFFFF"/>
        <w:tabs>
          <w:tab w:val="left" w:pos="993"/>
        </w:tabs>
        <w:spacing w:line="240" w:lineRule="auto"/>
        <w:ind w:left="0" w:right="0" w:firstLine="709"/>
        <w:jc w:val="both"/>
      </w:pPr>
      <w:r>
        <w:t>Результаты голосования:</w:t>
      </w:r>
    </w:p>
    <w:p w14:paraId="084EA6FE">
      <w:pPr>
        <w:pStyle w:val="49"/>
        <w:shd w:val="clear" w:fill="FFFFFF"/>
        <w:tabs>
          <w:tab w:val="left" w:leader="underscore" w:pos="-4253"/>
        </w:tabs>
        <w:spacing w:line="240" w:lineRule="auto"/>
        <w:ind w:left="0" w:right="0" w:firstLine="0"/>
        <w:jc w:val="both"/>
      </w:pPr>
      <w:r>
        <w:tab/>
      </w:r>
      <w:r>
        <w:tab/>
      </w:r>
      <w:r>
        <w:t>ЗА</w:t>
      </w:r>
      <w:r>
        <w:tab/>
      </w:r>
      <w:r>
        <w:tab/>
      </w:r>
      <w:r>
        <w:tab/>
      </w:r>
      <w:r>
        <w:t>________м</w:t>
      </w:r>
      <w:r>
        <w:rPr>
          <w:vertAlign w:val="superscript"/>
        </w:rPr>
        <w:t>2</w:t>
      </w:r>
      <w:r>
        <w:t xml:space="preserve"> ________%</w:t>
      </w:r>
    </w:p>
    <w:p w14:paraId="65D5CAC9">
      <w:pPr>
        <w:pStyle w:val="49"/>
        <w:shd w:val="clear" w:fill="FFFFFF"/>
        <w:tabs>
          <w:tab w:val="center" w:pos="-4253"/>
        </w:tabs>
        <w:spacing w:line="240" w:lineRule="auto"/>
        <w:ind w:left="0" w:right="0" w:firstLine="0"/>
        <w:jc w:val="both"/>
      </w:pPr>
      <w:r>
        <w:tab/>
      </w:r>
      <w:r>
        <w:tab/>
      </w:r>
      <w:r>
        <w:t>ПРОТИВ</w:t>
      </w:r>
      <w:r>
        <w:tab/>
      </w:r>
      <w:r>
        <w:tab/>
      </w:r>
      <w:r>
        <w:t>________м</w:t>
      </w:r>
      <w:r>
        <w:rPr>
          <w:vertAlign w:val="superscript"/>
        </w:rPr>
        <w:t xml:space="preserve">2 </w:t>
      </w:r>
      <w:r>
        <w:t>________%</w:t>
      </w:r>
    </w:p>
    <w:p w14:paraId="1AC60652">
      <w:pPr>
        <w:pStyle w:val="49"/>
        <w:shd w:val="clear" w:fill="FFFFFF"/>
        <w:tabs>
          <w:tab w:val="left" w:leader="hyphen" w:pos="-4253"/>
        </w:tabs>
        <w:spacing w:line="240" w:lineRule="auto"/>
        <w:ind w:left="0" w:right="0" w:firstLine="0"/>
        <w:jc w:val="both"/>
      </w:pPr>
      <w:r>
        <w:tab/>
      </w:r>
      <w:r>
        <w:tab/>
      </w:r>
      <w:r>
        <w:t>ВОЗДЕРЖАЛИСЬ</w:t>
      </w:r>
      <w:r>
        <w:tab/>
      </w:r>
      <w:r>
        <w:t>________м</w:t>
      </w:r>
      <w:r>
        <w:rPr>
          <w:vertAlign w:val="superscript"/>
        </w:rPr>
        <w:t xml:space="preserve">2 </w:t>
      </w:r>
      <w:r>
        <w:t>________%</w:t>
      </w:r>
    </w:p>
    <w:p w14:paraId="75E9CEAC">
      <w:pPr>
        <w:pStyle w:val="49"/>
        <w:shd w:val="clear" w:fill="FFFFFF"/>
        <w:tabs>
          <w:tab w:val="left" w:pos="993"/>
        </w:tabs>
        <w:spacing w:line="240" w:lineRule="auto"/>
        <w:ind w:left="0" w:right="0" w:firstLine="709"/>
        <w:jc w:val="both"/>
      </w:pPr>
      <w:r>
        <w:t>Решение по второму вопросу принято/не принято.</w:t>
      </w:r>
    </w:p>
    <w:p w14:paraId="2D6B55FB">
      <w:pPr>
        <w:pStyle w:val="49"/>
        <w:shd w:val="clear" w:fill="FFFFFF"/>
        <w:tabs>
          <w:tab w:val="left" w:pos="993"/>
        </w:tabs>
        <w:spacing w:line="240" w:lineRule="auto"/>
        <w:ind w:left="0" w:right="0" w:firstLine="709"/>
        <w:jc w:val="both"/>
      </w:pPr>
      <w:r>
        <w:t>По результатам обсуждения избраны уполномоченные лица от собственников помещений многоквартирного дома:</w:t>
      </w:r>
    </w:p>
    <w:p w14:paraId="6D482094">
      <w:pPr>
        <w:pStyle w:val="49"/>
        <w:shd w:val="clear" w:fill="FFFFFF"/>
        <w:tabs>
          <w:tab w:val="left" w:pos="993"/>
        </w:tabs>
        <w:spacing w:line="240" w:lineRule="auto"/>
        <w:ind w:left="0" w:right="0" w:firstLine="0"/>
        <w:jc w:val="both"/>
      </w:pPr>
      <w:r>
        <w:t>________________________________________________________________________________________________________________________________________________________________</w:t>
      </w:r>
    </w:p>
    <w:p w14:paraId="7B78B7AD">
      <w:pPr>
        <w:pStyle w:val="51"/>
        <w:shd w:val="clear" w:fill="FFFFFF"/>
        <w:tabs>
          <w:tab w:val="left" w:pos="993"/>
        </w:tabs>
        <w:spacing w:line="240" w:lineRule="auto"/>
        <w:ind w:left="0" w:right="0" w:firstLine="709"/>
        <w:jc w:val="both"/>
      </w:pPr>
      <w:r>
        <w:t>По четвертому вопросу повестки дня:</w:t>
      </w:r>
    </w:p>
    <w:p w14:paraId="6A395CD5">
      <w:pPr>
        <w:pStyle w:val="49"/>
        <w:shd w:val="clear" w:fill="FFFFFF"/>
        <w:tabs>
          <w:tab w:val="left" w:pos="993"/>
        </w:tabs>
        <w:spacing w:line="240" w:lineRule="auto"/>
        <w:ind w:left="0" w:right="0" w:firstLine="709"/>
        <w:jc w:val="both"/>
      </w:pPr>
      <w:r>
        <w:t>По вопросу о конкретных видах и объемах работ по благоустройству исходя из минимального и дополнительного перечней, установленных муниципальной программой выступил</w:t>
      </w:r>
      <w:r>
        <w:tab/>
      </w:r>
      <w:r>
        <w:t xml:space="preserve"> ______________________________________________________________________,</w:t>
      </w:r>
    </w:p>
    <w:p w14:paraId="4F09B0DE">
      <w:pPr>
        <w:pStyle w:val="49"/>
        <w:shd w:val="clear" w:fill="FFFFFF"/>
        <w:tabs>
          <w:tab w:val="left" w:pos="993"/>
        </w:tabs>
        <w:spacing w:line="240" w:lineRule="auto"/>
        <w:ind w:left="0" w:right="0" w:firstLine="0"/>
        <w:jc w:val="both"/>
      </w:pPr>
      <w:r>
        <w:t>который внес предложение по выполнению следующих видов работ и их объемов, а также их стоимости исходя из установленных муниципальной программой единичных расценок:</w:t>
      </w:r>
    </w:p>
    <w:p w14:paraId="4036E268">
      <w:pPr>
        <w:pStyle w:val="49"/>
        <w:shd w:val="clear" w:fill="FFFFFF"/>
        <w:tabs>
          <w:tab w:val="left" w:pos="993"/>
        </w:tabs>
        <w:spacing w:line="240" w:lineRule="auto"/>
        <w:ind w:left="0" w:right="0" w:firstLine="0"/>
        <w:jc w:val="both"/>
      </w:pPr>
    </w:p>
    <w:tbl>
      <w:tblPr>
        <w:tblStyle w:val="3"/>
        <w:tblW w:w="9462" w:type="dxa"/>
        <w:tblInd w:w="93"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563"/>
        <w:gridCol w:w="2836"/>
        <w:gridCol w:w="1476"/>
        <w:gridCol w:w="1497"/>
        <w:gridCol w:w="1497"/>
        <w:gridCol w:w="7"/>
        <w:gridCol w:w="1586"/>
      </w:tblGrid>
      <w:tr w14:paraId="1464C64B">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56EC5BF">
            <w:pPr>
              <w:pStyle w:val="49"/>
              <w:shd w:val="clear" w:fill="FFFFFF"/>
              <w:tabs>
                <w:tab w:val="left" w:pos="-4253"/>
              </w:tabs>
              <w:spacing w:before="0" w:after="200" w:line="240" w:lineRule="auto"/>
              <w:ind w:left="0" w:right="0" w:firstLine="0"/>
              <w:rPr>
                <w:b/>
              </w:rPr>
            </w:pPr>
            <w:r>
              <w:rPr>
                <w:rFonts w:cs="Calibri"/>
                <w:b/>
              </w:rPr>
              <w:t xml:space="preserve">№ </w:t>
            </w:r>
            <w:r>
              <w:rPr>
                <w:b/>
              </w:rPr>
              <w:t>п/п</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E58E58E">
            <w:pPr>
              <w:pStyle w:val="49"/>
              <w:shd w:val="clear" w:fill="FFFFFF"/>
              <w:tabs>
                <w:tab w:val="left" w:pos="-4253"/>
              </w:tabs>
              <w:spacing w:before="0" w:after="200" w:line="240" w:lineRule="auto"/>
              <w:ind w:left="0" w:right="0" w:firstLine="0"/>
              <w:rPr>
                <w:b/>
              </w:rPr>
            </w:pPr>
            <w:r>
              <w:rPr>
                <w:b/>
              </w:rPr>
              <w:t>Вид работ</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FFADE37">
            <w:pPr>
              <w:pStyle w:val="49"/>
              <w:shd w:val="clear" w:fill="FFFFFF"/>
              <w:tabs>
                <w:tab w:val="left" w:pos="-4253"/>
              </w:tabs>
              <w:spacing w:before="0" w:after="200" w:line="240" w:lineRule="auto"/>
              <w:ind w:left="0" w:right="0" w:firstLine="0"/>
              <w:rPr>
                <w:b/>
              </w:rPr>
            </w:pPr>
            <w:r>
              <w:rPr>
                <w:b/>
              </w:rPr>
              <w:t>Единица измерения</w:t>
            </w: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8AB859E">
            <w:pPr>
              <w:pStyle w:val="49"/>
              <w:shd w:val="clear" w:fill="FFFFFF"/>
              <w:tabs>
                <w:tab w:val="left" w:pos="-4253"/>
              </w:tabs>
              <w:spacing w:before="0" w:after="200" w:line="240" w:lineRule="auto"/>
              <w:ind w:left="0" w:right="0" w:firstLine="0"/>
              <w:rPr>
                <w:b/>
              </w:rPr>
            </w:pPr>
            <w:r>
              <w:rPr>
                <w:b/>
              </w:rPr>
              <w:t>Количество</w:t>
            </w: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D31B17B">
            <w:pPr>
              <w:pStyle w:val="49"/>
              <w:shd w:val="clear" w:fill="FFFFFF"/>
              <w:tabs>
                <w:tab w:val="left" w:pos="-4253"/>
              </w:tabs>
              <w:spacing w:before="0" w:after="200" w:line="240" w:lineRule="auto"/>
              <w:ind w:left="0" w:right="0" w:firstLine="0"/>
              <w:rPr>
                <w:b/>
              </w:rPr>
            </w:pPr>
            <w:r>
              <w:rPr>
                <w:b/>
              </w:rPr>
              <w:t>Единичная расценка</w:t>
            </w: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04E35B6A">
            <w:pPr>
              <w:pStyle w:val="49"/>
              <w:shd w:val="clear" w:fill="FFFFFF"/>
              <w:tabs>
                <w:tab w:val="left" w:pos="-4253"/>
              </w:tabs>
              <w:spacing w:before="0" w:after="200" w:line="240" w:lineRule="auto"/>
              <w:ind w:left="0" w:right="0" w:firstLine="0"/>
              <w:rPr>
                <w:b/>
              </w:rPr>
            </w:pPr>
            <w:r>
              <w:rPr>
                <w:b/>
              </w:rPr>
              <w:t>Стоимость работ</w:t>
            </w:r>
          </w:p>
        </w:tc>
      </w:tr>
      <w:tr w14:paraId="3084F379">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9462" w:type="dxa"/>
            <w:gridSpan w:val="7"/>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35A939F7">
            <w:pPr>
              <w:pStyle w:val="49"/>
              <w:shd w:val="clear" w:fill="FFFFFF"/>
              <w:tabs>
                <w:tab w:val="left" w:pos="-4253"/>
              </w:tabs>
              <w:spacing w:before="0" w:after="200" w:line="240" w:lineRule="auto"/>
              <w:ind w:left="0" w:right="0" w:firstLine="0"/>
              <w:rPr>
                <w:b/>
              </w:rPr>
            </w:pPr>
            <w:r>
              <w:rPr>
                <w:b/>
              </w:rPr>
              <w:t>Минимальный перечень</w:t>
            </w:r>
          </w:p>
        </w:tc>
      </w:tr>
      <w:tr w14:paraId="50F9EF51">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E56D40D">
            <w:pPr>
              <w:pStyle w:val="49"/>
              <w:shd w:val="clear" w:fill="FFFFFF"/>
              <w:tabs>
                <w:tab w:val="left" w:pos="-4253"/>
              </w:tabs>
              <w:spacing w:before="0" w:after="200" w:line="240" w:lineRule="auto"/>
              <w:ind w:left="0" w:right="0" w:firstLine="0"/>
              <w:jc w:val="both"/>
            </w:pPr>
            <w:r>
              <w:t>1</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0692ADE">
            <w:pPr>
              <w:pStyle w:val="49"/>
              <w:shd w:val="clear" w:fill="FFFFFF"/>
              <w:tabs>
                <w:tab w:val="left" w:pos="-4253"/>
              </w:tabs>
              <w:spacing w:before="0" w:after="200" w:line="240" w:lineRule="auto"/>
              <w:ind w:left="0" w:right="0" w:firstLine="0"/>
              <w:jc w:val="both"/>
            </w:pPr>
            <w:r>
              <w:t>Асфальтирование проездов</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78E04DF">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4371B76">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F8068D7">
            <w:pPr>
              <w:pStyle w:val="49"/>
              <w:shd w:val="clear" w:fill="FFFFFF"/>
              <w:tabs>
                <w:tab w:val="left" w:pos="-4253"/>
              </w:tabs>
              <w:spacing w:before="0" w:after="200" w:line="240" w:lineRule="auto"/>
              <w:ind w:left="0" w:right="0" w:firstLine="0"/>
              <w:jc w:val="both"/>
            </w:pP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7271F068">
            <w:pPr>
              <w:pStyle w:val="49"/>
              <w:shd w:val="clear" w:fill="FFFFFF"/>
              <w:tabs>
                <w:tab w:val="left" w:pos="-4253"/>
              </w:tabs>
              <w:spacing w:before="0" w:after="200" w:line="240" w:lineRule="auto"/>
              <w:ind w:left="0" w:right="0" w:firstLine="0"/>
              <w:jc w:val="both"/>
            </w:pPr>
          </w:p>
        </w:tc>
      </w:tr>
      <w:tr w14:paraId="2C095DC0">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ED2E577">
            <w:pPr>
              <w:pStyle w:val="49"/>
              <w:shd w:val="clear" w:fill="FFFFFF"/>
              <w:tabs>
                <w:tab w:val="left" w:pos="-4253"/>
              </w:tabs>
              <w:spacing w:before="0" w:after="200" w:line="240" w:lineRule="auto"/>
              <w:ind w:left="0" w:right="0" w:firstLine="0"/>
              <w:jc w:val="both"/>
            </w:pPr>
            <w:r>
              <w:t>2</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6F09DFB">
            <w:pPr>
              <w:pStyle w:val="49"/>
              <w:shd w:val="clear" w:fill="FFFFFF"/>
              <w:tabs>
                <w:tab w:val="left" w:pos="-4253"/>
              </w:tabs>
              <w:spacing w:before="0" w:after="200" w:line="240" w:lineRule="auto"/>
              <w:ind w:left="0" w:right="0" w:firstLine="0"/>
              <w:jc w:val="both"/>
            </w:pPr>
            <w:r>
              <w:t>Асфальтирование тротуаров</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DE51801">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81083EE">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0A5E53D">
            <w:pPr>
              <w:pStyle w:val="49"/>
              <w:shd w:val="clear" w:fill="FFFFFF"/>
              <w:tabs>
                <w:tab w:val="left" w:pos="-4253"/>
              </w:tabs>
              <w:spacing w:before="0" w:after="200" w:line="240" w:lineRule="auto"/>
              <w:ind w:left="0" w:right="0" w:firstLine="0"/>
              <w:jc w:val="both"/>
            </w:pP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1D35D183">
            <w:pPr>
              <w:pStyle w:val="49"/>
              <w:shd w:val="clear" w:fill="FFFFFF"/>
              <w:tabs>
                <w:tab w:val="left" w:pos="-4253"/>
              </w:tabs>
              <w:spacing w:before="0" w:after="200" w:line="240" w:lineRule="auto"/>
              <w:ind w:left="0" w:right="0" w:firstLine="0"/>
              <w:jc w:val="both"/>
            </w:pPr>
          </w:p>
        </w:tc>
      </w:tr>
      <w:tr w14:paraId="06509DF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77A8C59">
            <w:pPr>
              <w:pStyle w:val="49"/>
              <w:shd w:val="clear" w:fill="FFFFFF"/>
              <w:tabs>
                <w:tab w:val="left" w:pos="-4253"/>
              </w:tabs>
              <w:spacing w:before="0" w:after="200" w:line="240" w:lineRule="auto"/>
              <w:ind w:left="0" w:right="0" w:firstLine="0"/>
              <w:jc w:val="both"/>
            </w:pPr>
            <w:r>
              <w:t>3</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7EFD526">
            <w:pPr>
              <w:pStyle w:val="49"/>
              <w:shd w:val="clear" w:fill="FFFFFF"/>
              <w:tabs>
                <w:tab w:val="left" w:pos="-4253"/>
              </w:tabs>
              <w:spacing w:before="0" w:after="200" w:line="240" w:lineRule="auto"/>
              <w:ind w:left="0" w:right="0" w:firstLine="0"/>
              <w:jc w:val="both"/>
            </w:pPr>
            <w:r>
              <w:t>Освещение</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BEDF5AC">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1FAA3D8">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9DC8869">
            <w:pPr>
              <w:pStyle w:val="49"/>
              <w:shd w:val="clear" w:fill="FFFFFF"/>
              <w:tabs>
                <w:tab w:val="left" w:pos="-4253"/>
              </w:tabs>
              <w:spacing w:before="0" w:after="200" w:line="240" w:lineRule="auto"/>
              <w:ind w:left="0" w:right="0" w:firstLine="0"/>
              <w:jc w:val="both"/>
            </w:pP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00A98BE2">
            <w:pPr>
              <w:pStyle w:val="49"/>
              <w:shd w:val="clear" w:fill="FFFFFF"/>
              <w:tabs>
                <w:tab w:val="left" w:pos="-4253"/>
              </w:tabs>
              <w:spacing w:before="0" w:after="200" w:line="240" w:lineRule="auto"/>
              <w:ind w:left="0" w:right="0" w:firstLine="0"/>
              <w:jc w:val="both"/>
            </w:pPr>
          </w:p>
        </w:tc>
      </w:tr>
      <w:tr w14:paraId="37185A20">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369B1F3">
            <w:pPr>
              <w:pStyle w:val="49"/>
              <w:shd w:val="clear" w:fill="FFFFFF"/>
              <w:tabs>
                <w:tab w:val="left" w:pos="-4253"/>
              </w:tabs>
              <w:spacing w:before="0" w:after="200" w:line="240" w:lineRule="auto"/>
              <w:ind w:left="0" w:right="0" w:firstLine="0"/>
              <w:jc w:val="both"/>
            </w:pPr>
            <w:r>
              <w:t>4</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D7BF625">
            <w:pPr>
              <w:pStyle w:val="49"/>
              <w:shd w:val="clear" w:fill="FFFFFF"/>
              <w:tabs>
                <w:tab w:val="left" w:pos="-4253"/>
              </w:tabs>
              <w:spacing w:before="0" w:after="200" w:line="240" w:lineRule="auto"/>
              <w:ind w:left="0" w:right="0" w:firstLine="0"/>
              <w:jc w:val="both"/>
            </w:pPr>
            <w:r>
              <w:t>Установка скамей</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C29809B">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6E402D5">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FAF6AFC">
            <w:pPr>
              <w:pStyle w:val="49"/>
              <w:shd w:val="clear" w:fill="FFFFFF"/>
              <w:tabs>
                <w:tab w:val="left" w:pos="-4253"/>
              </w:tabs>
              <w:spacing w:before="0" w:after="200" w:line="240" w:lineRule="auto"/>
              <w:ind w:left="0" w:right="0" w:firstLine="0"/>
              <w:jc w:val="both"/>
            </w:pP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3F27C875">
            <w:pPr>
              <w:pStyle w:val="49"/>
              <w:shd w:val="clear" w:fill="FFFFFF"/>
              <w:tabs>
                <w:tab w:val="left" w:pos="-4253"/>
              </w:tabs>
              <w:spacing w:before="0" w:after="200" w:line="240" w:lineRule="auto"/>
              <w:ind w:left="0" w:right="0" w:firstLine="0"/>
              <w:jc w:val="both"/>
            </w:pPr>
          </w:p>
        </w:tc>
      </w:tr>
      <w:tr w14:paraId="7BF25C6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D4A4281">
            <w:pPr>
              <w:pStyle w:val="49"/>
              <w:shd w:val="clear" w:fill="FFFFFF"/>
              <w:tabs>
                <w:tab w:val="left" w:pos="-4253"/>
              </w:tabs>
              <w:spacing w:before="0" w:after="200" w:line="240" w:lineRule="auto"/>
              <w:ind w:left="0" w:right="0" w:firstLine="0"/>
              <w:jc w:val="both"/>
            </w:pPr>
            <w:r>
              <w:t>5</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CA1ABAF">
            <w:pPr>
              <w:pStyle w:val="49"/>
              <w:shd w:val="clear" w:fill="FFFFFF"/>
              <w:tabs>
                <w:tab w:val="left" w:pos="-4253"/>
              </w:tabs>
              <w:spacing w:before="0" w:after="200" w:line="240" w:lineRule="auto"/>
              <w:ind w:left="0" w:right="0" w:firstLine="0"/>
              <w:jc w:val="both"/>
            </w:pPr>
            <w:r>
              <w:t>Установка урн</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D92B547">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7D60A43">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CD2A7A4">
            <w:pPr>
              <w:pStyle w:val="49"/>
              <w:shd w:val="clear" w:fill="FFFFFF"/>
              <w:tabs>
                <w:tab w:val="left" w:pos="-4253"/>
              </w:tabs>
              <w:spacing w:before="0" w:after="200" w:line="240" w:lineRule="auto"/>
              <w:ind w:left="0" w:right="0" w:firstLine="0"/>
              <w:jc w:val="both"/>
            </w:pP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35E7AD97">
            <w:pPr>
              <w:pStyle w:val="49"/>
              <w:shd w:val="clear" w:fill="FFFFFF"/>
              <w:tabs>
                <w:tab w:val="left" w:pos="-4253"/>
              </w:tabs>
              <w:spacing w:before="0" w:after="200" w:line="240" w:lineRule="auto"/>
              <w:ind w:left="0" w:right="0" w:firstLine="0"/>
              <w:jc w:val="both"/>
            </w:pPr>
          </w:p>
        </w:tc>
      </w:tr>
      <w:tr w14:paraId="663A8EFC">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C0DCE78">
            <w:pPr>
              <w:pStyle w:val="49"/>
              <w:shd w:val="clear" w:fill="FFFFFF"/>
              <w:tabs>
                <w:tab w:val="left" w:pos="-4253"/>
              </w:tabs>
              <w:spacing w:before="0" w:after="200" w:line="240" w:lineRule="auto"/>
              <w:ind w:left="0" w:right="0" w:firstLine="0"/>
              <w:jc w:val="both"/>
              <w:rPr>
                <w:b/>
              </w:rPr>
            </w:pPr>
          </w:p>
        </w:tc>
        <w:tc>
          <w:tcPr>
            <w:tcW w:w="7313" w:type="dxa"/>
            <w:gridSpan w:val="5"/>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43F396D">
            <w:pPr>
              <w:pStyle w:val="49"/>
              <w:shd w:val="clear" w:fill="FFFFFF"/>
              <w:tabs>
                <w:tab w:val="left" w:pos="-4253"/>
              </w:tabs>
              <w:spacing w:before="0" w:after="200" w:line="240" w:lineRule="auto"/>
              <w:ind w:left="0" w:right="0" w:firstLine="0"/>
              <w:jc w:val="right"/>
              <w:rPr>
                <w:b/>
              </w:rPr>
            </w:pPr>
            <w:r>
              <w:rPr>
                <w:b/>
              </w:rPr>
              <w:t>Всего по минимальному перечню</w:t>
            </w:r>
          </w:p>
        </w:tc>
        <w:tc>
          <w:tcPr>
            <w:tcW w:w="158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1B1EE058">
            <w:pPr>
              <w:pStyle w:val="49"/>
              <w:shd w:val="clear" w:fill="FFFFFF"/>
              <w:tabs>
                <w:tab w:val="left" w:pos="-4253"/>
              </w:tabs>
              <w:spacing w:before="0" w:after="200" w:line="240" w:lineRule="auto"/>
              <w:ind w:left="0" w:right="0" w:firstLine="0"/>
              <w:jc w:val="both"/>
              <w:rPr>
                <w:b/>
              </w:rPr>
            </w:pPr>
          </w:p>
        </w:tc>
      </w:tr>
      <w:tr w14:paraId="7BF0D26B">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9462" w:type="dxa"/>
            <w:gridSpan w:val="7"/>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648772B9">
            <w:pPr>
              <w:pStyle w:val="49"/>
              <w:shd w:val="clear" w:fill="FFFFFF"/>
              <w:tabs>
                <w:tab w:val="left" w:pos="-4253"/>
              </w:tabs>
              <w:spacing w:before="0" w:after="200" w:line="240" w:lineRule="auto"/>
              <w:ind w:left="0" w:right="0" w:firstLine="0"/>
              <w:rPr>
                <w:b/>
              </w:rPr>
            </w:pPr>
            <w:r>
              <w:rPr>
                <w:b/>
              </w:rPr>
              <w:t>Дополнительный перечень</w:t>
            </w:r>
          </w:p>
        </w:tc>
      </w:tr>
      <w:tr w14:paraId="4382A1E0">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7536FF9">
            <w:pPr>
              <w:pStyle w:val="49"/>
              <w:shd w:val="clear" w:fill="FFFFFF"/>
              <w:tabs>
                <w:tab w:val="left" w:pos="-4253"/>
              </w:tabs>
              <w:spacing w:before="0" w:after="200" w:line="240" w:lineRule="auto"/>
              <w:ind w:left="0" w:right="0" w:firstLine="0"/>
              <w:jc w:val="both"/>
            </w:pPr>
            <w:r>
              <w:t>1</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6C11292">
            <w:pPr>
              <w:pStyle w:val="49"/>
              <w:shd w:val="clear" w:fill="FFFFFF"/>
              <w:tabs>
                <w:tab w:val="left" w:pos="-4253"/>
              </w:tabs>
              <w:spacing w:before="0" w:after="200" w:line="240" w:lineRule="auto"/>
              <w:ind w:left="0" w:right="0" w:firstLine="0"/>
              <w:jc w:val="both"/>
            </w:pPr>
            <w:r>
              <w:t>Установка детской площадки</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F6BEC66">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58AB494">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9BAA940">
            <w:pPr>
              <w:pStyle w:val="49"/>
              <w:shd w:val="clear" w:fill="FFFFFF"/>
              <w:tabs>
                <w:tab w:val="left" w:pos="-4253"/>
              </w:tabs>
              <w:spacing w:before="0" w:after="200" w:line="240" w:lineRule="auto"/>
              <w:ind w:left="0" w:right="0" w:firstLine="0"/>
              <w:jc w:val="both"/>
            </w:pP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2ACA00E0">
            <w:pPr>
              <w:pStyle w:val="49"/>
              <w:shd w:val="clear" w:fill="FFFFFF"/>
              <w:tabs>
                <w:tab w:val="left" w:pos="-4253"/>
              </w:tabs>
              <w:spacing w:before="0" w:after="200" w:line="240" w:lineRule="auto"/>
              <w:ind w:left="0" w:right="0" w:firstLine="0"/>
              <w:jc w:val="both"/>
            </w:pPr>
          </w:p>
        </w:tc>
      </w:tr>
      <w:tr w14:paraId="1ECB4846">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280004E">
            <w:pPr>
              <w:pStyle w:val="49"/>
              <w:shd w:val="clear" w:fill="FFFFFF"/>
              <w:tabs>
                <w:tab w:val="left" w:pos="-4253"/>
              </w:tabs>
              <w:spacing w:before="0" w:after="200" w:line="240" w:lineRule="auto"/>
              <w:ind w:left="0" w:right="0" w:firstLine="0"/>
              <w:jc w:val="both"/>
            </w:pPr>
            <w:r>
              <w:t>2</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1F27105">
            <w:pPr>
              <w:pStyle w:val="49"/>
              <w:shd w:val="clear" w:fill="FFFFFF"/>
              <w:tabs>
                <w:tab w:val="left" w:pos="-4253"/>
              </w:tabs>
              <w:spacing w:before="0" w:after="200" w:line="240" w:lineRule="auto"/>
              <w:ind w:left="0" w:right="0" w:firstLine="0"/>
              <w:jc w:val="both"/>
            </w:pPr>
            <w:r>
              <w:t>Установка спортивной площадки</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F24BD70">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EE3E533">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041A817">
            <w:pPr>
              <w:pStyle w:val="49"/>
              <w:shd w:val="clear" w:fill="FFFFFF"/>
              <w:tabs>
                <w:tab w:val="left" w:pos="-4253"/>
              </w:tabs>
              <w:spacing w:before="0" w:after="200" w:line="240" w:lineRule="auto"/>
              <w:ind w:left="0" w:right="0" w:firstLine="0"/>
              <w:jc w:val="both"/>
            </w:pP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3043260B">
            <w:pPr>
              <w:pStyle w:val="49"/>
              <w:shd w:val="clear" w:fill="FFFFFF"/>
              <w:tabs>
                <w:tab w:val="left" w:pos="-4253"/>
              </w:tabs>
              <w:spacing w:before="0" w:after="200" w:line="240" w:lineRule="auto"/>
              <w:ind w:left="0" w:right="0" w:firstLine="0"/>
              <w:jc w:val="both"/>
            </w:pPr>
          </w:p>
        </w:tc>
      </w:tr>
      <w:tr w14:paraId="2A14FF43">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417909B">
            <w:pPr>
              <w:pStyle w:val="49"/>
              <w:shd w:val="clear" w:fill="FFFFFF"/>
              <w:tabs>
                <w:tab w:val="left" w:pos="-4253"/>
              </w:tabs>
              <w:spacing w:before="0" w:after="200" w:line="240" w:lineRule="auto"/>
              <w:ind w:left="0" w:right="0" w:firstLine="0"/>
              <w:jc w:val="both"/>
            </w:pPr>
            <w:r>
              <w:t>3</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4443BAB">
            <w:pPr>
              <w:pStyle w:val="49"/>
              <w:shd w:val="clear" w:fill="FFFFFF"/>
              <w:tabs>
                <w:tab w:val="left" w:pos="-4253"/>
              </w:tabs>
              <w:spacing w:before="0" w:after="200" w:line="240" w:lineRule="auto"/>
              <w:ind w:left="0" w:right="0" w:firstLine="0"/>
              <w:jc w:val="both"/>
            </w:pPr>
            <w:r>
              <w:t>Устройство парковки</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C5F6A24">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3AC121F">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813B636">
            <w:pPr>
              <w:pStyle w:val="49"/>
              <w:shd w:val="clear" w:fill="FFFFFF"/>
              <w:tabs>
                <w:tab w:val="left" w:pos="-4253"/>
              </w:tabs>
              <w:spacing w:before="0" w:after="200" w:line="240" w:lineRule="auto"/>
              <w:ind w:left="0" w:right="0" w:firstLine="0"/>
              <w:jc w:val="both"/>
            </w:pP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09A88A43">
            <w:pPr>
              <w:pStyle w:val="49"/>
              <w:shd w:val="clear" w:fill="FFFFFF"/>
              <w:tabs>
                <w:tab w:val="left" w:pos="-4253"/>
              </w:tabs>
              <w:spacing w:before="0" w:after="200" w:line="240" w:lineRule="auto"/>
              <w:ind w:left="0" w:right="0" w:firstLine="0"/>
              <w:jc w:val="both"/>
            </w:pPr>
          </w:p>
        </w:tc>
      </w:tr>
      <w:tr w14:paraId="778AA43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F4CBFD0">
            <w:pPr>
              <w:pStyle w:val="49"/>
              <w:shd w:val="clear" w:fill="FFFFFF"/>
              <w:tabs>
                <w:tab w:val="left" w:pos="-4253"/>
              </w:tabs>
              <w:spacing w:before="0" w:after="200" w:line="240" w:lineRule="auto"/>
              <w:ind w:left="0" w:right="0" w:firstLine="0"/>
              <w:jc w:val="both"/>
            </w:pPr>
            <w:r>
              <w:t>4</w:t>
            </w:r>
          </w:p>
        </w:tc>
        <w:tc>
          <w:tcPr>
            <w:tcW w:w="283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E653558">
            <w:pPr>
              <w:pStyle w:val="49"/>
              <w:shd w:val="clear" w:fill="FFFFFF"/>
              <w:tabs>
                <w:tab w:val="left" w:pos="-4253"/>
              </w:tabs>
              <w:spacing w:before="0" w:after="200" w:line="240" w:lineRule="auto"/>
              <w:ind w:left="0" w:right="0" w:firstLine="0"/>
              <w:jc w:val="both"/>
            </w:pPr>
            <w:r>
              <w:t>Озеленение</w:t>
            </w:r>
          </w:p>
        </w:tc>
        <w:tc>
          <w:tcPr>
            <w:tcW w:w="1476"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4D6338C">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E67B1F9">
            <w:pPr>
              <w:pStyle w:val="49"/>
              <w:shd w:val="clear" w:fill="FFFFFF"/>
              <w:tabs>
                <w:tab w:val="left" w:pos="-4253"/>
              </w:tabs>
              <w:spacing w:before="0" w:after="200" w:line="240" w:lineRule="auto"/>
              <w:ind w:left="0" w:right="0" w:firstLine="0"/>
              <w:jc w:val="both"/>
            </w:pPr>
          </w:p>
        </w:tc>
        <w:tc>
          <w:tcPr>
            <w:tcW w:w="149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A75E9AC">
            <w:pPr>
              <w:pStyle w:val="49"/>
              <w:shd w:val="clear" w:fill="FFFFFF"/>
              <w:tabs>
                <w:tab w:val="left" w:pos="-4253"/>
              </w:tabs>
              <w:spacing w:before="0" w:after="200" w:line="240" w:lineRule="auto"/>
              <w:ind w:left="0" w:right="0" w:firstLine="0"/>
              <w:jc w:val="both"/>
            </w:pPr>
          </w:p>
        </w:tc>
        <w:tc>
          <w:tcPr>
            <w:tcW w:w="1593" w:type="dxa"/>
            <w:gridSpan w:val="2"/>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B6F3A0E">
            <w:pPr>
              <w:pStyle w:val="49"/>
              <w:shd w:val="clear" w:fill="FFFFFF"/>
              <w:tabs>
                <w:tab w:val="left" w:pos="-4253"/>
              </w:tabs>
              <w:spacing w:before="0" w:after="200" w:line="240" w:lineRule="auto"/>
              <w:ind w:left="0" w:right="0" w:firstLine="0"/>
              <w:jc w:val="both"/>
            </w:pPr>
          </w:p>
        </w:tc>
      </w:tr>
      <w:tr w14:paraId="43F8D1D4">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2788980">
            <w:pPr>
              <w:pStyle w:val="49"/>
              <w:shd w:val="clear" w:fill="FFFFFF"/>
              <w:tabs>
                <w:tab w:val="left" w:pos="-4253"/>
              </w:tabs>
              <w:spacing w:before="0" w:after="200" w:line="240" w:lineRule="auto"/>
              <w:ind w:left="0" w:right="0" w:firstLine="0"/>
              <w:jc w:val="both"/>
            </w:pPr>
          </w:p>
        </w:tc>
        <w:tc>
          <w:tcPr>
            <w:tcW w:w="7313" w:type="dxa"/>
            <w:gridSpan w:val="5"/>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0C1CB09">
            <w:pPr>
              <w:pStyle w:val="49"/>
              <w:shd w:val="clear" w:fill="FFFFFF"/>
              <w:tabs>
                <w:tab w:val="left" w:pos="-4253"/>
              </w:tabs>
              <w:spacing w:before="0" w:after="200" w:line="240" w:lineRule="auto"/>
              <w:ind w:left="0" w:right="0" w:firstLine="0"/>
              <w:jc w:val="right"/>
              <w:rPr>
                <w:b/>
              </w:rPr>
            </w:pPr>
            <w:r>
              <w:rPr>
                <w:b/>
              </w:rPr>
              <w:t>Всего по дополнительному перечню</w:t>
            </w:r>
          </w:p>
        </w:tc>
        <w:tc>
          <w:tcPr>
            <w:tcW w:w="158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6E76E4B6">
            <w:pPr>
              <w:pStyle w:val="49"/>
              <w:shd w:val="clear" w:fill="FFFFFF"/>
              <w:tabs>
                <w:tab w:val="left" w:pos="-4253"/>
              </w:tabs>
              <w:spacing w:before="0" w:after="200" w:line="240" w:lineRule="auto"/>
              <w:ind w:left="0" w:right="0" w:firstLine="0"/>
              <w:jc w:val="both"/>
            </w:pPr>
          </w:p>
        </w:tc>
      </w:tr>
      <w:tr w14:paraId="0AFDEBF9">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563"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ABE34A8">
            <w:pPr>
              <w:pStyle w:val="49"/>
              <w:shd w:val="clear" w:fill="FFFFFF"/>
              <w:tabs>
                <w:tab w:val="left" w:pos="-4253"/>
              </w:tabs>
              <w:spacing w:before="0" w:after="200" w:line="240" w:lineRule="auto"/>
              <w:ind w:left="0" w:right="0" w:firstLine="0"/>
              <w:jc w:val="both"/>
            </w:pPr>
          </w:p>
        </w:tc>
        <w:tc>
          <w:tcPr>
            <w:tcW w:w="7313" w:type="dxa"/>
            <w:gridSpan w:val="5"/>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81FB9B5">
            <w:pPr>
              <w:pStyle w:val="49"/>
              <w:shd w:val="clear" w:fill="FFFFFF"/>
              <w:tabs>
                <w:tab w:val="left" w:pos="-4253"/>
              </w:tabs>
              <w:spacing w:before="0" w:after="200" w:line="240" w:lineRule="auto"/>
              <w:ind w:left="0" w:right="0" w:firstLine="0"/>
              <w:jc w:val="right"/>
              <w:rPr>
                <w:b/>
              </w:rPr>
            </w:pPr>
            <w:r>
              <w:rPr>
                <w:b/>
              </w:rPr>
              <w:t>ИТОГО</w:t>
            </w:r>
          </w:p>
        </w:tc>
        <w:tc>
          <w:tcPr>
            <w:tcW w:w="158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ED00F1C">
            <w:pPr>
              <w:pStyle w:val="49"/>
              <w:shd w:val="clear" w:fill="FFFFFF"/>
              <w:tabs>
                <w:tab w:val="left" w:pos="-4253"/>
              </w:tabs>
              <w:spacing w:before="0" w:after="200" w:line="240" w:lineRule="auto"/>
              <w:ind w:left="0" w:right="0" w:firstLine="0"/>
              <w:jc w:val="both"/>
            </w:pPr>
          </w:p>
        </w:tc>
      </w:tr>
    </w:tbl>
    <w:p w14:paraId="6092EE39">
      <w:pPr>
        <w:pStyle w:val="49"/>
        <w:shd w:val="clear" w:fill="FFFFFF"/>
        <w:tabs>
          <w:tab w:val="left" w:pos="-4253"/>
        </w:tabs>
        <w:spacing w:line="240" w:lineRule="auto"/>
        <w:ind w:left="0" w:right="0" w:firstLine="0"/>
        <w:jc w:val="both"/>
      </w:pPr>
    </w:p>
    <w:p w14:paraId="5C9E32CD">
      <w:pPr>
        <w:pStyle w:val="49"/>
        <w:shd w:val="clear" w:fill="FFFFFF"/>
        <w:tabs>
          <w:tab w:val="left" w:pos="993"/>
        </w:tabs>
        <w:spacing w:line="240" w:lineRule="auto"/>
        <w:ind w:left="0" w:right="0" w:firstLine="709"/>
        <w:jc w:val="both"/>
      </w:pPr>
      <w:r>
        <w:t>В прениях по третьему вопросу повестки дня выступили:</w:t>
      </w:r>
    </w:p>
    <w:p w14:paraId="6F805958">
      <w:pPr>
        <w:pStyle w:val="49"/>
        <w:shd w:val="clear" w:fill="FFFFFF"/>
        <w:tabs>
          <w:tab w:val="left" w:pos="993"/>
        </w:tabs>
        <w:spacing w:line="240" w:lineRule="auto"/>
        <w:ind w:left="0" w:right="0" w:firstLine="709"/>
        <w:jc w:val="both"/>
      </w:pPr>
      <w:r>
        <w:t>(Ф.И.О. собственников / представителей собственников):</w:t>
      </w:r>
    </w:p>
    <w:p w14:paraId="31A1ED23">
      <w:pPr>
        <w:pStyle w:val="49"/>
        <w:shd w:val="clear" w:fill="FFFFFF"/>
        <w:tabs>
          <w:tab w:val="left" w:pos="993"/>
        </w:tabs>
        <w:spacing w:line="240" w:lineRule="auto"/>
        <w:ind w:left="0" w:right="0" w:firstLine="0"/>
        <w:jc w:val="both"/>
      </w:pPr>
      <w:r>
        <w:t>________________________________________________________________________________________________________________________________________________________________</w:t>
      </w:r>
    </w:p>
    <w:p w14:paraId="7C9DF31B">
      <w:pPr>
        <w:pStyle w:val="53"/>
        <w:shd w:val="clear" w:fill="FFFFFF"/>
        <w:tabs>
          <w:tab w:val="left" w:leader="underscore" w:pos="-4253"/>
          <w:tab w:val="left" w:leader="underscore" w:pos="10725"/>
        </w:tabs>
        <w:spacing w:before="0" w:after="0" w:line="240" w:lineRule="auto"/>
        <w:ind w:left="0" w:right="0" w:firstLine="709"/>
        <w:rPr>
          <w:sz w:val="24"/>
          <w:szCs w:val="24"/>
        </w:rPr>
      </w:pPr>
      <w:r>
        <w:rPr>
          <w:sz w:val="24"/>
          <w:szCs w:val="24"/>
        </w:rPr>
        <w:t>Вопрос поставлен на голосование:</w:t>
      </w:r>
    </w:p>
    <w:p w14:paraId="7264C957">
      <w:pPr>
        <w:pStyle w:val="49"/>
        <w:shd w:val="clear" w:fill="FFFFFF"/>
        <w:tabs>
          <w:tab w:val="left" w:pos="993"/>
        </w:tabs>
        <w:spacing w:line="240" w:lineRule="auto"/>
        <w:ind w:left="0" w:right="0" w:firstLine="709"/>
        <w:jc w:val="both"/>
      </w:pPr>
      <w:r>
        <w:t>Результаты голосования:</w:t>
      </w:r>
    </w:p>
    <w:p w14:paraId="1EC12E49">
      <w:pPr>
        <w:pStyle w:val="49"/>
        <w:shd w:val="clear" w:fill="FFFFFF"/>
        <w:tabs>
          <w:tab w:val="left" w:leader="underscore" w:pos="-4253"/>
        </w:tabs>
        <w:spacing w:line="240" w:lineRule="auto"/>
        <w:ind w:left="0" w:right="0" w:firstLine="0"/>
        <w:jc w:val="both"/>
      </w:pPr>
      <w:r>
        <w:tab/>
      </w:r>
      <w:r>
        <w:tab/>
      </w:r>
      <w:r>
        <w:t>ЗА</w:t>
      </w:r>
      <w:r>
        <w:tab/>
      </w:r>
      <w:r>
        <w:tab/>
      </w:r>
      <w:r>
        <w:tab/>
      </w:r>
      <w:r>
        <w:t>________м</w:t>
      </w:r>
      <w:r>
        <w:rPr>
          <w:vertAlign w:val="superscript"/>
        </w:rPr>
        <w:t>2</w:t>
      </w:r>
      <w:r>
        <w:t xml:space="preserve"> ________%</w:t>
      </w:r>
    </w:p>
    <w:p w14:paraId="7C667435">
      <w:pPr>
        <w:pStyle w:val="49"/>
        <w:shd w:val="clear" w:fill="FFFFFF"/>
        <w:tabs>
          <w:tab w:val="center" w:pos="-4253"/>
        </w:tabs>
        <w:spacing w:line="240" w:lineRule="auto"/>
        <w:ind w:left="0" w:right="0" w:firstLine="0"/>
        <w:jc w:val="both"/>
      </w:pPr>
      <w:r>
        <w:tab/>
      </w:r>
      <w:r>
        <w:tab/>
      </w:r>
      <w:r>
        <w:t>ПРОТИВ</w:t>
      </w:r>
      <w:r>
        <w:tab/>
      </w:r>
      <w:r>
        <w:tab/>
      </w:r>
      <w:r>
        <w:t>________м</w:t>
      </w:r>
      <w:r>
        <w:rPr>
          <w:vertAlign w:val="superscript"/>
        </w:rPr>
        <w:t xml:space="preserve">2 </w:t>
      </w:r>
      <w:r>
        <w:t>________%</w:t>
      </w:r>
    </w:p>
    <w:p w14:paraId="3FC11F36">
      <w:pPr>
        <w:pStyle w:val="49"/>
        <w:shd w:val="clear" w:fill="FFFFFF"/>
        <w:tabs>
          <w:tab w:val="left" w:leader="hyphen" w:pos="-4253"/>
        </w:tabs>
        <w:spacing w:line="240" w:lineRule="auto"/>
        <w:ind w:left="0" w:right="0" w:firstLine="0"/>
        <w:jc w:val="both"/>
      </w:pPr>
      <w:r>
        <w:tab/>
      </w:r>
      <w:r>
        <w:tab/>
      </w:r>
      <w:r>
        <w:t>ВОЗДЕРЖАЛИСЬ</w:t>
      </w:r>
      <w:r>
        <w:tab/>
      </w:r>
      <w:r>
        <w:t>________м</w:t>
      </w:r>
      <w:r>
        <w:rPr>
          <w:vertAlign w:val="superscript"/>
        </w:rPr>
        <w:t xml:space="preserve">2 </w:t>
      </w:r>
      <w:r>
        <w:t>________%</w:t>
      </w:r>
    </w:p>
    <w:p w14:paraId="7E9C6B4A">
      <w:pPr>
        <w:pStyle w:val="49"/>
        <w:shd w:val="clear" w:fill="FFFFFF"/>
        <w:tabs>
          <w:tab w:val="left" w:pos="993"/>
        </w:tabs>
        <w:spacing w:line="240" w:lineRule="auto"/>
        <w:ind w:left="0" w:right="0" w:firstLine="709"/>
        <w:jc w:val="both"/>
      </w:pPr>
      <w:r>
        <w:t>Решение по третьему вопросу принято/не принято.</w:t>
      </w:r>
    </w:p>
    <w:p w14:paraId="3CFD7D61">
      <w:pPr>
        <w:pStyle w:val="49"/>
        <w:shd w:val="clear" w:fill="FFFFFF"/>
        <w:tabs>
          <w:tab w:val="left" w:pos="993"/>
        </w:tabs>
        <w:spacing w:line="240" w:lineRule="auto"/>
        <w:ind w:left="0" w:right="0" w:firstLine="709"/>
        <w:jc w:val="both"/>
      </w:pPr>
      <w:r>
        <w:t>По результатам обсуждения, принято/не принято решение утвердить предлагаемые виды и объемы работ по благоустройству.</w:t>
      </w:r>
    </w:p>
    <w:p w14:paraId="3950E326">
      <w:pPr>
        <w:pStyle w:val="51"/>
        <w:shd w:val="clear" w:fill="FFFFFF"/>
        <w:tabs>
          <w:tab w:val="left" w:pos="993"/>
        </w:tabs>
        <w:spacing w:line="240" w:lineRule="auto"/>
        <w:ind w:left="0" w:right="0" w:firstLine="709"/>
        <w:jc w:val="both"/>
      </w:pPr>
      <w:r>
        <w:t>По пятому вопросу повестки дня:</w:t>
      </w:r>
    </w:p>
    <w:p w14:paraId="49F6EF5C">
      <w:pPr>
        <w:pStyle w:val="49"/>
        <w:shd w:val="clear" w:fill="FFFFFF"/>
        <w:tabs>
          <w:tab w:val="left" w:pos="-4253"/>
        </w:tabs>
        <w:spacing w:line="240" w:lineRule="auto"/>
        <w:ind w:left="0" w:right="0" w:firstLine="0"/>
        <w:jc w:val="both"/>
      </w:pPr>
      <w:r>
        <w:tab/>
      </w:r>
      <w:r>
        <w:t xml:space="preserve">По вопросу о финансовом и (или) трудовом участии собственников помещений в мероприятиях по благоустройству дворовой территории согласно форме и доли такого участия, определенной муниципальной программой, с информацией выступил </w:t>
      </w:r>
    </w:p>
    <w:p w14:paraId="3B882622">
      <w:pPr>
        <w:pStyle w:val="49"/>
        <w:shd w:val="clear" w:fill="FFFFFF"/>
        <w:tabs>
          <w:tab w:val="left" w:pos="993"/>
        </w:tabs>
        <w:spacing w:line="240" w:lineRule="auto"/>
        <w:ind w:left="0" w:right="0" w:firstLine="0"/>
        <w:jc w:val="both"/>
      </w:pPr>
      <w:r>
        <w:t>________________________________________________________________________________ и предложил направить на благоустройство дворовой территории финансовые средства собственников помещений МКД в размере _____ % от общей стоимости работ.</w:t>
      </w:r>
    </w:p>
    <w:p w14:paraId="1715BF26">
      <w:pPr>
        <w:pStyle w:val="49"/>
        <w:shd w:val="clear" w:fill="FFFFFF"/>
        <w:tabs>
          <w:tab w:val="left" w:pos="993"/>
        </w:tabs>
        <w:spacing w:line="240" w:lineRule="auto"/>
        <w:ind w:left="0" w:right="0" w:firstLine="709"/>
        <w:jc w:val="both"/>
      </w:pPr>
      <w:r>
        <w:t>В прениях по четвертому вопросу повестки дня выступили:</w:t>
      </w:r>
    </w:p>
    <w:p w14:paraId="1EC744D3">
      <w:pPr>
        <w:pStyle w:val="49"/>
        <w:shd w:val="clear" w:fill="FFFFFF"/>
        <w:tabs>
          <w:tab w:val="left" w:pos="993"/>
        </w:tabs>
        <w:spacing w:line="240" w:lineRule="auto"/>
        <w:ind w:left="0" w:right="0" w:firstLine="709"/>
        <w:jc w:val="both"/>
      </w:pPr>
      <w:r>
        <w:t>(Ф.И.О. собственников / представителей собственников):</w:t>
      </w:r>
    </w:p>
    <w:p w14:paraId="6019F38E">
      <w:pPr>
        <w:pStyle w:val="49"/>
        <w:shd w:val="clear" w:fill="FFFFFF"/>
        <w:tabs>
          <w:tab w:val="left" w:pos="993"/>
        </w:tabs>
        <w:spacing w:line="240" w:lineRule="auto"/>
        <w:ind w:left="0" w:right="0" w:firstLine="0"/>
        <w:jc w:val="both"/>
      </w:pPr>
      <w:r>
        <w:t>________________________________________________________________________________________________________________________________________________________________</w:t>
      </w:r>
    </w:p>
    <w:p w14:paraId="13787595">
      <w:pPr>
        <w:pStyle w:val="53"/>
        <w:shd w:val="clear" w:fill="FFFFFF"/>
        <w:tabs>
          <w:tab w:val="left" w:leader="underscore" w:pos="-4253"/>
          <w:tab w:val="left" w:leader="underscore" w:pos="10725"/>
        </w:tabs>
        <w:spacing w:before="0" w:after="0" w:line="240" w:lineRule="auto"/>
        <w:ind w:left="0" w:right="0" w:firstLine="709"/>
        <w:rPr>
          <w:sz w:val="24"/>
          <w:szCs w:val="24"/>
        </w:rPr>
      </w:pPr>
      <w:r>
        <w:rPr>
          <w:sz w:val="24"/>
          <w:szCs w:val="24"/>
        </w:rPr>
        <w:t>Вопрос поставлен на голосование:</w:t>
      </w:r>
    </w:p>
    <w:p w14:paraId="07C45669">
      <w:pPr>
        <w:pStyle w:val="49"/>
        <w:shd w:val="clear" w:fill="FFFFFF"/>
        <w:tabs>
          <w:tab w:val="left" w:pos="993"/>
        </w:tabs>
        <w:spacing w:line="240" w:lineRule="auto"/>
        <w:ind w:left="0" w:right="0" w:firstLine="709"/>
        <w:jc w:val="both"/>
      </w:pPr>
      <w:r>
        <w:t>Результаты голосования:</w:t>
      </w:r>
    </w:p>
    <w:p w14:paraId="6234DA82">
      <w:pPr>
        <w:pStyle w:val="49"/>
        <w:shd w:val="clear" w:fill="FFFFFF"/>
        <w:tabs>
          <w:tab w:val="left" w:leader="underscore" w:pos="-4253"/>
        </w:tabs>
        <w:spacing w:line="240" w:lineRule="auto"/>
        <w:ind w:left="0" w:right="0" w:firstLine="0"/>
        <w:jc w:val="both"/>
      </w:pPr>
      <w:r>
        <w:tab/>
      </w:r>
      <w:r>
        <w:tab/>
      </w:r>
      <w:r>
        <w:t>ЗА</w:t>
      </w:r>
      <w:r>
        <w:tab/>
      </w:r>
      <w:r>
        <w:tab/>
      </w:r>
      <w:r>
        <w:tab/>
      </w:r>
      <w:r>
        <w:t>________м</w:t>
      </w:r>
      <w:r>
        <w:rPr>
          <w:vertAlign w:val="superscript"/>
        </w:rPr>
        <w:t>2</w:t>
      </w:r>
      <w:r>
        <w:t xml:space="preserve"> ________%</w:t>
      </w:r>
    </w:p>
    <w:p w14:paraId="5739244B">
      <w:pPr>
        <w:pStyle w:val="49"/>
        <w:shd w:val="clear" w:fill="FFFFFF"/>
        <w:tabs>
          <w:tab w:val="center" w:pos="-4253"/>
        </w:tabs>
        <w:spacing w:line="240" w:lineRule="auto"/>
        <w:ind w:left="0" w:right="0" w:firstLine="0"/>
        <w:jc w:val="both"/>
      </w:pPr>
      <w:r>
        <w:tab/>
      </w:r>
      <w:r>
        <w:tab/>
      </w:r>
      <w:r>
        <w:t>ПРОТИВ</w:t>
      </w:r>
      <w:r>
        <w:tab/>
      </w:r>
      <w:r>
        <w:tab/>
      </w:r>
      <w:r>
        <w:t>________м</w:t>
      </w:r>
      <w:r>
        <w:rPr>
          <w:vertAlign w:val="superscript"/>
        </w:rPr>
        <w:t xml:space="preserve">2 </w:t>
      </w:r>
      <w:r>
        <w:t>________%</w:t>
      </w:r>
    </w:p>
    <w:p w14:paraId="2C547E7F">
      <w:pPr>
        <w:pStyle w:val="49"/>
        <w:shd w:val="clear" w:fill="FFFFFF"/>
        <w:tabs>
          <w:tab w:val="left" w:leader="hyphen" w:pos="-4253"/>
        </w:tabs>
        <w:spacing w:line="240" w:lineRule="auto"/>
        <w:ind w:left="0" w:right="0" w:firstLine="0"/>
        <w:jc w:val="both"/>
      </w:pPr>
      <w:r>
        <w:tab/>
      </w:r>
      <w:r>
        <w:tab/>
      </w:r>
      <w:r>
        <w:t>ВОЗДЕРЖАЛИСЬ</w:t>
      </w:r>
      <w:r>
        <w:tab/>
      </w:r>
      <w:r>
        <w:t>________м</w:t>
      </w:r>
      <w:r>
        <w:rPr>
          <w:vertAlign w:val="superscript"/>
        </w:rPr>
        <w:t xml:space="preserve">2 </w:t>
      </w:r>
      <w:r>
        <w:t>________%</w:t>
      </w:r>
    </w:p>
    <w:p w14:paraId="4CE031DC">
      <w:pPr>
        <w:pStyle w:val="49"/>
        <w:shd w:val="clear" w:fill="FFFFFF"/>
        <w:tabs>
          <w:tab w:val="left" w:pos="993"/>
        </w:tabs>
        <w:spacing w:line="240" w:lineRule="auto"/>
        <w:ind w:left="0" w:right="0" w:firstLine="709"/>
        <w:jc w:val="both"/>
      </w:pPr>
      <w:r>
        <w:t>Решение по четвертому вопросу принято/не принято.</w:t>
      </w:r>
    </w:p>
    <w:p w14:paraId="3EB2EE36">
      <w:pPr>
        <w:pStyle w:val="49"/>
        <w:shd w:val="clear" w:fill="FFFFFF"/>
        <w:tabs>
          <w:tab w:val="left" w:pos="993"/>
        </w:tabs>
        <w:spacing w:line="240" w:lineRule="auto"/>
        <w:ind w:left="0" w:right="0" w:firstLine="709"/>
        <w:jc w:val="both"/>
      </w:pPr>
      <w:r>
        <w:t>По результатам обсуждения, принято/не принято решение утвердить долю финансового участия собственников помещений в благоустройстве дворовой территории в соответствии с условиями муниципальной программы.</w:t>
      </w:r>
    </w:p>
    <w:p w14:paraId="24EBF9E7">
      <w:pPr>
        <w:pStyle w:val="51"/>
        <w:shd w:val="clear" w:fill="FFFFFF"/>
        <w:tabs>
          <w:tab w:val="left" w:pos="993"/>
        </w:tabs>
        <w:spacing w:line="240" w:lineRule="auto"/>
        <w:ind w:left="0" w:right="0" w:firstLine="709"/>
        <w:jc w:val="both"/>
      </w:pPr>
      <w:r>
        <w:t>По шестому вопросу повестки дня:</w:t>
      </w:r>
    </w:p>
    <w:p w14:paraId="5F8AF8E0">
      <w:pPr>
        <w:pStyle w:val="51"/>
        <w:shd w:val="clear" w:fill="FFFFFF"/>
        <w:tabs>
          <w:tab w:val="left" w:pos="993"/>
        </w:tabs>
        <w:spacing w:line="240" w:lineRule="auto"/>
        <w:ind w:left="0" w:right="0" w:firstLine="709"/>
        <w:jc w:val="both"/>
        <w:rPr>
          <w:b/>
        </w:rPr>
      </w:pPr>
      <w:r>
        <w:rPr>
          <w:b/>
        </w:rPr>
        <w:t xml:space="preserve">По вопросу 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обслуживающей организацией размеру платы за содержание жилого помещения с информацией выступил </w:t>
      </w:r>
    </w:p>
    <w:p w14:paraId="71D58201">
      <w:pPr>
        <w:pStyle w:val="51"/>
        <w:shd w:val="clear" w:fill="FFFFFF"/>
        <w:tabs>
          <w:tab w:val="left" w:pos="993"/>
        </w:tabs>
        <w:spacing w:line="240" w:lineRule="auto"/>
        <w:jc w:val="both"/>
        <w:rPr>
          <w:b/>
        </w:rPr>
      </w:pPr>
      <w:r>
        <w:rPr>
          <w:b/>
        </w:rPr>
        <w:t>________________________________________________________________________________</w:t>
      </w:r>
    </w:p>
    <w:p w14:paraId="25E1BAB3">
      <w:pPr>
        <w:pStyle w:val="51"/>
        <w:shd w:val="clear" w:fill="FFFFFF"/>
        <w:tabs>
          <w:tab w:val="left" w:pos="993"/>
        </w:tabs>
        <w:spacing w:line="240" w:lineRule="auto"/>
        <w:jc w:val="both"/>
        <w:rPr>
          <w:b/>
        </w:rPr>
      </w:pPr>
      <w:r>
        <w:rPr>
          <w:b/>
        </w:rPr>
        <w:t>и предложил взять на себя обязательства по содержанию и текущему ремонту за счет средств собственников помещений объектов внешнего благоустройства, на которых будут проведены работы в рамках муниципальной программы.</w:t>
      </w:r>
    </w:p>
    <w:p w14:paraId="12187F4D">
      <w:pPr>
        <w:pStyle w:val="49"/>
        <w:shd w:val="clear" w:fill="FFFFFF"/>
        <w:tabs>
          <w:tab w:val="left" w:pos="993"/>
        </w:tabs>
        <w:spacing w:line="240" w:lineRule="auto"/>
        <w:ind w:left="0" w:right="0" w:firstLine="709"/>
        <w:jc w:val="both"/>
      </w:pPr>
      <w:r>
        <w:t>В прениях по пятому вопросу повестки дня выступили:</w:t>
      </w:r>
    </w:p>
    <w:p w14:paraId="77071ED1">
      <w:pPr>
        <w:pStyle w:val="49"/>
        <w:shd w:val="clear" w:fill="FFFFFF"/>
        <w:tabs>
          <w:tab w:val="left" w:pos="993"/>
        </w:tabs>
        <w:spacing w:line="240" w:lineRule="auto"/>
        <w:ind w:left="0" w:right="0" w:firstLine="709"/>
        <w:jc w:val="both"/>
      </w:pPr>
      <w:r>
        <w:t>(Ф.И.О. собственников / представителей собственников):</w:t>
      </w:r>
    </w:p>
    <w:p w14:paraId="656893F6">
      <w:pPr>
        <w:pStyle w:val="49"/>
        <w:shd w:val="clear" w:fill="FFFFFF"/>
        <w:tabs>
          <w:tab w:val="left" w:pos="993"/>
        </w:tabs>
        <w:spacing w:line="240" w:lineRule="auto"/>
        <w:ind w:left="0" w:right="0" w:firstLine="0"/>
        <w:jc w:val="both"/>
      </w:pPr>
      <w:r>
        <w:t>________________________________________________________________________________________________________________________________________________________________</w:t>
      </w:r>
    </w:p>
    <w:p w14:paraId="552B44D4">
      <w:pPr>
        <w:pStyle w:val="53"/>
        <w:shd w:val="clear" w:fill="FFFFFF"/>
        <w:tabs>
          <w:tab w:val="left" w:leader="underscore" w:pos="-4253"/>
          <w:tab w:val="left" w:leader="underscore" w:pos="10725"/>
        </w:tabs>
        <w:spacing w:before="0" w:after="0" w:line="240" w:lineRule="auto"/>
        <w:ind w:left="0" w:right="0" w:firstLine="709"/>
        <w:rPr>
          <w:sz w:val="24"/>
          <w:szCs w:val="24"/>
        </w:rPr>
      </w:pPr>
      <w:r>
        <w:rPr>
          <w:sz w:val="24"/>
          <w:szCs w:val="24"/>
        </w:rPr>
        <w:t>Вопрос поставлен на голосование:</w:t>
      </w:r>
    </w:p>
    <w:p w14:paraId="76503867">
      <w:pPr>
        <w:pStyle w:val="49"/>
        <w:shd w:val="clear" w:fill="FFFFFF"/>
        <w:tabs>
          <w:tab w:val="left" w:pos="993"/>
        </w:tabs>
        <w:spacing w:line="240" w:lineRule="auto"/>
        <w:ind w:left="0" w:right="0" w:firstLine="709"/>
        <w:jc w:val="both"/>
      </w:pPr>
      <w:r>
        <w:t>Результаты голосования:</w:t>
      </w:r>
    </w:p>
    <w:p w14:paraId="3E5BDA1B">
      <w:pPr>
        <w:pStyle w:val="49"/>
        <w:shd w:val="clear" w:fill="FFFFFF"/>
        <w:tabs>
          <w:tab w:val="left" w:leader="underscore" w:pos="-4253"/>
        </w:tabs>
        <w:spacing w:line="240" w:lineRule="auto"/>
        <w:ind w:left="0" w:right="0" w:firstLine="0"/>
        <w:jc w:val="both"/>
      </w:pPr>
      <w:r>
        <w:tab/>
      </w:r>
      <w:r>
        <w:tab/>
      </w:r>
      <w:r>
        <w:t>ЗА</w:t>
      </w:r>
      <w:r>
        <w:tab/>
      </w:r>
      <w:r>
        <w:tab/>
      </w:r>
      <w:r>
        <w:tab/>
      </w:r>
      <w:r>
        <w:t>________м</w:t>
      </w:r>
      <w:r>
        <w:rPr>
          <w:vertAlign w:val="superscript"/>
        </w:rPr>
        <w:t>2</w:t>
      </w:r>
      <w:r>
        <w:t xml:space="preserve"> ________%</w:t>
      </w:r>
    </w:p>
    <w:p w14:paraId="70D8D0F9">
      <w:pPr>
        <w:pStyle w:val="49"/>
        <w:shd w:val="clear" w:fill="FFFFFF"/>
        <w:tabs>
          <w:tab w:val="center" w:pos="-4253"/>
        </w:tabs>
        <w:spacing w:line="240" w:lineRule="auto"/>
        <w:ind w:left="0" w:right="0" w:firstLine="0"/>
        <w:jc w:val="both"/>
      </w:pPr>
      <w:r>
        <w:tab/>
      </w:r>
      <w:r>
        <w:tab/>
      </w:r>
      <w:r>
        <w:t>ПРОТИВ</w:t>
      </w:r>
      <w:r>
        <w:tab/>
      </w:r>
      <w:r>
        <w:tab/>
      </w:r>
      <w:r>
        <w:t>________м</w:t>
      </w:r>
      <w:r>
        <w:rPr>
          <w:vertAlign w:val="superscript"/>
        </w:rPr>
        <w:t xml:space="preserve">2 </w:t>
      </w:r>
      <w:r>
        <w:t>________%</w:t>
      </w:r>
    </w:p>
    <w:p w14:paraId="5045FC0E">
      <w:pPr>
        <w:pStyle w:val="49"/>
        <w:shd w:val="clear" w:fill="FFFFFF"/>
        <w:tabs>
          <w:tab w:val="left" w:leader="hyphen" w:pos="-4253"/>
        </w:tabs>
        <w:spacing w:line="240" w:lineRule="auto"/>
        <w:ind w:left="0" w:right="0" w:firstLine="0"/>
        <w:jc w:val="both"/>
      </w:pPr>
      <w:r>
        <w:tab/>
      </w:r>
      <w:r>
        <w:tab/>
      </w:r>
      <w:r>
        <w:t>ВОЗДЕРЖАЛИСЬ</w:t>
      </w:r>
      <w:r>
        <w:tab/>
      </w:r>
      <w:r>
        <w:t>________м</w:t>
      </w:r>
      <w:r>
        <w:rPr>
          <w:vertAlign w:val="superscript"/>
        </w:rPr>
        <w:t xml:space="preserve">2 </w:t>
      </w:r>
      <w:r>
        <w:t>________%</w:t>
      </w:r>
    </w:p>
    <w:p w14:paraId="61894D12">
      <w:pPr>
        <w:pStyle w:val="49"/>
        <w:shd w:val="clear" w:fill="FFFFFF"/>
        <w:tabs>
          <w:tab w:val="left" w:pos="993"/>
        </w:tabs>
        <w:spacing w:line="240" w:lineRule="auto"/>
        <w:ind w:left="0" w:right="0" w:firstLine="709"/>
        <w:jc w:val="both"/>
      </w:pPr>
      <w:r>
        <w:t>Решение по пятому вопросу принято/не принято.</w:t>
      </w:r>
    </w:p>
    <w:p w14:paraId="323EF555">
      <w:pPr>
        <w:pStyle w:val="49"/>
        <w:shd w:val="clear" w:fill="FFFFFF"/>
        <w:spacing w:line="240" w:lineRule="auto"/>
        <w:ind w:left="0" w:right="0" w:firstLine="709"/>
        <w:jc w:val="both"/>
      </w:pPr>
      <w:r>
        <w:t>По результатам обсуждения принято/не принято решение взять на собственников помещений в МКД обязательства по содержанию и текущему ремонту благоустроенных объектов.</w:t>
      </w:r>
    </w:p>
    <w:p w14:paraId="60E78B45">
      <w:pPr>
        <w:pStyle w:val="49"/>
        <w:shd w:val="clear" w:fill="FFFFFF"/>
        <w:spacing w:line="240" w:lineRule="auto"/>
        <w:ind w:left="0" w:right="0" w:firstLine="709"/>
        <w:jc w:val="both"/>
        <w:rPr>
          <w:b/>
        </w:rPr>
      </w:pPr>
      <w:r>
        <w:rPr>
          <w:b/>
        </w:rPr>
        <w:t>По седьмому вопросу повестки дня:</w:t>
      </w:r>
    </w:p>
    <w:p w14:paraId="2E07EBA2">
      <w:pPr>
        <w:pStyle w:val="49"/>
        <w:shd w:val="clear" w:fill="FFFFFF"/>
        <w:spacing w:line="240" w:lineRule="auto"/>
        <w:ind w:left="0" w:right="0" w:firstLine="709"/>
        <w:jc w:val="both"/>
      </w:pPr>
      <w:r>
        <w:t>Место хранения настоящего протокола и приложений к нему: ________________________________________________________________________________</w:t>
      </w:r>
    </w:p>
    <w:p w14:paraId="3E1BE20A">
      <w:pPr>
        <w:pStyle w:val="51"/>
        <w:shd w:val="clear" w:fill="FFFFFF"/>
        <w:tabs>
          <w:tab w:val="left" w:pos="993"/>
          <w:tab w:val="left" w:leader="underscore" w:pos="6399"/>
          <w:tab w:val="left" w:leader="underscore" w:pos="9474"/>
        </w:tabs>
        <w:spacing w:line="240" w:lineRule="auto"/>
        <w:ind w:left="0" w:right="0" w:firstLine="709"/>
        <w:jc w:val="both"/>
      </w:pPr>
      <w:r>
        <w:t>Председатель собрания _______________</w:t>
      </w:r>
      <w:r>
        <w:rPr>
          <w:lang w:val="ru-RU"/>
        </w:rPr>
        <w:t xml:space="preserve"> </w:t>
      </w:r>
      <w:r>
        <w:t>___________________________________</w:t>
      </w:r>
    </w:p>
    <w:p w14:paraId="2FC77CEE">
      <w:pPr>
        <w:pStyle w:val="51"/>
        <w:shd w:val="clear" w:fill="FFFFFF"/>
        <w:tabs>
          <w:tab w:val="left" w:pos="-4253"/>
        </w:tabs>
        <w:spacing w:line="240" w:lineRule="auto"/>
        <w:ind w:left="0" w:right="0" w:firstLine="709"/>
        <w:jc w:val="both"/>
        <w:rPr>
          <w:b/>
        </w:rPr>
      </w:pPr>
      <w:r>
        <w:rPr>
          <w:lang w:val="ru-RU"/>
        </w:rPr>
        <w:t xml:space="preserve"> </w:t>
      </w:r>
      <w:r>
        <w:tab/>
      </w:r>
      <w:r>
        <w:tab/>
      </w:r>
      <w:r>
        <w:tab/>
      </w:r>
      <w:r>
        <w:rPr>
          <w:b/>
          <w:lang w:val="ru-RU"/>
        </w:rPr>
        <w:t xml:space="preserve"> </w:t>
      </w:r>
      <w:r>
        <w:rPr>
          <w:b/>
        </w:rPr>
        <w:t>(подпись)</w:t>
      </w:r>
      <w:r>
        <w:rPr>
          <w:b/>
        </w:rPr>
        <w:tab/>
      </w:r>
      <w:r>
        <w:rPr>
          <w:b/>
        </w:rPr>
        <w:tab/>
      </w:r>
      <w:r>
        <w:rPr>
          <w:b/>
        </w:rPr>
        <w:tab/>
      </w:r>
      <w:r>
        <w:rPr>
          <w:b/>
        </w:rPr>
        <w:tab/>
      </w:r>
      <w:r>
        <w:rPr>
          <w:b/>
        </w:rPr>
        <w:t>(ФИО)</w:t>
      </w:r>
      <w:r>
        <w:rPr>
          <w:b/>
          <w:lang w:val="ru-RU"/>
        </w:rPr>
        <w:t xml:space="preserve"> </w:t>
      </w:r>
      <w:r>
        <w:rPr>
          <w:b/>
        </w:rPr>
        <w:t>(Дата)</w:t>
      </w:r>
    </w:p>
    <w:p w14:paraId="374909C5">
      <w:pPr>
        <w:pStyle w:val="51"/>
        <w:shd w:val="clear" w:fill="FFFFFF"/>
        <w:tabs>
          <w:tab w:val="left" w:pos="993"/>
          <w:tab w:val="left" w:leader="underscore" w:pos="6399"/>
          <w:tab w:val="left" w:leader="underscore" w:pos="9474"/>
        </w:tabs>
        <w:spacing w:line="240" w:lineRule="auto"/>
        <w:ind w:left="0" w:right="0" w:firstLine="709"/>
        <w:jc w:val="both"/>
      </w:pPr>
      <w:r>
        <w:t>Секретарь собрания</w:t>
      </w:r>
      <w:r>
        <w:rPr>
          <w:lang w:val="ru-RU"/>
        </w:rPr>
        <w:t xml:space="preserve"> </w:t>
      </w:r>
      <w:r>
        <w:t>_______________</w:t>
      </w:r>
      <w:r>
        <w:rPr>
          <w:lang w:val="ru-RU"/>
        </w:rPr>
        <w:t xml:space="preserve"> </w:t>
      </w:r>
      <w:r>
        <w:t>___________________________________</w:t>
      </w:r>
    </w:p>
    <w:p w14:paraId="47692051">
      <w:pPr>
        <w:pStyle w:val="51"/>
        <w:shd w:val="clear" w:fill="FFFFFF"/>
        <w:tabs>
          <w:tab w:val="left" w:pos="-4253"/>
        </w:tabs>
        <w:spacing w:line="240" w:lineRule="auto"/>
        <w:ind w:left="0" w:right="0" w:firstLine="709"/>
        <w:jc w:val="both"/>
        <w:rPr>
          <w:b/>
        </w:rPr>
      </w:pPr>
      <w:r>
        <w:tab/>
      </w:r>
      <w:r>
        <w:tab/>
      </w:r>
      <w:r>
        <w:tab/>
      </w:r>
      <w:r>
        <w:tab/>
      </w:r>
      <w:r>
        <w:rPr>
          <w:b/>
          <w:lang w:val="ru-RU"/>
        </w:rPr>
        <w:t xml:space="preserve"> </w:t>
      </w:r>
      <w:r>
        <w:rPr>
          <w:b/>
        </w:rPr>
        <w:t>(подпись)</w:t>
      </w:r>
      <w:r>
        <w:rPr>
          <w:b/>
        </w:rPr>
        <w:tab/>
      </w:r>
      <w:r>
        <w:rPr>
          <w:b/>
        </w:rPr>
        <w:tab/>
      </w:r>
      <w:r>
        <w:rPr>
          <w:b/>
        </w:rPr>
        <w:tab/>
      </w:r>
      <w:r>
        <w:rPr>
          <w:b/>
        </w:rPr>
        <w:tab/>
      </w:r>
      <w:r>
        <w:rPr>
          <w:b/>
        </w:rPr>
        <w:t>(ФИО)</w:t>
      </w:r>
      <w:r>
        <w:rPr>
          <w:lang w:val="ru-RU"/>
        </w:rPr>
        <w:t xml:space="preserve"> </w:t>
      </w:r>
      <w:r>
        <w:rPr>
          <w:b/>
        </w:rPr>
        <w:t>(Дата)</w:t>
      </w:r>
    </w:p>
    <w:p w14:paraId="16AE52B1">
      <w:pPr>
        <w:pStyle w:val="49"/>
        <w:tabs>
          <w:tab w:val="left" w:pos="993"/>
        </w:tabs>
        <w:ind w:left="0" w:right="0" w:firstLine="709"/>
        <w:jc w:val="both"/>
      </w:pPr>
      <w:r>
        <w:rPr>
          <w:b/>
        </w:rPr>
        <w:t>Члены счетной комиссии</w:t>
      </w:r>
      <w:r>
        <w:t xml:space="preserve"> _______________</w:t>
      </w:r>
      <w:r>
        <w:rPr>
          <w:lang w:val="ru-RU"/>
        </w:rPr>
        <w:t xml:space="preserve"> </w:t>
      </w:r>
      <w:r>
        <w:t>___________________________________</w:t>
      </w:r>
    </w:p>
    <w:p w14:paraId="3775E977">
      <w:pPr>
        <w:pStyle w:val="49"/>
        <w:shd w:val="clear" w:fill="FFFFFF"/>
        <w:tabs>
          <w:tab w:val="left" w:pos="993"/>
        </w:tabs>
        <w:spacing w:line="240" w:lineRule="auto"/>
        <w:ind w:left="0" w:right="0" w:firstLine="709"/>
        <w:jc w:val="both"/>
      </w:pPr>
      <w:r>
        <w:tab/>
      </w:r>
      <w:r>
        <w:tab/>
      </w:r>
      <w:r>
        <w:tab/>
      </w:r>
      <w:r>
        <w:tab/>
      </w:r>
      <w:r>
        <w:rPr>
          <w:lang w:val="ru-RU"/>
        </w:rPr>
        <w:t xml:space="preserve"> </w:t>
      </w:r>
      <w:r>
        <w:t>(подпись)</w:t>
      </w:r>
      <w:r>
        <w:tab/>
      </w:r>
      <w:r>
        <w:tab/>
      </w:r>
      <w:r>
        <w:tab/>
      </w:r>
      <w:r>
        <w:tab/>
      </w:r>
      <w:r>
        <w:t>(ФИО)</w:t>
      </w:r>
      <w:r>
        <w:rPr>
          <w:lang w:val="ru-RU"/>
        </w:rPr>
        <w:t xml:space="preserve"> </w:t>
      </w:r>
      <w:r>
        <w:t>(Дата)</w:t>
      </w:r>
    </w:p>
    <w:p w14:paraId="705A2F2D">
      <w:pPr>
        <w:pStyle w:val="49"/>
        <w:tabs>
          <w:tab w:val="left" w:pos="993"/>
        </w:tabs>
        <w:ind w:left="0" w:right="0" w:firstLine="709"/>
        <w:jc w:val="both"/>
      </w:pPr>
      <w:r>
        <w:tab/>
      </w:r>
      <w:r>
        <w:tab/>
      </w:r>
      <w:r>
        <w:tab/>
      </w:r>
      <w:r>
        <w:tab/>
      </w:r>
      <w:r>
        <w:tab/>
      </w:r>
      <w:r>
        <w:t>_______________</w:t>
      </w:r>
      <w:r>
        <w:rPr>
          <w:lang w:val="ru-RU"/>
        </w:rPr>
        <w:t xml:space="preserve"> </w:t>
      </w:r>
      <w:r>
        <w:t>___________________________________</w:t>
      </w:r>
    </w:p>
    <w:p w14:paraId="223035AA">
      <w:pPr>
        <w:pStyle w:val="49"/>
        <w:shd w:val="clear" w:fill="FFFFFF"/>
        <w:tabs>
          <w:tab w:val="left" w:pos="993"/>
        </w:tabs>
        <w:spacing w:line="240" w:lineRule="auto"/>
        <w:ind w:left="0" w:right="0" w:firstLine="709"/>
        <w:jc w:val="both"/>
      </w:pPr>
      <w:r>
        <w:tab/>
      </w:r>
      <w:r>
        <w:tab/>
      </w:r>
      <w:r>
        <w:tab/>
      </w:r>
      <w:r>
        <w:tab/>
      </w:r>
      <w:r>
        <w:tab/>
      </w:r>
      <w:r>
        <w:rPr>
          <w:lang w:val="ru-RU"/>
        </w:rPr>
        <w:t xml:space="preserve"> </w:t>
      </w:r>
      <w:r>
        <w:t>(подпись)</w:t>
      </w:r>
      <w:r>
        <w:tab/>
      </w:r>
      <w:r>
        <w:tab/>
      </w:r>
      <w:r>
        <w:tab/>
      </w:r>
      <w:r>
        <w:tab/>
      </w:r>
      <w:r>
        <w:t>(ФИО)</w:t>
      </w:r>
      <w:r>
        <w:rPr>
          <w:lang w:val="ru-RU"/>
        </w:rPr>
        <w:t xml:space="preserve"> </w:t>
      </w:r>
      <w:r>
        <w:t>(Дата)</w:t>
      </w:r>
    </w:p>
    <w:p w14:paraId="213DABF0">
      <w:pPr>
        <w:pStyle w:val="49"/>
        <w:tabs>
          <w:tab w:val="left" w:pos="993"/>
        </w:tabs>
        <w:ind w:left="0" w:right="0" w:firstLine="709"/>
        <w:jc w:val="both"/>
      </w:pPr>
      <w:r>
        <w:tab/>
      </w:r>
      <w:r>
        <w:tab/>
      </w:r>
      <w:r>
        <w:tab/>
      </w:r>
      <w:r>
        <w:tab/>
      </w:r>
      <w:r>
        <w:tab/>
      </w:r>
      <w:r>
        <w:t>_______________</w:t>
      </w:r>
      <w:r>
        <w:rPr>
          <w:lang w:val="ru-RU"/>
        </w:rPr>
        <w:t xml:space="preserve"> </w:t>
      </w:r>
      <w:r>
        <w:t>___________________________________</w:t>
      </w:r>
    </w:p>
    <w:p w14:paraId="69CCB222">
      <w:pPr>
        <w:pStyle w:val="49"/>
        <w:shd w:val="clear" w:fill="FFFFFF"/>
        <w:tabs>
          <w:tab w:val="left" w:pos="993"/>
        </w:tabs>
        <w:spacing w:line="240" w:lineRule="auto"/>
        <w:ind w:left="0" w:right="0" w:firstLine="709"/>
        <w:jc w:val="both"/>
      </w:pPr>
      <w:r>
        <w:tab/>
      </w:r>
      <w:r>
        <w:tab/>
      </w:r>
      <w:r>
        <w:tab/>
      </w:r>
      <w:r>
        <w:tab/>
      </w:r>
      <w:r>
        <w:tab/>
      </w:r>
      <w:r>
        <w:t xml:space="preserve"> (подпись)</w:t>
      </w:r>
      <w:r>
        <w:tab/>
      </w:r>
      <w:r>
        <w:tab/>
      </w:r>
      <w:r>
        <w:tab/>
      </w:r>
      <w:r>
        <w:tab/>
      </w:r>
      <w:r>
        <w:t>(ФИО)</w:t>
      </w:r>
      <w:r>
        <w:rPr>
          <w:lang w:val="ru-RU"/>
        </w:rPr>
        <w:t xml:space="preserve"> </w:t>
      </w:r>
      <w:r>
        <w:t>(Дата)</w:t>
      </w:r>
      <w:r>
        <w:rPr>
          <w:lang w:val="ru-RU"/>
        </w:rPr>
        <w:t xml:space="preserve"> </w:t>
      </w:r>
    </w:p>
    <w:p w14:paraId="3AD49909">
      <w:pPr>
        <w:pStyle w:val="49"/>
        <w:shd w:val="clear" w:fill="FFFFFF"/>
        <w:tabs>
          <w:tab w:val="left" w:pos="993"/>
        </w:tabs>
        <w:spacing w:line="240" w:lineRule="auto"/>
        <w:ind w:left="0" w:right="0" w:firstLine="709"/>
        <w:jc w:val="both"/>
      </w:pPr>
    </w:p>
    <w:p w14:paraId="719ADC94">
      <w:pPr>
        <w:pStyle w:val="49"/>
        <w:shd w:val="clear" w:fill="FFFFFF"/>
        <w:tabs>
          <w:tab w:val="left" w:pos="993"/>
          <w:tab w:val="left" w:pos="1502"/>
        </w:tabs>
        <w:spacing w:line="240" w:lineRule="auto"/>
        <w:ind w:left="0" w:right="0" w:firstLine="0"/>
        <w:jc w:val="both"/>
      </w:pPr>
    </w:p>
    <w:p w14:paraId="2071B529">
      <w:pPr>
        <w:pStyle w:val="49"/>
        <w:shd w:val="clear" w:fill="FFFFFF"/>
        <w:tabs>
          <w:tab w:val="left" w:pos="993"/>
          <w:tab w:val="left" w:pos="1502"/>
        </w:tabs>
        <w:spacing w:line="240" w:lineRule="auto"/>
        <w:ind w:left="0" w:right="0" w:firstLine="0"/>
        <w:jc w:val="both"/>
      </w:pPr>
    </w:p>
    <w:p w14:paraId="4CE7C566">
      <w:pPr>
        <w:pStyle w:val="49"/>
        <w:shd w:val="clear" w:fill="FFFFFF"/>
        <w:tabs>
          <w:tab w:val="left" w:pos="993"/>
          <w:tab w:val="left" w:pos="1502"/>
        </w:tabs>
        <w:spacing w:line="240" w:lineRule="auto"/>
        <w:ind w:left="0" w:right="0" w:firstLine="0"/>
        <w:jc w:val="both"/>
      </w:pPr>
    </w:p>
    <w:p w14:paraId="32392CF8">
      <w:pPr>
        <w:pStyle w:val="49"/>
        <w:shd w:val="clear" w:fill="FFFFFF"/>
        <w:tabs>
          <w:tab w:val="left" w:pos="993"/>
          <w:tab w:val="left" w:pos="1502"/>
        </w:tabs>
        <w:spacing w:line="240" w:lineRule="auto"/>
        <w:ind w:left="0" w:right="0" w:firstLine="0"/>
        <w:jc w:val="both"/>
      </w:pPr>
    </w:p>
    <w:p w14:paraId="768C7564">
      <w:pPr>
        <w:pStyle w:val="49"/>
        <w:shd w:val="clear" w:fill="FFFFFF"/>
        <w:tabs>
          <w:tab w:val="left" w:pos="993"/>
          <w:tab w:val="left" w:pos="1502"/>
        </w:tabs>
        <w:spacing w:line="240" w:lineRule="auto"/>
        <w:ind w:left="0" w:right="0" w:firstLine="0"/>
        <w:jc w:val="both"/>
      </w:pPr>
    </w:p>
    <w:p w14:paraId="74A4644E">
      <w:pPr>
        <w:pStyle w:val="49"/>
        <w:shd w:val="clear" w:fill="FFFFFF"/>
        <w:tabs>
          <w:tab w:val="left" w:pos="993"/>
          <w:tab w:val="left" w:pos="1502"/>
        </w:tabs>
        <w:spacing w:line="240" w:lineRule="auto"/>
        <w:ind w:left="0" w:right="0" w:firstLine="0"/>
        <w:jc w:val="both"/>
      </w:pPr>
    </w:p>
    <w:p w14:paraId="76A88A4F">
      <w:pPr>
        <w:pStyle w:val="49"/>
        <w:shd w:val="clear" w:fill="FFFFFF"/>
        <w:tabs>
          <w:tab w:val="left" w:pos="993"/>
          <w:tab w:val="left" w:pos="1502"/>
        </w:tabs>
        <w:spacing w:line="240" w:lineRule="auto"/>
        <w:ind w:left="0" w:right="0" w:firstLine="0"/>
        <w:jc w:val="both"/>
      </w:pPr>
    </w:p>
    <w:p w14:paraId="6153EC2A">
      <w:pPr>
        <w:pStyle w:val="49"/>
        <w:shd w:val="clear" w:fill="FFFFFF"/>
        <w:tabs>
          <w:tab w:val="left" w:pos="993"/>
          <w:tab w:val="left" w:pos="1502"/>
        </w:tabs>
        <w:spacing w:line="240" w:lineRule="auto"/>
        <w:ind w:left="0" w:right="0" w:firstLine="0"/>
        <w:jc w:val="both"/>
      </w:pPr>
    </w:p>
    <w:p w14:paraId="2AAAC30B">
      <w:pPr>
        <w:pStyle w:val="49"/>
        <w:shd w:val="clear" w:fill="FFFFFF"/>
        <w:tabs>
          <w:tab w:val="left" w:pos="993"/>
          <w:tab w:val="left" w:pos="1502"/>
        </w:tabs>
        <w:spacing w:line="240" w:lineRule="auto"/>
        <w:ind w:left="0" w:right="0" w:firstLine="0"/>
        <w:jc w:val="both"/>
      </w:pPr>
    </w:p>
    <w:p w14:paraId="62412409">
      <w:pPr>
        <w:pStyle w:val="49"/>
        <w:shd w:val="clear" w:fill="FFFFFF"/>
        <w:tabs>
          <w:tab w:val="left" w:pos="993"/>
          <w:tab w:val="left" w:pos="1502"/>
        </w:tabs>
        <w:spacing w:line="240" w:lineRule="auto"/>
        <w:ind w:left="0" w:right="0" w:firstLine="0"/>
        <w:jc w:val="both"/>
      </w:pPr>
    </w:p>
    <w:p w14:paraId="281120CF">
      <w:pPr>
        <w:pStyle w:val="49"/>
        <w:shd w:val="clear" w:fill="FFFFFF"/>
        <w:tabs>
          <w:tab w:val="left" w:pos="993"/>
          <w:tab w:val="left" w:pos="1502"/>
        </w:tabs>
        <w:spacing w:line="240" w:lineRule="auto"/>
        <w:ind w:left="0" w:right="0" w:firstLine="0"/>
        <w:jc w:val="both"/>
      </w:pPr>
    </w:p>
    <w:p w14:paraId="4A78DFA2">
      <w:pPr>
        <w:pStyle w:val="49"/>
        <w:shd w:val="clear" w:fill="FFFFFF"/>
        <w:tabs>
          <w:tab w:val="left" w:pos="993"/>
          <w:tab w:val="left" w:pos="1502"/>
        </w:tabs>
        <w:spacing w:line="240" w:lineRule="auto"/>
        <w:ind w:left="0" w:right="0" w:firstLine="0"/>
        <w:jc w:val="both"/>
      </w:pPr>
    </w:p>
    <w:p w14:paraId="74330C09">
      <w:pPr>
        <w:pStyle w:val="49"/>
        <w:shd w:val="clear" w:fill="FFFFFF"/>
        <w:tabs>
          <w:tab w:val="left" w:pos="993"/>
          <w:tab w:val="left" w:pos="1502"/>
        </w:tabs>
        <w:spacing w:line="240" w:lineRule="auto"/>
        <w:ind w:left="0" w:right="0" w:firstLine="0"/>
        <w:jc w:val="both"/>
      </w:pPr>
    </w:p>
    <w:p w14:paraId="0BA149FA">
      <w:pPr>
        <w:pStyle w:val="49"/>
        <w:shd w:val="clear" w:fill="FFFFFF"/>
        <w:tabs>
          <w:tab w:val="left" w:pos="993"/>
          <w:tab w:val="left" w:pos="1502"/>
        </w:tabs>
        <w:spacing w:line="240" w:lineRule="auto"/>
        <w:ind w:left="0" w:right="0" w:firstLine="0"/>
        <w:jc w:val="both"/>
      </w:pPr>
    </w:p>
    <w:p w14:paraId="7D681454">
      <w:pPr>
        <w:pStyle w:val="49"/>
        <w:shd w:val="clear" w:fill="FFFFFF"/>
        <w:tabs>
          <w:tab w:val="left" w:pos="993"/>
          <w:tab w:val="left" w:pos="1502"/>
        </w:tabs>
        <w:spacing w:line="240" w:lineRule="auto"/>
        <w:ind w:left="0" w:right="0" w:firstLine="0"/>
        <w:jc w:val="both"/>
      </w:pPr>
    </w:p>
    <w:p w14:paraId="2819710D">
      <w:pPr>
        <w:jc w:val="center"/>
        <w:rPr>
          <w:b/>
          <w:lang w:val="ru-RU"/>
        </w:rPr>
      </w:pPr>
      <w:r>
        <w:rPr>
          <w:b/>
        </w:rPr>
        <w:t xml:space="preserve">РЕЕСТР </w:t>
      </w:r>
      <w:r>
        <w:rPr>
          <w:b/>
          <w:lang w:val="ru-RU"/>
        </w:rPr>
        <w:t>СОБСТВЕННИКОВ МНОГОКВАРТИРНОГО ДОМА,</w:t>
      </w:r>
    </w:p>
    <w:p w14:paraId="6BA3C074">
      <w:pPr>
        <w:jc w:val="center"/>
        <w:rPr>
          <w:b/>
          <w:lang w:val="ru-RU"/>
        </w:rPr>
      </w:pPr>
      <w:r>
        <w:rPr>
          <w:b/>
          <w:lang w:val="ru-RU"/>
        </w:rPr>
        <w:t>РАСПОЛОЖЕННОГО ПО АДРЕСУ</w:t>
      </w:r>
    </w:p>
    <w:p w14:paraId="3D255B51">
      <w:pPr>
        <w:jc w:val="center"/>
        <w:rPr>
          <w:b/>
          <w:lang w:val="ru-RU"/>
        </w:rPr>
      </w:pPr>
      <w:r>
        <w:rPr>
          <w:b/>
          <w:lang w:val="ru-RU"/>
        </w:rPr>
        <w:t xml:space="preserve">______________________________________________________________________ </w:t>
      </w:r>
    </w:p>
    <w:p w14:paraId="413DE3E2">
      <w:pPr>
        <w:jc w:val="center"/>
        <w:rPr>
          <w:b/>
        </w:rPr>
      </w:pPr>
    </w:p>
    <w:tbl>
      <w:tblPr>
        <w:tblStyle w:val="3"/>
        <w:tblW w:w="10252" w:type="dxa"/>
        <w:tblInd w:w="-2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800"/>
        <w:gridCol w:w="2840"/>
        <w:gridCol w:w="4965"/>
        <w:gridCol w:w="1647"/>
      </w:tblGrid>
      <w:tr w14:paraId="5A29CC0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0642BE1">
            <w:pPr>
              <w:spacing w:before="0" w:after="200"/>
              <w:jc w:val="center"/>
              <w:rPr>
                <w:b/>
                <w:bCs/>
              </w:rPr>
            </w:pPr>
            <w:r>
              <w:rPr>
                <w:rFonts w:cs="Calibri"/>
                <w:b/>
                <w:bCs/>
              </w:rPr>
              <w:t xml:space="preserve">№ </w:t>
            </w:r>
            <w:r>
              <w:rPr>
                <w:b/>
                <w:bCs/>
              </w:rPr>
              <w:t>п/п</w:t>
            </w: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9499949">
            <w:pPr>
              <w:spacing w:before="0" w:after="200"/>
              <w:jc w:val="center"/>
              <w:rPr>
                <w:b/>
                <w:bCs/>
              </w:rPr>
            </w:pPr>
            <w:r>
              <w:rPr>
                <w:b/>
                <w:bCs/>
              </w:rPr>
              <w:t>ФИО</w:t>
            </w: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EA1FF8F">
            <w:pPr>
              <w:spacing w:before="0" w:after="200"/>
              <w:jc w:val="center"/>
              <w:rPr>
                <w:b/>
                <w:bCs/>
              </w:rPr>
            </w:pPr>
            <w:r>
              <w:rPr>
                <w:b/>
                <w:bCs/>
              </w:rPr>
              <w:t>Адрес проживания</w:t>
            </w: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20494B8C">
            <w:pPr>
              <w:spacing w:before="0" w:after="200"/>
              <w:jc w:val="center"/>
              <w:rPr>
                <w:b/>
                <w:bCs/>
              </w:rPr>
            </w:pPr>
            <w:r>
              <w:rPr>
                <w:b/>
                <w:bCs/>
              </w:rPr>
              <w:t>Подпись</w:t>
            </w:r>
          </w:p>
        </w:tc>
      </w:tr>
      <w:tr w14:paraId="544E366F">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2CDF645">
            <w:pPr>
              <w:spacing w:before="0" w:after="200"/>
              <w:ind w:left="0" w:right="0" w:firstLine="0"/>
              <w:jc w:val="left"/>
              <w:rPr>
                <w:b/>
                <w:bCs/>
                <w:lang w:val="ru-RU"/>
              </w:rPr>
            </w:pP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F9C1EE5">
            <w:pPr>
              <w:spacing w:before="0" w:after="200"/>
              <w:rPr>
                <w:bCs/>
              </w:rPr>
            </w:pP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7C40489">
            <w:pPr>
              <w:spacing w:before="0" w:after="200"/>
              <w:rPr>
                <w:bCs/>
              </w:rPr>
            </w:pP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4FE3872">
            <w:pPr>
              <w:spacing w:before="0" w:after="200"/>
              <w:rPr>
                <w:bCs/>
              </w:rPr>
            </w:pPr>
          </w:p>
        </w:tc>
      </w:tr>
      <w:tr w14:paraId="67922E4C">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A166B45">
            <w:pPr>
              <w:spacing w:before="0" w:after="200"/>
              <w:ind w:left="0" w:right="0" w:firstLine="0"/>
              <w:jc w:val="left"/>
              <w:rPr>
                <w:bCs/>
                <w:lang w:val="ru-RU"/>
              </w:rPr>
            </w:pP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D71FE10">
            <w:pPr>
              <w:spacing w:before="0" w:after="200"/>
              <w:rPr>
                <w:bCs/>
              </w:rPr>
            </w:pP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B18EB6A">
            <w:pPr>
              <w:spacing w:before="0" w:after="200"/>
              <w:rPr>
                <w:bCs/>
              </w:rPr>
            </w:pP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692E383A">
            <w:pPr>
              <w:spacing w:before="0" w:after="200"/>
              <w:rPr>
                <w:bCs/>
              </w:rPr>
            </w:pPr>
          </w:p>
        </w:tc>
      </w:tr>
      <w:tr w14:paraId="5803CD1B">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BA71574">
            <w:pPr>
              <w:spacing w:before="0" w:after="200"/>
              <w:ind w:left="0" w:right="0" w:firstLine="0"/>
              <w:jc w:val="both"/>
              <w:rPr>
                <w:bCs/>
                <w:lang w:val="ru-RU"/>
              </w:rPr>
            </w:pP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99BEA3B">
            <w:pPr>
              <w:spacing w:before="0" w:after="200"/>
              <w:rPr>
                <w:bCs/>
              </w:rPr>
            </w:pP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4A21DED">
            <w:pPr>
              <w:spacing w:before="0" w:after="200"/>
              <w:rPr>
                <w:bCs/>
              </w:rPr>
            </w:pP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0923C1FB">
            <w:pPr>
              <w:spacing w:before="0" w:after="200"/>
              <w:rPr>
                <w:bCs/>
              </w:rPr>
            </w:pPr>
          </w:p>
        </w:tc>
      </w:tr>
      <w:tr w14:paraId="36A2E98B">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C8A2418">
            <w:pPr>
              <w:spacing w:before="0" w:after="200"/>
              <w:ind w:left="0" w:right="0" w:firstLine="0"/>
              <w:jc w:val="both"/>
              <w:rPr>
                <w:bCs/>
                <w:lang w:val="ru-RU"/>
              </w:rPr>
            </w:pP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733E5E2">
            <w:pPr>
              <w:spacing w:before="0" w:after="200"/>
              <w:rPr>
                <w:bCs/>
              </w:rPr>
            </w:pP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63CBE43">
            <w:pPr>
              <w:spacing w:before="0" w:after="200"/>
              <w:rPr>
                <w:bCs/>
              </w:rPr>
            </w:pP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24929FC4">
            <w:pPr>
              <w:spacing w:before="0" w:after="200"/>
              <w:rPr>
                <w:bCs/>
              </w:rPr>
            </w:pPr>
          </w:p>
        </w:tc>
      </w:tr>
    </w:tbl>
    <w:p w14:paraId="4187E763">
      <w:pPr>
        <w:pStyle w:val="49"/>
        <w:shd w:val="clear" w:fill="FFFFFF"/>
        <w:tabs>
          <w:tab w:val="left" w:pos="993"/>
          <w:tab w:val="left" w:pos="1502"/>
        </w:tabs>
        <w:spacing w:line="240" w:lineRule="auto"/>
        <w:ind w:left="0" w:right="0" w:firstLine="0"/>
        <w:jc w:val="both"/>
      </w:pPr>
    </w:p>
    <w:p w14:paraId="6B3D1BB8">
      <w:pPr>
        <w:pStyle w:val="49"/>
        <w:shd w:val="clear" w:fill="FFFFFF"/>
        <w:tabs>
          <w:tab w:val="left" w:pos="993"/>
          <w:tab w:val="left" w:pos="1502"/>
        </w:tabs>
        <w:spacing w:line="240" w:lineRule="auto"/>
        <w:ind w:left="0" w:right="0" w:firstLine="0"/>
        <w:jc w:val="both"/>
      </w:pPr>
    </w:p>
    <w:p w14:paraId="78EDC7F2">
      <w:pPr>
        <w:jc w:val="center"/>
        <w:rPr>
          <w:b/>
          <w:lang w:val="ru-RU"/>
        </w:rPr>
      </w:pPr>
      <w:r>
        <w:rPr>
          <w:b/>
          <w:lang w:val="ru-RU"/>
        </w:rPr>
        <w:t>ЛИСТ РЕГИСТРАЦИИ</w:t>
      </w:r>
    </w:p>
    <w:p w14:paraId="5CE0B7F5">
      <w:pPr>
        <w:jc w:val="center"/>
        <w:rPr>
          <w:b/>
          <w:lang w:val="ru-RU"/>
        </w:rPr>
      </w:pPr>
      <w:r>
        <w:rPr>
          <w:b/>
          <w:lang w:val="ru-RU"/>
        </w:rPr>
        <w:t>СОБСТВЕННИКОВ МНОГОКВАРТИРНОГО ДОМА,</w:t>
      </w:r>
    </w:p>
    <w:p w14:paraId="22313D6B">
      <w:pPr>
        <w:jc w:val="center"/>
        <w:rPr>
          <w:b/>
          <w:lang w:val="ru-RU"/>
        </w:rPr>
      </w:pPr>
      <w:r>
        <w:rPr>
          <w:b/>
          <w:lang w:val="ru-RU"/>
        </w:rPr>
        <w:t>РАСПОЛОЖЕННОГО ПО АДРЕСУ</w:t>
      </w:r>
    </w:p>
    <w:p w14:paraId="6A1EE72C">
      <w:pPr>
        <w:jc w:val="center"/>
        <w:rPr>
          <w:b/>
          <w:lang w:val="ru-RU"/>
        </w:rPr>
      </w:pPr>
      <w:r>
        <w:rPr>
          <w:b/>
          <w:lang w:val="ru-RU"/>
        </w:rPr>
        <w:t xml:space="preserve">______________________________________________________________________ </w:t>
      </w:r>
    </w:p>
    <w:p w14:paraId="34A4DAC9">
      <w:pPr>
        <w:jc w:val="center"/>
        <w:rPr>
          <w:b/>
        </w:rPr>
      </w:pPr>
    </w:p>
    <w:tbl>
      <w:tblPr>
        <w:tblStyle w:val="3"/>
        <w:tblW w:w="10252" w:type="dxa"/>
        <w:tblInd w:w="-2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800"/>
        <w:gridCol w:w="2840"/>
        <w:gridCol w:w="4965"/>
        <w:gridCol w:w="1647"/>
      </w:tblGrid>
      <w:tr w14:paraId="24C41D2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EF584B4">
            <w:pPr>
              <w:spacing w:before="0" w:after="200"/>
              <w:jc w:val="center"/>
              <w:rPr>
                <w:b/>
                <w:bCs/>
              </w:rPr>
            </w:pPr>
            <w:r>
              <w:rPr>
                <w:rFonts w:cs="Calibri"/>
                <w:b/>
                <w:bCs/>
              </w:rPr>
              <w:t xml:space="preserve">№ </w:t>
            </w:r>
            <w:r>
              <w:rPr>
                <w:b/>
                <w:bCs/>
              </w:rPr>
              <w:t>п/п</w:t>
            </w: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9EE02EF">
            <w:pPr>
              <w:spacing w:before="0" w:after="200"/>
              <w:jc w:val="center"/>
              <w:rPr>
                <w:b/>
                <w:bCs/>
              </w:rPr>
            </w:pPr>
            <w:r>
              <w:rPr>
                <w:b/>
                <w:bCs/>
              </w:rPr>
              <w:t>ФИО</w:t>
            </w: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5201A91">
            <w:pPr>
              <w:spacing w:before="0" w:after="200"/>
              <w:jc w:val="center"/>
              <w:rPr>
                <w:b/>
                <w:bCs/>
              </w:rPr>
            </w:pPr>
            <w:r>
              <w:rPr>
                <w:b/>
                <w:bCs/>
              </w:rPr>
              <w:t>Адрес проживания</w:t>
            </w: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7FEC5E33">
            <w:pPr>
              <w:spacing w:before="0" w:after="200"/>
              <w:jc w:val="center"/>
              <w:rPr>
                <w:b/>
                <w:bCs/>
              </w:rPr>
            </w:pPr>
            <w:r>
              <w:rPr>
                <w:b/>
                <w:bCs/>
              </w:rPr>
              <w:t>Подпись</w:t>
            </w:r>
          </w:p>
        </w:tc>
      </w:tr>
      <w:tr w14:paraId="5565E7F4">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5F2E66C">
            <w:pPr>
              <w:spacing w:before="0" w:after="200"/>
              <w:ind w:left="0" w:right="0" w:firstLine="0"/>
              <w:jc w:val="left"/>
              <w:rPr>
                <w:b/>
                <w:bCs/>
                <w:lang w:val="ru-RU"/>
              </w:rPr>
            </w:pP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03B2376">
            <w:pPr>
              <w:spacing w:before="0" w:after="200"/>
              <w:rPr>
                <w:bCs/>
              </w:rPr>
            </w:pP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71637C9">
            <w:pPr>
              <w:spacing w:before="0" w:after="200"/>
              <w:rPr>
                <w:bCs/>
              </w:rPr>
            </w:pP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234A3563">
            <w:pPr>
              <w:spacing w:before="0" w:after="200"/>
              <w:rPr>
                <w:bCs/>
              </w:rPr>
            </w:pPr>
          </w:p>
        </w:tc>
      </w:tr>
      <w:tr w14:paraId="0B177401">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3E3123A">
            <w:pPr>
              <w:spacing w:before="0" w:after="200"/>
              <w:ind w:left="0" w:right="0" w:firstLine="0"/>
              <w:jc w:val="left"/>
              <w:rPr>
                <w:bCs/>
                <w:lang w:val="ru-RU"/>
              </w:rPr>
            </w:pP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86F2075">
            <w:pPr>
              <w:spacing w:before="0" w:after="200"/>
              <w:rPr>
                <w:bCs/>
              </w:rPr>
            </w:pP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8B91C34">
            <w:pPr>
              <w:spacing w:before="0" w:after="200"/>
              <w:rPr>
                <w:bCs/>
              </w:rPr>
            </w:pP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1AC791E7">
            <w:pPr>
              <w:spacing w:before="0" w:after="200"/>
              <w:rPr>
                <w:bCs/>
              </w:rPr>
            </w:pPr>
          </w:p>
        </w:tc>
      </w:tr>
      <w:tr w14:paraId="2209CF95">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051744C">
            <w:pPr>
              <w:spacing w:before="0" w:after="200"/>
              <w:ind w:left="0" w:right="0" w:firstLine="0"/>
              <w:jc w:val="both"/>
              <w:rPr>
                <w:bCs/>
                <w:lang w:val="ru-RU"/>
              </w:rPr>
            </w:pP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7FC9E01">
            <w:pPr>
              <w:spacing w:before="0" w:after="200"/>
              <w:rPr>
                <w:bCs/>
              </w:rPr>
            </w:pP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FAE94C6">
            <w:pPr>
              <w:spacing w:before="0" w:after="200"/>
              <w:rPr>
                <w:bCs/>
              </w:rPr>
            </w:pP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2994FA61">
            <w:pPr>
              <w:spacing w:before="0" w:after="200"/>
              <w:rPr>
                <w:bCs/>
              </w:rPr>
            </w:pPr>
          </w:p>
        </w:tc>
      </w:tr>
      <w:tr w14:paraId="3C9CE0D3">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80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D9EA218">
            <w:pPr>
              <w:spacing w:before="0" w:after="200"/>
              <w:ind w:left="0" w:right="0" w:firstLine="0"/>
              <w:jc w:val="both"/>
              <w:rPr>
                <w:bCs/>
                <w:lang w:val="ru-RU"/>
              </w:rPr>
            </w:pPr>
          </w:p>
        </w:tc>
        <w:tc>
          <w:tcPr>
            <w:tcW w:w="284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5278099">
            <w:pPr>
              <w:spacing w:before="0" w:after="200"/>
              <w:rPr>
                <w:bCs/>
              </w:rPr>
            </w:pPr>
          </w:p>
        </w:tc>
        <w:tc>
          <w:tcPr>
            <w:tcW w:w="4965"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528634D">
            <w:pPr>
              <w:spacing w:before="0" w:after="200"/>
              <w:rPr>
                <w:bCs/>
              </w:rPr>
            </w:pPr>
          </w:p>
        </w:tc>
        <w:tc>
          <w:tcPr>
            <w:tcW w:w="164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0CEBDEC2">
            <w:pPr>
              <w:spacing w:before="0" w:after="200"/>
              <w:rPr>
                <w:bCs/>
              </w:rPr>
            </w:pPr>
          </w:p>
        </w:tc>
      </w:tr>
    </w:tbl>
    <w:p w14:paraId="10073E94">
      <w:pPr>
        <w:pStyle w:val="49"/>
        <w:shd w:val="clear" w:fill="FFFFFF"/>
        <w:tabs>
          <w:tab w:val="left" w:pos="993"/>
          <w:tab w:val="left" w:pos="1502"/>
        </w:tabs>
        <w:spacing w:line="240" w:lineRule="auto"/>
        <w:ind w:left="0" w:right="0" w:firstLine="0"/>
        <w:jc w:val="both"/>
      </w:pPr>
    </w:p>
    <w:p w14:paraId="74E4A1A2">
      <w:pPr>
        <w:pStyle w:val="49"/>
        <w:shd w:val="clear" w:fill="FFFFFF"/>
        <w:tabs>
          <w:tab w:val="left" w:pos="993"/>
          <w:tab w:val="left" w:pos="1502"/>
        </w:tabs>
        <w:spacing w:line="240" w:lineRule="auto"/>
        <w:ind w:left="0" w:right="0" w:firstLine="0"/>
        <w:jc w:val="both"/>
      </w:pPr>
    </w:p>
    <w:p w14:paraId="1D935A3F">
      <w:pPr>
        <w:pStyle w:val="49"/>
        <w:shd w:val="clear" w:fill="FFFFFF"/>
        <w:tabs>
          <w:tab w:val="left" w:pos="993"/>
          <w:tab w:val="left" w:pos="1502"/>
        </w:tabs>
        <w:spacing w:line="240" w:lineRule="auto"/>
        <w:ind w:left="0" w:right="0" w:firstLine="0"/>
        <w:jc w:val="both"/>
      </w:pPr>
    </w:p>
    <w:p w14:paraId="57440AE6">
      <w:pPr>
        <w:pStyle w:val="49"/>
        <w:shd w:val="clear" w:fill="FFFFFF"/>
        <w:tabs>
          <w:tab w:val="left" w:pos="993"/>
          <w:tab w:val="left" w:pos="1502"/>
        </w:tabs>
        <w:spacing w:line="240" w:lineRule="auto"/>
        <w:ind w:left="0" w:right="0" w:firstLine="0"/>
        <w:jc w:val="both"/>
      </w:pPr>
    </w:p>
    <w:p w14:paraId="58079DE9">
      <w:pPr>
        <w:pStyle w:val="49"/>
        <w:shd w:val="clear" w:fill="FFFFFF"/>
        <w:tabs>
          <w:tab w:val="left" w:pos="993"/>
          <w:tab w:val="left" w:pos="1502"/>
        </w:tabs>
        <w:spacing w:line="240" w:lineRule="auto"/>
        <w:ind w:left="0" w:right="0" w:firstLine="0"/>
        <w:jc w:val="both"/>
      </w:pPr>
    </w:p>
    <w:p w14:paraId="07A8D402">
      <w:pPr>
        <w:pStyle w:val="49"/>
        <w:shd w:val="clear" w:fill="FFFFFF"/>
        <w:tabs>
          <w:tab w:val="left" w:pos="993"/>
          <w:tab w:val="left" w:pos="1502"/>
        </w:tabs>
        <w:spacing w:line="240" w:lineRule="auto"/>
        <w:ind w:left="0" w:right="0" w:firstLine="0"/>
        <w:jc w:val="both"/>
      </w:pPr>
    </w:p>
    <w:p w14:paraId="244F95C4">
      <w:pPr>
        <w:pStyle w:val="49"/>
        <w:shd w:val="clear" w:fill="FFFFFF"/>
        <w:tabs>
          <w:tab w:val="left" w:pos="993"/>
          <w:tab w:val="left" w:pos="1502"/>
        </w:tabs>
        <w:spacing w:line="240" w:lineRule="auto"/>
        <w:ind w:left="0" w:right="0" w:firstLine="0"/>
        <w:jc w:val="both"/>
      </w:pPr>
    </w:p>
    <w:p w14:paraId="53959B7E">
      <w:pPr>
        <w:pStyle w:val="49"/>
        <w:shd w:val="clear" w:fill="FFFFFF"/>
        <w:tabs>
          <w:tab w:val="left" w:pos="993"/>
          <w:tab w:val="left" w:pos="1502"/>
        </w:tabs>
        <w:spacing w:line="240" w:lineRule="auto"/>
        <w:ind w:left="0" w:right="0" w:firstLine="0"/>
        <w:jc w:val="both"/>
      </w:pPr>
    </w:p>
    <w:p w14:paraId="3997D02D">
      <w:pPr>
        <w:pStyle w:val="49"/>
        <w:shd w:val="clear" w:fill="FFFFFF"/>
        <w:tabs>
          <w:tab w:val="left" w:pos="993"/>
          <w:tab w:val="left" w:pos="1502"/>
        </w:tabs>
        <w:spacing w:line="240" w:lineRule="auto"/>
        <w:ind w:left="0" w:right="0" w:firstLine="0"/>
        <w:jc w:val="both"/>
      </w:pPr>
    </w:p>
    <w:p w14:paraId="4148C899">
      <w:pPr>
        <w:jc w:val="center"/>
        <w:rPr>
          <w:b/>
          <w:lang w:val="ru-RU"/>
        </w:rPr>
      </w:pPr>
      <w:r>
        <w:rPr>
          <w:b/>
          <w:lang w:val="ru-RU"/>
        </w:rPr>
        <w:t>ЛИСТ ГОЛОСОВАНИЯ</w:t>
      </w:r>
    </w:p>
    <w:p w14:paraId="75F718A6">
      <w:pPr>
        <w:jc w:val="center"/>
        <w:rPr>
          <w:b/>
          <w:lang w:val="ru-RU"/>
        </w:rPr>
      </w:pPr>
      <w:r>
        <w:rPr>
          <w:b/>
          <w:lang w:val="ru-RU"/>
        </w:rPr>
        <w:t>СОБСТВЕННИКОВ МНОГОКВАРТИРНОГО ДОМА,</w:t>
      </w:r>
    </w:p>
    <w:p w14:paraId="30396AFD">
      <w:pPr>
        <w:jc w:val="center"/>
        <w:rPr>
          <w:b/>
          <w:lang w:val="ru-RU"/>
        </w:rPr>
      </w:pPr>
      <w:r>
        <w:rPr>
          <w:b/>
          <w:lang w:val="ru-RU"/>
        </w:rPr>
        <w:t>РАСПОЛОЖЕННОГО ПО АДРЕСУ</w:t>
      </w:r>
    </w:p>
    <w:p w14:paraId="5AB00610">
      <w:pPr>
        <w:jc w:val="center"/>
        <w:rPr>
          <w:b/>
          <w:lang w:val="ru-RU"/>
        </w:rPr>
      </w:pPr>
      <w:r>
        <w:rPr>
          <w:b/>
          <w:lang w:val="ru-RU"/>
        </w:rPr>
        <w:t xml:space="preserve">______________________________________________________________________ </w:t>
      </w:r>
    </w:p>
    <w:p w14:paraId="7D5063CC">
      <w:pPr>
        <w:jc w:val="center"/>
        <w:rPr>
          <w:b/>
        </w:rPr>
      </w:pPr>
    </w:p>
    <w:tbl>
      <w:tblPr>
        <w:tblStyle w:val="3"/>
        <w:tblW w:w="10026" w:type="dxa"/>
        <w:tblInd w:w="-2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1552"/>
        <w:gridCol w:w="2278"/>
        <w:gridCol w:w="2370"/>
        <w:gridCol w:w="2327"/>
        <w:gridCol w:w="1499"/>
      </w:tblGrid>
      <w:tr w14:paraId="7AFC3CBB">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11391DF">
            <w:pPr>
              <w:spacing w:before="0" w:after="200"/>
              <w:jc w:val="center"/>
              <w:rPr>
                <w:b/>
                <w:bCs/>
                <w:lang w:val="ru-RU"/>
              </w:rPr>
            </w:pPr>
            <w:r>
              <w:rPr>
                <w:b/>
                <w:bCs/>
                <w:lang w:val="ru-RU"/>
              </w:rPr>
              <w:t xml:space="preserve">Вопрос повестки №1 </w:t>
            </w: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D4D44FF">
            <w:pPr>
              <w:spacing w:before="0" w:after="200"/>
              <w:jc w:val="center"/>
              <w:rPr>
                <w:b/>
                <w:bCs/>
                <w:lang w:val="ru-RU"/>
              </w:rPr>
            </w:pPr>
            <w:r>
              <w:rPr>
                <w:b/>
                <w:bCs/>
                <w:lang w:val="ru-RU"/>
              </w:rPr>
              <w:t>«За»</w:t>
            </w: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B011A33">
            <w:pPr>
              <w:spacing w:before="0" w:after="200"/>
              <w:jc w:val="center"/>
              <w:rPr>
                <w:b/>
                <w:bCs/>
                <w:lang w:val="ru-RU"/>
              </w:rPr>
            </w:pPr>
            <w:r>
              <w:rPr>
                <w:b/>
                <w:bCs/>
                <w:lang w:val="ru-RU"/>
              </w:rPr>
              <w:t>«Против»</w:t>
            </w: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719C360">
            <w:pPr>
              <w:spacing w:before="0" w:after="200"/>
              <w:jc w:val="center"/>
              <w:rPr>
                <w:b/>
                <w:bCs/>
                <w:lang w:val="ru-RU"/>
              </w:rPr>
            </w:pPr>
            <w:r>
              <w:rPr>
                <w:b/>
                <w:bCs/>
                <w:lang w:val="ru-RU"/>
              </w:rPr>
              <w:t>«Воздержался»</w:t>
            </w: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27153432">
            <w:pPr>
              <w:spacing w:before="0" w:after="200"/>
              <w:jc w:val="center"/>
              <w:rPr>
                <w:b/>
                <w:bCs/>
              </w:rPr>
            </w:pPr>
            <w:r>
              <w:rPr>
                <w:b/>
                <w:bCs/>
              </w:rPr>
              <w:t>Подпись</w:t>
            </w:r>
          </w:p>
        </w:tc>
      </w:tr>
      <w:tr w14:paraId="2BDF5F93">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552A4DE">
            <w:pPr>
              <w:spacing w:before="0" w:after="200"/>
              <w:ind w:left="0" w:right="0" w:firstLine="0"/>
              <w:jc w:val="left"/>
              <w:rPr>
                <w:b/>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18EE934">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C2E66B0">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4EFC026">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46B61A6">
            <w:pPr>
              <w:spacing w:before="0" w:after="200"/>
              <w:rPr>
                <w:bCs/>
              </w:rPr>
            </w:pPr>
          </w:p>
        </w:tc>
      </w:tr>
      <w:tr w14:paraId="5102C393">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1F906AC">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0305A05">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BC28B22">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68D0348">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3BDF5933">
            <w:pPr>
              <w:spacing w:before="0" w:after="200"/>
              <w:rPr>
                <w:bCs/>
              </w:rPr>
            </w:pPr>
          </w:p>
        </w:tc>
      </w:tr>
      <w:tr w14:paraId="384F0BB6">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F2315EA">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57B9C40">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2443871">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6C0E0B9">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2347610">
            <w:pPr>
              <w:spacing w:before="0" w:after="200"/>
              <w:rPr>
                <w:bCs/>
              </w:rPr>
            </w:pPr>
          </w:p>
        </w:tc>
      </w:tr>
      <w:tr w14:paraId="4AF6AC36">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641EBE9">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6432DB2">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36AA0C3">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79EEE2E">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56F4B8A1">
            <w:pPr>
              <w:spacing w:before="0" w:after="200"/>
              <w:rPr>
                <w:bCs/>
              </w:rPr>
            </w:pPr>
          </w:p>
        </w:tc>
      </w:tr>
    </w:tbl>
    <w:p w14:paraId="12E69698">
      <w:pPr>
        <w:jc w:val="center"/>
        <w:rPr>
          <w:b/>
          <w:lang w:val="ru-RU"/>
        </w:rPr>
      </w:pPr>
    </w:p>
    <w:p w14:paraId="3D29C7DE">
      <w:pPr>
        <w:jc w:val="center"/>
        <w:rPr>
          <w:b/>
          <w:lang w:val="ru-RU"/>
        </w:rPr>
      </w:pPr>
      <w:r>
        <w:rPr>
          <w:b/>
          <w:lang w:val="ru-RU"/>
        </w:rPr>
        <w:t>ЛИСТ ГОЛОСОВАНИЯ</w:t>
      </w:r>
    </w:p>
    <w:p w14:paraId="5A560C47">
      <w:pPr>
        <w:jc w:val="center"/>
        <w:rPr>
          <w:b/>
          <w:lang w:val="ru-RU"/>
        </w:rPr>
      </w:pPr>
      <w:r>
        <w:rPr>
          <w:b/>
          <w:lang w:val="ru-RU"/>
        </w:rPr>
        <w:t>СОБСТВЕННИКОВ МНОГОКВАРТИРНОГО ДОМА,</w:t>
      </w:r>
    </w:p>
    <w:p w14:paraId="681477D3">
      <w:pPr>
        <w:jc w:val="center"/>
        <w:rPr>
          <w:b/>
          <w:lang w:val="ru-RU"/>
        </w:rPr>
      </w:pPr>
      <w:r>
        <w:rPr>
          <w:b/>
          <w:lang w:val="ru-RU"/>
        </w:rPr>
        <w:t>РАСПОЛОЖЕННОГО ПО АДРЕСУ</w:t>
      </w:r>
    </w:p>
    <w:p w14:paraId="04D6FC43">
      <w:pPr>
        <w:jc w:val="center"/>
        <w:rPr>
          <w:b/>
          <w:lang w:val="ru-RU"/>
        </w:rPr>
      </w:pPr>
      <w:r>
        <w:rPr>
          <w:b/>
          <w:lang w:val="ru-RU"/>
        </w:rPr>
        <w:t xml:space="preserve">______________________________________________________________________ </w:t>
      </w:r>
    </w:p>
    <w:p w14:paraId="3062AB85">
      <w:pPr>
        <w:jc w:val="center"/>
        <w:rPr>
          <w:b/>
        </w:rPr>
      </w:pPr>
    </w:p>
    <w:tbl>
      <w:tblPr>
        <w:tblStyle w:val="3"/>
        <w:tblW w:w="10026" w:type="dxa"/>
        <w:tblInd w:w="-2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1552"/>
        <w:gridCol w:w="2278"/>
        <w:gridCol w:w="2370"/>
        <w:gridCol w:w="2327"/>
        <w:gridCol w:w="1499"/>
      </w:tblGrid>
      <w:tr w14:paraId="0E51371A">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EE8CDB7">
            <w:pPr>
              <w:spacing w:before="0" w:after="200"/>
              <w:jc w:val="center"/>
              <w:rPr>
                <w:b/>
                <w:bCs/>
                <w:lang w:val="ru-RU"/>
              </w:rPr>
            </w:pPr>
            <w:r>
              <w:rPr>
                <w:b/>
                <w:bCs/>
                <w:lang w:val="ru-RU"/>
              </w:rPr>
              <w:t xml:space="preserve">Вопрос повестки №2 </w:t>
            </w: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0947075">
            <w:pPr>
              <w:spacing w:before="0" w:after="200"/>
              <w:jc w:val="center"/>
              <w:rPr>
                <w:b/>
                <w:bCs/>
                <w:lang w:val="ru-RU"/>
              </w:rPr>
            </w:pPr>
            <w:r>
              <w:rPr>
                <w:b/>
                <w:bCs/>
                <w:lang w:val="ru-RU"/>
              </w:rPr>
              <w:t>«За»</w:t>
            </w: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62288CD">
            <w:pPr>
              <w:spacing w:before="0" w:after="200"/>
              <w:jc w:val="center"/>
              <w:rPr>
                <w:b/>
                <w:bCs/>
                <w:lang w:val="ru-RU"/>
              </w:rPr>
            </w:pPr>
            <w:r>
              <w:rPr>
                <w:b/>
                <w:bCs/>
                <w:lang w:val="ru-RU"/>
              </w:rPr>
              <w:t>«Против»</w:t>
            </w: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B1C22F2">
            <w:pPr>
              <w:spacing w:before="0" w:after="200"/>
              <w:jc w:val="center"/>
              <w:rPr>
                <w:b/>
                <w:bCs/>
                <w:lang w:val="ru-RU"/>
              </w:rPr>
            </w:pPr>
            <w:r>
              <w:rPr>
                <w:b/>
                <w:bCs/>
                <w:lang w:val="ru-RU"/>
              </w:rPr>
              <w:t>«Воздержался»</w:t>
            </w: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689F4C76">
            <w:pPr>
              <w:spacing w:before="0" w:after="200"/>
              <w:jc w:val="center"/>
              <w:rPr>
                <w:b/>
                <w:bCs/>
              </w:rPr>
            </w:pPr>
            <w:r>
              <w:rPr>
                <w:b/>
                <w:bCs/>
              </w:rPr>
              <w:t>Подпись</w:t>
            </w:r>
          </w:p>
        </w:tc>
      </w:tr>
      <w:tr w14:paraId="7132F9BC">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2F8C7F1">
            <w:pPr>
              <w:spacing w:before="0" w:after="200"/>
              <w:ind w:left="0" w:right="0" w:firstLine="0"/>
              <w:jc w:val="left"/>
              <w:rPr>
                <w:b/>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0FF3EE0">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4A5DBA5">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1BC480C">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72EAD2E5">
            <w:pPr>
              <w:spacing w:before="0" w:after="200"/>
              <w:rPr>
                <w:bCs/>
              </w:rPr>
            </w:pPr>
          </w:p>
        </w:tc>
      </w:tr>
      <w:tr w14:paraId="0F10438F">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77809ED">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DFE9A52">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94758ED">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3AC913D">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635AC52A">
            <w:pPr>
              <w:spacing w:before="0" w:after="200"/>
              <w:rPr>
                <w:bCs/>
              </w:rPr>
            </w:pPr>
          </w:p>
        </w:tc>
      </w:tr>
      <w:tr w14:paraId="5EC31D86">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CB32837">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92FA2EF">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4AEF732">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048D812">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540DB67B">
            <w:pPr>
              <w:spacing w:before="0" w:after="200"/>
              <w:rPr>
                <w:bCs/>
              </w:rPr>
            </w:pPr>
          </w:p>
        </w:tc>
      </w:tr>
      <w:tr w14:paraId="5B8C02B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18331DE">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760DF36">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8FF3D40">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251CCC0">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32B3F3B">
            <w:pPr>
              <w:spacing w:before="0" w:after="200"/>
              <w:rPr>
                <w:bCs/>
              </w:rPr>
            </w:pPr>
          </w:p>
        </w:tc>
      </w:tr>
      <w:tr w14:paraId="4378275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0E6F85E">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A8E300D">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E0ECDE2">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29E8866">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6D02FC45">
            <w:pPr>
              <w:spacing w:before="0" w:after="200"/>
              <w:rPr>
                <w:bCs/>
              </w:rPr>
            </w:pPr>
          </w:p>
        </w:tc>
      </w:tr>
    </w:tbl>
    <w:p w14:paraId="7FEA25B0">
      <w:pPr>
        <w:pStyle w:val="49"/>
        <w:shd w:val="clear" w:fill="FFFFFF"/>
        <w:tabs>
          <w:tab w:val="left" w:pos="993"/>
          <w:tab w:val="left" w:pos="1502"/>
        </w:tabs>
        <w:spacing w:line="240" w:lineRule="auto"/>
        <w:ind w:left="0" w:right="0" w:firstLine="0"/>
        <w:jc w:val="both"/>
      </w:pPr>
    </w:p>
    <w:p w14:paraId="043DD01E">
      <w:pPr>
        <w:jc w:val="center"/>
        <w:rPr>
          <w:b/>
          <w:lang w:val="ru-RU"/>
        </w:rPr>
      </w:pPr>
      <w:r>
        <w:rPr>
          <w:b/>
          <w:lang w:val="ru-RU"/>
        </w:rPr>
        <w:t>ЛИСТ ГОЛОСОВАНИЯ</w:t>
      </w:r>
    </w:p>
    <w:p w14:paraId="5F3248AC">
      <w:pPr>
        <w:jc w:val="center"/>
        <w:rPr>
          <w:b/>
          <w:lang w:val="ru-RU"/>
        </w:rPr>
      </w:pPr>
      <w:r>
        <w:rPr>
          <w:b/>
          <w:lang w:val="ru-RU"/>
        </w:rPr>
        <w:t>СОБСТВЕННИКОВ МНОГОКВАРТИРНОГО ДОМА,</w:t>
      </w:r>
    </w:p>
    <w:p w14:paraId="68E4DFB2">
      <w:pPr>
        <w:jc w:val="center"/>
        <w:rPr>
          <w:b/>
          <w:lang w:val="ru-RU"/>
        </w:rPr>
      </w:pPr>
      <w:r>
        <w:rPr>
          <w:b/>
          <w:lang w:val="ru-RU"/>
        </w:rPr>
        <w:t>РАСПОЛОЖЕННОГО ПО АДРЕСУ</w:t>
      </w:r>
    </w:p>
    <w:p w14:paraId="412F67A2">
      <w:pPr>
        <w:jc w:val="center"/>
        <w:rPr>
          <w:b/>
          <w:lang w:val="ru-RU"/>
        </w:rPr>
      </w:pPr>
      <w:r>
        <w:rPr>
          <w:b/>
          <w:lang w:val="ru-RU"/>
        </w:rPr>
        <w:t xml:space="preserve">______________________________________________________________________ </w:t>
      </w:r>
    </w:p>
    <w:p w14:paraId="3C7C1987">
      <w:pPr>
        <w:jc w:val="center"/>
        <w:rPr>
          <w:b/>
        </w:rPr>
      </w:pPr>
    </w:p>
    <w:tbl>
      <w:tblPr>
        <w:tblStyle w:val="3"/>
        <w:tblW w:w="10026" w:type="dxa"/>
        <w:tblInd w:w="-2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1552"/>
        <w:gridCol w:w="2278"/>
        <w:gridCol w:w="2370"/>
        <w:gridCol w:w="2327"/>
        <w:gridCol w:w="1499"/>
      </w:tblGrid>
      <w:tr w14:paraId="4AF99CC1">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49CC46F">
            <w:pPr>
              <w:spacing w:before="0" w:after="200"/>
              <w:jc w:val="center"/>
              <w:rPr>
                <w:b/>
                <w:bCs/>
                <w:lang w:val="ru-RU"/>
              </w:rPr>
            </w:pPr>
            <w:r>
              <w:rPr>
                <w:b/>
                <w:bCs/>
                <w:lang w:val="ru-RU"/>
              </w:rPr>
              <w:t xml:space="preserve">Вопрос повестки №3 </w:t>
            </w: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8F3DC77">
            <w:pPr>
              <w:spacing w:before="0" w:after="200"/>
              <w:jc w:val="center"/>
              <w:rPr>
                <w:b/>
                <w:bCs/>
                <w:lang w:val="ru-RU"/>
              </w:rPr>
            </w:pPr>
            <w:r>
              <w:rPr>
                <w:b/>
                <w:bCs/>
                <w:lang w:val="ru-RU"/>
              </w:rPr>
              <w:t>«За»</w:t>
            </w: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66D8979">
            <w:pPr>
              <w:spacing w:before="0" w:after="200"/>
              <w:jc w:val="center"/>
              <w:rPr>
                <w:b/>
                <w:bCs/>
                <w:lang w:val="ru-RU"/>
              </w:rPr>
            </w:pPr>
            <w:r>
              <w:rPr>
                <w:b/>
                <w:bCs/>
                <w:lang w:val="ru-RU"/>
              </w:rPr>
              <w:t>«Против»</w:t>
            </w: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A411E41">
            <w:pPr>
              <w:spacing w:before="0" w:after="200"/>
              <w:jc w:val="center"/>
              <w:rPr>
                <w:b/>
                <w:bCs/>
                <w:lang w:val="ru-RU"/>
              </w:rPr>
            </w:pPr>
            <w:r>
              <w:rPr>
                <w:b/>
                <w:bCs/>
                <w:lang w:val="ru-RU"/>
              </w:rPr>
              <w:t>«Воздержался»</w:t>
            </w: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1B5455EE">
            <w:pPr>
              <w:spacing w:before="0" w:after="200"/>
              <w:jc w:val="center"/>
              <w:rPr>
                <w:b/>
                <w:bCs/>
              </w:rPr>
            </w:pPr>
            <w:r>
              <w:rPr>
                <w:b/>
                <w:bCs/>
              </w:rPr>
              <w:t>Подпись</w:t>
            </w:r>
          </w:p>
        </w:tc>
      </w:tr>
      <w:tr w14:paraId="01E7D48B">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5C1C673">
            <w:pPr>
              <w:spacing w:before="0" w:after="200"/>
              <w:ind w:left="0" w:right="0" w:firstLine="0"/>
              <w:jc w:val="left"/>
              <w:rPr>
                <w:b/>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DE6EAC2">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CCDD063">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C43EB06">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20D9FFD1">
            <w:pPr>
              <w:spacing w:before="0" w:after="200"/>
              <w:rPr>
                <w:bCs/>
              </w:rPr>
            </w:pPr>
          </w:p>
        </w:tc>
      </w:tr>
      <w:tr w14:paraId="378B6E91">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E85169B">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2CE3174">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9F5FCFA">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ADE3EA5">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59F1BF59">
            <w:pPr>
              <w:spacing w:before="0" w:after="200"/>
              <w:rPr>
                <w:bCs/>
              </w:rPr>
            </w:pPr>
          </w:p>
        </w:tc>
      </w:tr>
      <w:tr w14:paraId="1C112001">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5BDD46C">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BA85494">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FB72C59">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3EE7FF2">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7A49C63F">
            <w:pPr>
              <w:spacing w:before="0" w:after="200"/>
              <w:rPr>
                <w:bCs/>
              </w:rPr>
            </w:pPr>
          </w:p>
        </w:tc>
      </w:tr>
    </w:tbl>
    <w:p w14:paraId="211F4A69">
      <w:pPr>
        <w:pStyle w:val="49"/>
        <w:shd w:val="clear" w:fill="FFFFFF"/>
        <w:tabs>
          <w:tab w:val="left" w:pos="993"/>
          <w:tab w:val="left" w:pos="1502"/>
        </w:tabs>
        <w:spacing w:line="240" w:lineRule="auto"/>
        <w:ind w:left="0" w:right="0" w:firstLine="0"/>
        <w:jc w:val="both"/>
      </w:pPr>
    </w:p>
    <w:p w14:paraId="5FC7C4A5">
      <w:pPr>
        <w:pStyle w:val="49"/>
        <w:shd w:val="clear" w:fill="FFFFFF"/>
        <w:tabs>
          <w:tab w:val="left" w:pos="993"/>
          <w:tab w:val="left" w:pos="1502"/>
        </w:tabs>
        <w:spacing w:line="240" w:lineRule="auto"/>
        <w:ind w:left="0" w:right="0" w:firstLine="0"/>
        <w:jc w:val="both"/>
      </w:pPr>
    </w:p>
    <w:p w14:paraId="59CDC2F4">
      <w:pPr>
        <w:pStyle w:val="49"/>
        <w:shd w:val="clear" w:fill="FFFFFF"/>
        <w:tabs>
          <w:tab w:val="left" w:pos="993"/>
          <w:tab w:val="left" w:pos="1502"/>
        </w:tabs>
        <w:spacing w:line="240" w:lineRule="auto"/>
        <w:ind w:left="0" w:right="0" w:firstLine="0"/>
        <w:jc w:val="both"/>
      </w:pPr>
    </w:p>
    <w:p w14:paraId="1946ACD9">
      <w:pPr>
        <w:jc w:val="center"/>
        <w:rPr>
          <w:b/>
          <w:lang w:val="ru-RU"/>
        </w:rPr>
      </w:pPr>
      <w:r>
        <w:rPr>
          <w:b/>
          <w:lang w:val="ru-RU"/>
        </w:rPr>
        <w:t>ЛИСТ ГОЛОСОВАНИЯ</w:t>
      </w:r>
    </w:p>
    <w:p w14:paraId="50B43637">
      <w:pPr>
        <w:jc w:val="center"/>
        <w:rPr>
          <w:b/>
          <w:lang w:val="ru-RU"/>
        </w:rPr>
      </w:pPr>
      <w:r>
        <w:rPr>
          <w:b/>
          <w:lang w:val="ru-RU"/>
        </w:rPr>
        <w:t>СОБСТВЕННИКОВ МНОГОКВАРТИРНОГО ДОМА,</w:t>
      </w:r>
    </w:p>
    <w:p w14:paraId="445E8861">
      <w:pPr>
        <w:jc w:val="center"/>
        <w:rPr>
          <w:b/>
          <w:lang w:val="ru-RU"/>
        </w:rPr>
      </w:pPr>
      <w:r>
        <w:rPr>
          <w:b/>
          <w:lang w:val="ru-RU"/>
        </w:rPr>
        <w:t>РАСПОЛОЖЕННОГО ПО АДРЕСУ</w:t>
      </w:r>
    </w:p>
    <w:p w14:paraId="100BFBC4">
      <w:pPr>
        <w:jc w:val="center"/>
        <w:rPr>
          <w:b/>
          <w:lang w:val="ru-RU"/>
        </w:rPr>
      </w:pPr>
      <w:r>
        <w:rPr>
          <w:b/>
          <w:lang w:val="ru-RU"/>
        </w:rPr>
        <w:t xml:space="preserve">______________________________________________________________________ </w:t>
      </w:r>
    </w:p>
    <w:p w14:paraId="5EDFF9F8">
      <w:pPr>
        <w:jc w:val="center"/>
        <w:rPr>
          <w:b/>
        </w:rPr>
      </w:pPr>
    </w:p>
    <w:tbl>
      <w:tblPr>
        <w:tblStyle w:val="3"/>
        <w:tblW w:w="10026" w:type="dxa"/>
        <w:tblInd w:w="-2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1552"/>
        <w:gridCol w:w="2278"/>
        <w:gridCol w:w="2370"/>
        <w:gridCol w:w="2327"/>
        <w:gridCol w:w="1499"/>
      </w:tblGrid>
      <w:tr w14:paraId="2F660CFC">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DB6729A">
            <w:pPr>
              <w:spacing w:before="0" w:after="200"/>
              <w:jc w:val="center"/>
              <w:rPr>
                <w:b/>
                <w:bCs/>
                <w:lang w:val="ru-RU"/>
              </w:rPr>
            </w:pPr>
            <w:r>
              <w:rPr>
                <w:b/>
                <w:bCs/>
                <w:lang w:val="ru-RU"/>
              </w:rPr>
              <w:t xml:space="preserve">Вопрос повестки №4 </w:t>
            </w: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A3A667D">
            <w:pPr>
              <w:spacing w:before="0" w:after="200"/>
              <w:jc w:val="center"/>
              <w:rPr>
                <w:b/>
                <w:bCs/>
                <w:lang w:val="ru-RU"/>
              </w:rPr>
            </w:pPr>
            <w:r>
              <w:rPr>
                <w:b/>
                <w:bCs/>
                <w:lang w:val="ru-RU"/>
              </w:rPr>
              <w:t>«За»</w:t>
            </w: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1EC8264">
            <w:pPr>
              <w:spacing w:before="0" w:after="200"/>
              <w:jc w:val="center"/>
              <w:rPr>
                <w:b/>
                <w:bCs/>
                <w:lang w:val="ru-RU"/>
              </w:rPr>
            </w:pPr>
            <w:r>
              <w:rPr>
                <w:b/>
                <w:bCs/>
                <w:lang w:val="ru-RU"/>
              </w:rPr>
              <w:t>«Против»</w:t>
            </w: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DBA26F4">
            <w:pPr>
              <w:spacing w:before="0" w:after="200"/>
              <w:jc w:val="center"/>
              <w:rPr>
                <w:b/>
                <w:bCs/>
                <w:lang w:val="ru-RU"/>
              </w:rPr>
            </w:pPr>
            <w:r>
              <w:rPr>
                <w:b/>
                <w:bCs/>
                <w:lang w:val="ru-RU"/>
              </w:rPr>
              <w:t>«Воздержался»</w:t>
            </w: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66C1E825">
            <w:pPr>
              <w:spacing w:before="0" w:after="200"/>
              <w:jc w:val="center"/>
              <w:rPr>
                <w:b/>
                <w:bCs/>
              </w:rPr>
            </w:pPr>
            <w:r>
              <w:rPr>
                <w:b/>
                <w:bCs/>
              </w:rPr>
              <w:t>Подпись</w:t>
            </w:r>
          </w:p>
        </w:tc>
      </w:tr>
      <w:tr w14:paraId="0AB628EF">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A5E61D8">
            <w:pPr>
              <w:spacing w:before="0" w:after="200"/>
              <w:ind w:left="0" w:right="0" w:firstLine="0"/>
              <w:jc w:val="left"/>
              <w:rPr>
                <w:b/>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4110B23">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74A16AE">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B583D4B">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75FF048C">
            <w:pPr>
              <w:spacing w:before="0" w:after="200"/>
              <w:rPr>
                <w:bCs/>
              </w:rPr>
            </w:pPr>
          </w:p>
        </w:tc>
      </w:tr>
      <w:tr w14:paraId="1C97278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804C1D1">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A4D5563">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613D4D9">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F82E962">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24675D38">
            <w:pPr>
              <w:spacing w:before="0" w:after="200"/>
              <w:rPr>
                <w:bCs/>
              </w:rPr>
            </w:pPr>
          </w:p>
        </w:tc>
      </w:tr>
      <w:tr w14:paraId="7ECE2610">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2919D9C">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910D299">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1F42B7E">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746FFEA">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31EE863">
            <w:pPr>
              <w:spacing w:before="0" w:after="200"/>
              <w:rPr>
                <w:bCs/>
              </w:rPr>
            </w:pPr>
          </w:p>
        </w:tc>
      </w:tr>
    </w:tbl>
    <w:p w14:paraId="283E6532">
      <w:pPr>
        <w:pStyle w:val="49"/>
        <w:shd w:val="clear" w:fill="FFFFFF"/>
        <w:tabs>
          <w:tab w:val="left" w:pos="993"/>
          <w:tab w:val="left" w:pos="1502"/>
        </w:tabs>
        <w:spacing w:line="240" w:lineRule="auto"/>
        <w:ind w:left="0" w:right="0" w:firstLine="0"/>
        <w:jc w:val="both"/>
      </w:pPr>
    </w:p>
    <w:p w14:paraId="139E6E4E">
      <w:pPr>
        <w:pStyle w:val="49"/>
        <w:shd w:val="clear" w:fill="FFFFFF"/>
        <w:tabs>
          <w:tab w:val="left" w:pos="993"/>
          <w:tab w:val="left" w:pos="1502"/>
        </w:tabs>
        <w:spacing w:line="240" w:lineRule="auto"/>
        <w:ind w:left="0" w:right="0" w:firstLine="0"/>
        <w:jc w:val="both"/>
      </w:pPr>
    </w:p>
    <w:p w14:paraId="4B2C96D4">
      <w:pPr>
        <w:pStyle w:val="49"/>
        <w:shd w:val="clear" w:fill="FFFFFF"/>
        <w:tabs>
          <w:tab w:val="left" w:pos="993"/>
          <w:tab w:val="left" w:pos="1502"/>
        </w:tabs>
        <w:spacing w:line="240" w:lineRule="auto"/>
        <w:ind w:left="0" w:right="0" w:firstLine="0"/>
        <w:jc w:val="both"/>
      </w:pPr>
    </w:p>
    <w:p w14:paraId="19EDB98F">
      <w:pPr>
        <w:jc w:val="center"/>
        <w:rPr>
          <w:b/>
          <w:lang w:val="ru-RU"/>
        </w:rPr>
      </w:pPr>
      <w:r>
        <w:rPr>
          <w:b/>
          <w:lang w:val="ru-RU"/>
        </w:rPr>
        <w:t>ЛИСТ ГОЛОСОВАНИЯ</w:t>
      </w:r>
    </w:p>
    <w:p w14:paraId="03AC44B8">
      <w:pPr>
        <w:jc w:val="center"/>
        <w:rPr>
          <w:b/>
          <w:lang w:val="ru-RU"/>
        </w:rPr>
      </w:pPr>
      <w:r>
        <w:rPr>
          <w:b/>
          <w:lang w:val="ru-RU"/>
        </w:rPr>
        <w:t>СОБСТВЕННИКОВ МНОГОКВАРТИРНОГО ДОМА,</w:t>
      </w:r>
    </w:p>
    <w:p w14:paraId="70167924">
      <w:pPr>
        <w:jc w:val="center"/>
        <w:rPr>
          <w:b/>
          <w:lang w:val="ru-RU"/>
        </w:rPr>
      </w:pPr>
      <w:r>
        <w:rPr>
          <w:b/>
          <w:lang w:val="ru-RU"/>
        </w:rPr>
        <w:t>РАСПОЛОЖЕННОГО ПО АДРЕСУ</w:t>
      </w:r>
    </w:p>
    <w:p w14:paraId="22F093D5">
      <w:pPr>
        <w:jc w:val="center"/>
        <w:rPr>
          <w:b/>
          <w:lang w:val="ru-RU"/>
        </w:rPr>
      </w:pPr>
      <w:r>
        <w:rPr>
          <w:b/>
          <w:lang w:val="ru-RU"/>
        </w:rPr>
        <w:t xml:space="preserve">______________________________________________________________________ </w:t>
      </w:r>
    </w:p>
    <w:p w14:paraId="4CC3BBDE">
      <w:pPr>
        <w:jc w:val="center"/>
        <w:rPr>
          <w:b/>
        </w:rPr>
      </w:pPr>
    </w:p>
    <w:tbl>
      <w:tblPr>
        <w:tblStyle w:val="3"/>
        <w:tblW w:w="10026" w:type="dxa"/>
        <w:tblInd w:w="-2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1552"/>
        <w:gridCol w:w="2278"/>
        <w:gridCol w:w="2370"/>
        <w:gridCol w:w="2327"/>
        <w:gridCol w:w="1499"/>
      </w:tblGrid>
      <w:tr w14:paraId="7D44AA21">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EA86598">
            <w:pPr>
              <w:spacing w:before="0" w:after="200"/>
              <w:jc w:val="center"/>
              <w:rPr>
                <w:b/>
                <w:bCs/>
                <w:lang w:val="ru-RU"/>
              </w:rPr>
            </w:pPr>
            <w:r>
              <w:rPr>
                <w:b/>
                <w:bCs/>
                <w:lang w:val="ru-RU"/>
              </w:rPr>
              <w:t xml:space="preserve">Вопрос повестки №5 </w:t>
            </w: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11AC142">
            <w:pPr>
              <w:spacing w:before="0" w:after="200"/>
              <w:jc w:val="center"/>
              <w:rPr>
                <w:b/>
                <w:bCs/>
                <w:lang w:val="ru-RU"/>
              </w:rPr>
            </w:pPr>
            <w:r>
              <w:rPr>
                <w:b/>
                <w:bCs/>
                <w:lang w:val="ru-RU"/>
              </w:rPr>
              <w:t>«За»</w:t>
            </w: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05E2D3B">
            <w:pPr>
              <w:spacing w:before="0" w:after="200"/>
              <w:jc w:val="center"/>
              <w:rPr>
                <w:b/>
                <w:bCs/>
                <w:lang w:val="ru-RU"/>
              </w:rPr>
            </w:pPr>
            <w:r>
              <w:rPr>
                <w:b/>
                <w:bCs/>
                <w:lang w:val="ru-RU"/>
              </w:rPr>
              <w:t>«Против»</w:t>
            </w: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67FB336">
            <w:pPr>
              <w:spacing w:before="0" w:after="200"/>
              <w:jc w:val="center"/>
              <w:rPr>
                <w:b/>
                <w:bCs/>
                <w:lang w:val="ru-RU"/>
              </w:rPr>
            </w:pPr>
            <w:r>
              <w:rPr>
                <w:b/>
                <w:bCs/>
                <w:lang w:val="ru-RU"/>
              </w:rPr>
              <w:t>«Воздержался»</w:t>
            </w: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389EA427">
            <w:pPr>
              <w:spacing w:before="0" w:after="200"/>
              <w:jc w:val="center"/>
              <w:rPr>
                <w:b/>
                <w:bCs/>
              </w:rPr>
            </w:pPr>
            <w:r>
              <w:rPr>
                <w:b/>
                <w:bCs/>
              </w:rPr>
              <w:t>Подпись</w:t>
            </w:r>
          </w:p>
        </w:tc>
      </w:tr>
      <w:tr w14:paraId="440AD144">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23FBEB6">
            <w:pPr>
              <w:spacing w:before="0" w:after="200"/>
              <w:ind w:left="0" w:right="0" w:firstLine="0"/>
              <w:jc w:val="left"/>
              <w:rPr>
                <w:b/>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A85530F">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2AB0B1E">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E4FF2F3">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28A9C8B">
            <w:pPr>
              <w:spacing w:before="0" w:after="200"/>
              <w:rPr>
                <w:bCs/>
              </w:rPr>
            </w:pPr>
          </w:p>
        </w:tc>
      </w:tr>
      <w:tr w14:paraId="62B7A88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AA68953">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1AF7667">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CE4E629">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8334A88">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730E6D99">
            <w:pPr>
              <w:spacing w:before="0" w:after="200"/>
              <w:rPr>
                <w:bCs/>
              </w:rPr>
            </w:pPr>
          </w:p>
        </w:tc>
      </w:tr>
      <w:tr w14:paraId="080CF362">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AB1D43B">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67A8303">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C2336E5">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81E7827">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6D698DCA">
            <w:pPr>
              <w:spacing w:before="0" w:after="200"/>
              <w:rPr>
                <w:bCs/>
              </w:rPr>
            </w:pPr>
          </w:p>
        </w:tc>
      </w:tr>
      <w:tr w14:paraId="2F19E40C">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EC269FB">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9894D1D">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0CB771D">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7E1AEA4">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16338793">
            <w:pPr>
              <w:spacing w:before="0" w:after="200"/>
              <w:rPr>
                <w:bCs/>
              </w:rPr>
            </w:pPr>
          </w:p>
        </w:tc>
      </w:tr>
    </w:tbl>
    <w:p w14:paraId="316D4411">
      <w:pPr>
        <w:pStyle w:val="49"/>
        <w:shd w:val="clear" w:fill="FFFFFF"/>
        <w:tabs>
          <w:tab w:val="left" w:pos="993"/>
          <w:tab w:val="left" w:pos="1502"/>
        </w:tabs>
        <w:spacing w:line="240" w:lineRule="auto"/>
        <w:ind w:left="0" w:right="0" w:firstLine="0"/>
        <w:jc w:val="both"/>
      </w:pPr>
    </w:p>
    <w:p w14:paraId="64585146">
      <w:pPr>
        <w:pStyle w:val="49"/>
        <w:shd w:val="clear" w:fill="FFFFFF"/>
        <w:tabs>
          <w:tab w:val="left" w:pos="993"/>
          <w:tab w:val="left" w:pos="1502"/>
        </w:tabs>
        <w:spacing w:line="240" w:lineRule="auto"/>
        <w:ind w:left="0" w:right="0" w:firstLine="0"/>
        <w:jc w:val="both"/>
      </w:pPr>
    </w:p>
    <w:p w14:paraId="25FEAAC8">
      <w:pPr>
        <w:jc w:val="center"/>
        <w:rPr>
          <w:b/>
          <w:lang w:val="ru-RU"/>
        </w:rPr>
      </w:pPr>
      <w:r>
        <w:rPr>
          <w:b/>
          <w:lang w:val="ru-RU"/>
        </w:rPr>
        <w:t>ЛИСТ ГОЛОСОВАНИЯ</w:t>
      </w:r>
    </w:p>
    <w:p w14:paraId="040A58E0">
      <w:pPr>
        <w:jc w:val="center"/>
        <w:rPr>
          <w:b/>
          <w:lang w:val="ru-RU"/>
        </w:rPr>
      </w:pPr>
      <w:r>
        <w:rPr>
          <w:b/>
          <w:lang w:val="ru-RU"/>
        </w:rPr>
        <w:t>СОБСТВЕННИКОВ МНОГОКВАРТИРНОГО ДОМА,</w:t>
      </w:r>
    </w:p>
    <w:p w14:paraId="26F397E6">
      <w:pPr>
        <w:jc w:val="center"/>
        <w:rPr>
          <w:b/>
          <w:lang w:val="ru-RU"/>
        </w:rPr>
      </w:pPr>
      <w:r>
        <w:rPr>
          <w:b/>
          <w:lang w:val="ru-RU"/>
        </w:rPr>
        <w:t>РАСПОЛОЖЕННОГО ПО АДРЕСУ</w:t>
      </w:r>
    </w:p>
    <w:p w14:paraId="70FFACD2">
      <w:pPr>
        <w:jc w:val="center"/>
        <w:rPr>
          <w:b/>
          <w:lang w:val="ru-RU"/>
        </w:rPr>
      </w:pPr>
      <w:r>
        <w:rPr>
          <w:b/>
          <w:lang w:val="ru-RU"/>
        </w:rPr>
        <w:t xml:space="preserve">______________________________________________________________________ </w:t>
      </w:r>
    </w:p>
    <w:p w14:paraId="417EE18A">
      <w:pPr>
        <w:jc w:val="center"/>
        <w:rPr>
          <w:b/>
        </w:rPr>
      </w:pPr>
    </w:p>
    <w:tbl>
      <w:tblPr>
        <w:tblStyle w:val="3"/>
        <w:tblW w:w="10026" w:type="dxa"/>
        <w:tblInd w:w="-2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1552"/>
        <w:gridCol w:w="2278"/>
        <w:gridCol w:w="2370"/>
        <w:gridCol w:w="2327"/>
        <w:gridCol w:w="1499"/>
      </w:tblGrid>
      <w:tr w14:paraId="7205195D">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D1E3C6E">
            <w:pPr>
              <w:spacing w:before="0" w:after="200"/>
              <w:jc w:val="center"/>
              <w:rPr>
                <w:b/>
                <w:bCs/>
                <w:lang w:val="ru-RU"/>
              </w:rPr>
            </w:pPr>
            <w:r>
              <w:rPr>
                <w:b/>
                <w:bCs/>
                <w:lang w:val="ru-RU"/>
              </w:rPr>
              <w:t xml:space="preserve">Вопрос повестки №6 </w:t>
            </w: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E548D72">
            <w:pPr>
              <w:spacing w:before="0" w:after="200"/>
              <w:jc w:val="center"/>
              <w:rPr>
                <w:b/>
                <w:bCs/>
                <w:lang w:val="ru-RU"/>
              </w:rPr>
            </w:pPr>
            <w:r>
              <w:rPr>
                <w:b/>
                <w:bCs/>
                <w:lang w:val="ru-RU"/>
              </w:rPr>
              <w:t>«За»</w:t>
            </w: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ECAD0E2">
            <w:pPr>
              <w:spacing w:before="0" w:after="200"/>
              <w:jc w:val="center"/>
              <w:rPr>
                <w:b/>
                <w:bCs/>
                <w:lang w:val="ru-RU"/>
              </w:rPr>
            </w:pPr>
            <w:r>
              <w:rPr>
                <w:b/>
                <w:bCs/>
                <w:lang w:val="ru-RU"/>
              </w:rPr>
              <w:t>«Против»</w:t>
            </w: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29D1877">
            <w:pPr>
              <w:spacing w:before="0" w:after="200"/>
              <w:jc w:val="center"/>
              <w:rPr>
                <w:b/>
                <w:bCs/>
                <w:lang w:val="ru-RU"/>
              </w:rPr>
            </w:pPr>
            <w:r>
              <w:rPr>
                <w:b/>
                <w:bCs/>
                <w:lang w:val="ru-RU"/>
              </w:rPr>
              <w:t>«Воздержался»</w:t>
            </w: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1AE45174">
            <w:pPr>
              <w:spacing w:before="0" w:after="200"/>
              <w:jc w:val="center"/>
              <w:rPr>
                <w:b/>
                <w:bCs/>
              </w:rPr>
            </w:pPr>
            <w:r>
              <w:rPr>
                <w:b/>
                <w:bCs/>
              </w:rPr>
              <w:t>Подпись</w:t>
            </w:r>
          </w:p>
        </w:tc>
      </w:tr>
      <w:tr w14:paraId="451D599B">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7109A6A">
            <w:pPr>
              <w:spacing w:before="0" w:after="200"/>
              <w:ind w:left="0" w:right="0" w:firstLine="0"/>
              <w:jc w:val="left"/>
              <w:rPr>
                <w:b/>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08123BD">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0A1BCE5">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B1CCB79">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2577ABAD">
            <w:pPr>
              <w:spacing w:before="0" w:after="200"/>
              <w:rPr>
                <w:bCs/>
              </w:rPr>
            </w:pPr>
          </w:p>
        </w:tc>
      </w:tr>
      <w:tr w14:paraId="22DD3105">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68679FD">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593B9E8">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FD4E6AC">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C52D792">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58FBF52B">
            <w:pPr>
              <w:spacing w:before="0" w:after="200"/>
              <w:rPr>
                <w:bCs/>
              </w:rPr>
            </w:pPr>
          </w:p>
        </w:tc>
      </w:tr>
      <w:tr w14:paraId="038DB986">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2CA612E">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D577AF6">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B711A33">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D01691E">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13D37047">
            <w:pPr>
              <w:spacing w:before="0" w:after="200"/>
              <w:rPr>
                <w:bCs/>
              </w:rPr>
            </w:pPr>
          </w:p>
        </w:tc>
      </w:tr>
      <w:tr w14:paraId="10DD05AE">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28E10F2">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18722BD">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1C81400">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1C53F6C">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17DD058B">
            <w:pPr>
              <w:spacing w:before="0" w:after="200"/>
              <w:rPr>
                <w:bCs/>
              </w:rPr>
            </w:pPr>
          </w:p>
        </w:tc>
      </w:tr>
      <w:tr w14:paraId="50D032FE">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ABC5F2B">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391ACD6">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ADCD08E">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FC63F93">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B9EAF13">
            <w:pPr>
              <w:spacing w:before="0" w:after="200"/>
              <w:rPr>
                <w:bCs/>
              </w:rPr>
            </w:pPr>
          </w:p>
        </w:tc>
      </w:tr>
    </w:tbl>
    <w:p w14:paraId="2E45B871">
      <w:pPr>
        <w:pStyle w:val="49"/>
        <w:shd w:val="clear" w:fill="FFFFFF"/>
        <w:tabs>
          <w:tab w:val="left" w:pos="993"/>
          <w:tab w:val="left" w:pos="1502"/>
        </w:tabs>
        <w:spacing w:line="240" w:lineRule="auto"/>
        <w:ind w:left="0" w:right="0" w:firstLine="0"/>
        <w:jc w:val="both"/>
      </w:pPr>
    </w:p>
    <w:p w14:paraId="0F2F3C58">
      <w:pPr>
        <w:pStyle w:val="49"/>
        <w:shd w:val="clear" w:fill="FFFFFF"/>
        <w:tabs>
          <w:tab w:val="left" w:pos="993"/>
          <w:tab w:val="left" w:pos="1502"/>
        </w:tabs>
        <w:spacing w:line="240" w:lineRule="auto"/>
        <w:ind w:left="0" w:right="0" w:firstLine="0"/>
        <w:jc w:val="both"/>
      </w:pPr>
    </w:p>
    <w:p w14:paraId="24B23630">
      <w:pPr>
        <w:jc w:val="center"/>
        <w:rPr>
          <w:b/>
          <w:lang w:val="ru-RU"/>
        </w:rPr>
      </w:pPr>
      <w:r>
        <w:rPr>
          <w:b/>
          <w:lang w:val="ru-RU"/>
        </w:rPr>
        <w:t>ЛИСТ ГОЛОСОВАНИЯ</w:t>
      </w:r>
    </w:p>
    <w:p w14:paraId="0431786E">
      <w:pPr>
        <w:jc w:val="center"/>
        <w:rPr>
          <w:b/>
          <w:lang w:val="ru-RU"/>
        </w:rPr>
      </w:pPr>
      <w:r>
        <w:rPr>
          <w:b/>
          <w:lang w:val="ru-RU"/>
        </w:rPr>
        <w:t>СОБСТВЕННИКОВ МНОГОКВАРТИРНОГО ДОМА,</w:t>
      </w:r>
    </w:p>
    <w:p w14:paraId="33533E4E">
      <w:pPr>
        <w:jc w:val="center"/>
        <w:rPr>
          <w:b/>
          <w:lang w:val="ru-RU"/>
        </w:rPr>
      </w:pPr>
      <w:r>
        <w:rPr>
          <w:b/>
          <w:lang w:val="ru-RU"/>
        </w:rPr>
        <w:t>РАСПОЛОЖЕННОГО ПО АДРЕСУ</w:t>
      </w:r>
    </w:p>
    <w:p w14:paraId="67436036">
      <w:pPr>
        <w:jc w:val="center"/>
        <w:rPr>
          <w:b/>
          <w:lang w:val="ru-RU"/>
        </w:rPr>
      </w:pPr>
      <w:r>
        <w:rPr>
          <w:b/>
          <w:lang w:val="ru-RU"/>
        </w:rPr>
        <w:t xml:space="preserve">______________________________________________________________________ </w:t>
      </w:r>
    </w:p>
    <w:p w14:paraId="1BCCE444">
      <w:pPr>
        <w:jc w:val="center"/>
        <w:rPr>
          <w:b/>
        </w:rPr>
      </w:pPr>
    </w:p>
    <w:tbl>
      <w:tblPr>
        <w:tblStyle w:val="3"/>
        <w:tblW w:w="10026" w:type="dxa"/>
        <w:tblInd w:w="-20"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88" w:type="dxa"/>
          <w:bottom w:w="0" w:type="dxa"/>
          <w:right w:w="108" w:type="dxa"/>
        </w:tblCellMar>
      </w:tblPr>
      <w:tblGrid>
        <w:gridCol w:w="1552"/>
        <w:gridCol w:w="2278"/>
        <w:gridCol w:w="2370"/>
        <w:gridCol w:w="2327"/>
        <w:gridCol w:w="1499"/>
      </w:tblGrid>
      <w:tr w14:paraId="254D7C77">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B5692EC">
            <w:pPr>
              <w:spacing w:before="0" w:after="200"/>
              <w:jc w:val="center"/>
              <w:rPr>
                <w:b/>
                <w:bCs/>
                <w:lang w:val="ru-RU"/>
              </w:rPr>
            </w:pPr>
            <w:r>
              <w:rPr>
                <w:b/>
                <w:bCs/>
                <w:lang w:val="ru-RU"/>
              </w:rPr>
              <w:t>Вопрос повестки №7</w:t>
            </w: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9FE0596">
            <w:pPr>
              <w:spacing w:before="0" w:after="200"/>
              <w:jc w:val="center"/>
              <w:rPr>
                <w:b/>
                <w:bCs/>
                <w:lang w:val="ru-RU"/>
              </w:rPr>
            </w:pPr>
            <w:r>
              <w:rPr>
                <w:b/>
                <w:bCs/>
                <w:lang w:val="ru-RU"/>
              </w:rPr>
              <w:t>«За»</w:t>
            </w: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2DDB5F8">
            <w:pPr>
              <w:spacing w:before="0" w:after="200"/>
              <w:jc w:val="center"/>
              <w:rPr>
                <w:b/>
                <w:bCs/>
                <w:lang w:val="ru-RU"/>
              </w:rPr>
            </w:pPr>
            <w:r>
              <w:rPr>
                <w:b/>
                <w:bCs/>
                <w:lang w:val="ru-RU"/>
              </w:rPr>
              <w:t>«Против»</w:t>
            </w: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5E935E5">
            <w:pPr>
              <w:spacing w:before="0" w:after="200"/>
              <w:jc w:val="center"/>
              <w:rPr>
                <w:b/>
                <w:bCs/>
                <w:lang w:val="ru-RU"/>
              </w:rPr>
            </w:pPr>
            <w:r>
              <w:rPr>
                <w:b/>
                <w:bCs/>
                <w:lang w:val="ru-RU"/>
              </w:rPr>
              <w:t>«Воздержался»</w:t>
            </w: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3A9807E">
            <w:pPr>
              <w:spacing w:before="0" w:after="200"/>
              <w:jc w:val="center"/>
              <w:rPr>
                <w:b/>
                <w:bCs/>
              </w:rPr>
            </w:pPr>
            <w:r>
              <w:rPr>
                <w:b/>
                <w:bCs/>
              </w:rPr>
              <w:t>Подпись</w:t>
            </w:r>
          </w:p>
        </w:tc>
      </w:tr>
      <w:tr w14:paraId="6DD8FB1E">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2B558C0">
            <w:pPr>
              <w:spacing w:before="0" w:after="200"/>
              <w:ind w:left="0" w:right="0" w:firstLine="0"/>
              <w:jc w:val="left"/>
              <w:rPr>
                <w:b/>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058EEED7">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1C11087B">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98470E6">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47D10070">
            <w:pPr>
              <w:spacing w:before="0" w:after="200"/>
              <w:rPr>
                <w:bCs/>
              </w:rPr>
            </w:pPr>
          </w:p>
        </w:tc>
      </w:tr>
      <w:tr w14:paraId="20C33E77">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158D825">
            <w:pPr>
              <w:spacing w:before="0" w:after="200"/>
              <w:ind w:left="0" w:right="0" w:firstLine="0"/>
              <w:jc w:val="left"/>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3A62E1B8">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79FA947">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49AFFAF0">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7DD6535A">
            <w:pPr>
              <w:spacing w:before="0" w:after="200"/>
              <w:rPr>
                <w:bCs/>
              </w:rPr>
            </w:pPr>
          </w:p>
        </w:tc>
      </w:tr>
      <w:tr w14:paraId="6456BBC8">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88" w:type="dxa"/>
            <w:bottom w:w="0" w:type="dxa"/>
            <w:right w:w="108" w:type="dxa"/>
          </w:tblCellMar>
        </w:tblPrEx>
        <w:tc>
          <w:tcPr>
            <w:tcW w:w="1552"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6D949821">
            <w:pPr>
              <w:spacing w:before="0" w:after="200"/>
              <w:ind w:left="0" w:right="0" w:firstLine="0"/>
              <w:jc w:val="both"/>
              <w:rPr>
                <w:bCs/>
                <w:lang w:val="ru-RU"/>
              </w:rPr>
            </w:pPr>
          </w:p>
        </w:tc>
        <w:tc>
          <w:tcPr>
            <w:tcW w:w="2278"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5223E120">
            <w:pPr>
              <w:spacing w:before="0" w:after="200"/>
              <w:rPr>
                <w:bCs/>
              </w:rPr>
            </w:pPr>
          </w:p>
        </w:tc>
        <w:tc>
          <w:tcPr>
            <w:tcW w:w="2370"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2D2707FC">
            <w:pPr>
              <w:spacing w:before="0" w:after="200"/>
              <w:rPr>
                <w:bCs/>
              </w:rPr>
            </w:pPr>
          </w:p>
        </w:tc>
        <w:tc>
          <w:tcPr>
            <w:tcW w:w="2327" w:type="dxa"/>
            <w:tcBorders>
              <w:top w:val="single" w:color="000001" w:sz="4" w:space="0"/>
              <w:left w:val="single" w:color="000001" w:sz="4" w:space="0"/>
              <w:bottom w:val="single" w:color="000001" w:sz="4" w:space="0"/>
              <w:right w:val="nil"/>
              <w:insideH w:val="single" w:sz="4" w:space="0"/>
              <w:insideV w:val="nil"/>
            </w:tcBorders>
            <w:shd w:val="clear" w:color="auto" w:fill="FFFFFF"/>
            <w:tcMar>
              <w:left w:w="88" w:type="dxa"/>
            </w:tcMar>
          </w:tcPr>
          <w:p w14:paraId="7B231FA1">
            <w:pPr>
              <w:spacing w:before="0" w:after="200"/>
              <w:rPr>
                <w:bCs/>
              </w:rPr>
            </w:pPr>
          </w:p>
        </w:tc>
        <w:tc>
          <w:tcPr>
            <w:tcW w:w="149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cMar>
              <w:left w:w="88" w:type="dxa"/>
            </w:tcMar>
          </w:tcPr>
          <w:p w14:paraId="335D2AE2">
            <w:pPr>
              <w:spacing w:before="0" w:after="200"/>
              <w:rPr>
                <w:bCs/>
              </w:rPr>
            </w:pPr>
          </w:p>
        </w:tc>
      </w:tr>
    </w:tbl>
    <w:p w14:paraId="43676918">
      <w:pPr>
        <w:widowControl/>
        <w:suppressAutoHyphens/>
        <w:bidi w:val="0"/>
        <w:spacing w:before="0" w:after="200" w:line="276" w:lineRule="auto"/>
        <w:ind w:left="0" w:right="0" w:firstLine="7200"/>
        <w:jc w:val="both"/>
      </w:pPr>
    </w:p>
    <w:p w14:paraId="4B1D9EB2">
      <w:pPr>
        <w:pageBreakBefore/>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Приложение № 5 </w:t>
      </w:r>
    </w:p>
    <w:p w14:paraId="45912F4A">
      <w:pPr>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УТВЕРЖДЕН</w:t>
      </w:r>
    </w:p>
    <w:p w14:paraId="03E2EFA2">
      <w:pPr>
        <w:spacing w:before="0" w:after="0"/>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Постановлением Администрации</w:t>
      </w:r>
    </w:p>
    <w:p w14:paraId="24A93D28">
      <w:pPr>
        <w:spacing w:before="0" w:after="0"/>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Города Обояни Курской области № 259</w:t>
      </w:r>
    </w:p>
    <w:p w14:paraId="3F030BFE">
      <w:pPr>
        <w:spacing w:before="0" w:after="0"/>
        <w:ind w:left="0" w:right="0" w:firstLine="450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от 31 марта 2017г.</w:t>
      </w:r>
    </w:p>
    <w:p w14:paraId="0093459C">
      <w:pPr>
        <w:spacing w:before="0" w:after="0"/>
        <w:ind w:left="0" w:right="0" w:firstLine="4500"/>
        <w:jc w:val="both"/>
        <w:rPr>
          <w:b/>
          <w:color w:val="FFFFFF"/>
        </w:rPr>
      </w:pPr>
      <w:r>
        <w:rPr>
          <w:b/>
          <w:color w:val="FFFFFF"/>
        </w:rPr>
        <w:t>ПОСТАНОВЛЕНИЕ</w:t>
      </w:r>
    </w:p>
    <w:p w14:paraId="6A257B76">
      <w:pPr>
        <w:jc w:val="center"/>
        <w:rPr>
          <w:rFonts w:ascii="Times New Roman" w:hAnsi="Times New Roman" w:cs="Times New Roman"/>
          <w:b/>
          <w:sz w:val="28"/>
          <w:szCs w:val="28"/>
        </w:rPr>
      </w:pPr>
      <w:r>
        <w:rPr>
          <w:rFonts w:ascii="Times New Roman" w:hAnsi="Times New Roman" w:cs="Times New Roman"/>
          <w:b/>
          <w:sz w:val="28"/>
          <w:szCs w:val="28"/>
        </w:rPr>
        <w:t>Порядок</w:t>
      </w:r>
    </w:p>
    <w:p w14:paraId="35356495">
      <w:pPr>
        <w:jc w:val="both"/>
        <w:rPr>
          <w:rFonts w:ascii="Times New Roman" w:hAnsi="Times New Roman" w:cs="Times New Roman"/>
          <w:b/>
          <w:sz w:val="28"/>
          <w:szCs w:val="28"/>
        </w:rPr>
      </w:pPr>
      <w:r>
        <w:rPr>
          <w:rFonts w:ascii="Times New Roman" w:hAnsi="Times New Roman" w:cs="Times New Roman"/>
          <w:b/>
          <w:sz w:val="28"/>
          <w:szCs w:val="28"/>
        </w:rPr>
        <w:t>представления, рассмотрения и оценки предложений граждан, организаций на включение в адресный перечень территорий общего пользования муниципального образования « город Обоянь»</w:t>
      </w:r>
      <w:r>
        <w:rPr>
          <w:rFonts w:ascii="Times New Roman" w:hAnsi="Times New Roman" w:cs="Times New Roman"/>
          <w:b/>
          <w:sz w:val="28"/>
          <w:szCs w:val="28"/>
          <w:lang w:val="ru-RU"/>
        </w:rPr>
        <w:t xml:space="preserve"> </w:t>
      </w:r>
      <w:r>
        <w:rPr>
          <w:rFonts w:ascii="Times New Roman" w:hAnsi="Times New Roman" w:cs="Times New Roman"/>
          <w:b/>
          <w:sz w:val="28"/>
          <w:szCs w:val="28"/>
        </w:rPr>
        <w:t>Обоянского района Курской области,</w:t>
      </w:r>
      <w:r>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на которых </w:t>
      </w:r>
      <w:r>
        <w:rPr>
          <w:rFonts w:ascii="Times New Roman" w:hAnsi="Times New Roman" w:cs="Times New Roman"/>
          <w:b/>
          <w:color w:val="000000"/>
          <w:sz w:val="28"/>
          <w:szCs w:val="28"/>
        </w:rPr>
        <w:t>планируется благоустройство,</w:t>
      </w:r>
      <w:r>
        <w:rPr>
          <w:rFonts w:ascii="Times New Roman" w:hAnsi="Times New Roman" w:cs="Times New Roman"/>
          <w:b/>
          <w:sz w:val="28"/>
          <w:szCs w:val="28"/>
        </w:rPr>
        <w:t xml:space="preserve"> в программу </w:t>
      </w:r>
      <w:r>
        <w:rPr>
          <w:rFonts w:ascii="Times New Roman" w:hAnsi="Times New Roman" w:eastAsia="Calibri" w:cs="Times New Roman"/>
          <w:b/>
          <w:bCs/>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b/>
          <w:sz w:val="28"/>
          <w:szCs w:val="28"/>
        </w:rPr>
        <w:t xml:space="preserve"> в рамках реализации приоритетного проекта «Формирование комфортной городской среды».</w:t>
      </w:r>
    </w:p>
    <w:p w14:paraId="5DFF554E">
      <w:pPr>
        <w:jc w:val="center"/>
        <w:rPr>
          <w:rFonts w:ascii="Times New Roman" w:hAnsi="Times New Roman" w:cs="Times New Roman"/>
          <w:sz w:val="28"/>
          <w:szCs w:val="28"/>
        </w:rPr>
      </w:pPr>
      <w:r>
        <w:rPr>
          <w:rFonts w:ascii="Times New Roman" w:hAnsi="Times New Roman" w:cs="Times New Roman"/>
          <w:sz w:val="28"/>
          <w:szCs w:val="28"/>
        </w:rPr>
        <w:t>Общие положения</w:t>
      </w:r>
    </w:p>
    <w:p w14:paraId="16989B21">
      <w:pPr>
        <w:jc w:val="both"/>
        <w:rPr>
          <w:rFonts w:ascii="Times New Roman" w:hAnsi="Times New Roman" w:cs="Times New Roman"/>
          <w:bCs/>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1.1. Настоящий Порядок разработан в целях формирования современной комфортной городской инфраструктуры на территории муниципального образования</w:t>
      </w:r>
      <w:r>
        <w:rPr>
          <w:rFonts w:ascii="Times New Roman" w:hAnsi="Times New Roman" w:cs="Times New Roman"/>
          <w:sz w:val="28"/>
          <w:szCs w:val="28"/>
          <w:lang w:val="ru-RU"/>
        </w:rPr>
        <w:t xml:space="preserve"> </w:t>
      </w:r>
      <w:r>
        <w:rPr>
          <w:rFonts w:ascii="Times New Roman" w:hAnsi="Times New Roman" w:cs="Times New Roman"/>
          <w:sz w:val="28"/>
          <w:szCs w:val="28"/>
        </w:rPr>
        <w:t>« город Обоянь» Обоянского района Курской области путем благоустройства территорий общего пользования и определяет порядок и сроки представления, рассмотрения и оценки предложений граждан, организаций на включение в адресный перечень территорий общего пользования муниципального образования</w:t>
      </w:r>
      <w:r>
        <w:rPr>
          <w:rFonts w:ascii="Times New Roman" w:hAnsi="Times New Roman" w:cs="Times New Roman"/>
          <w:sz w:val="28"/>
          <w:szCs w:val="28"/>
          <w:lang w:val="ru-RU"/>
        </w:rPr>
        <w:t xml:space="preserve"> </w:t>
      </w:r>
      <w:r>
        <w:rPr>
          <w:rFonts w:ascii="Times New Roman" w:hAnsi="Times New Roman" w:cs="Times New Roman"/>
          <w:sz w:val="28"/>
          <w:szCs w:val="28"/>
        </w:rPr>
        <w:t>« город Обоянь»</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Обоянского района Курской области, на которых </w:t>
      </w:r>
      <w:r>
        <w:rPr>
          <w:rFonts w:ascii="Times New Roman" w:hAnsi="Times New Roman" w:cs="Times New Roman"/>
          <w:color w:val="000000"/>
          <w:sz w:val="28"/>
          <w:szCs w:val="28"/>
        </w:rPr>
        <w:t>планируется благоустройство,</w:t>
      </w:r>
      <w:r>
        <w:rPr>
          <w:rFonts w:ascii="Times New Roman" w:hAnsi="Times New Roman" w:cs="Times New Roman"/>
          <w:sz w:val="28"/>
          <w:szCs w:val="28"/>
        </w:rPr>
        <w:t xml:space="preserve"> в программу </w:t>
      </w:r>
      <w:r>
        <w:rPr>
          <w:rFonts w:ascii="Times New Roman" w:hAnsi="Times New Roman" w:cs="Times New Roman"/>
          <w:b w:val="0"/>
          <w:bCs w:val="0"/>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sz w:val="28"/>
          <w:szCs w:val="28"/>
          <w:lang w:val="ru-RU"/>
        </w:rPr>
        <w:t xml:space="preserve"> </w:t>
      </w:r>
      <w:r>
        <w:rPr>
          <w:rFonts w:ascii="Times New Roman" w:hAnsi="Times New Roman" w:cs="Times New Roman"/>
          <w:sz w:val="28"/>
          <w:szCs w:val="28"/>
        </w:rPr>
        <w:t>на территории муниципального образования «город Обоянь» Обоянского района Курской области на 2017 год в рамках реализации приоритетного проекта «Формирование комфортной городской среды».</w:t>
      </w:r>
      <w:r>
        <w:rPr>
          <w:rFonts w:ascii="Times New Roman" w:hAnsi="Times New Roman" w:cs="Times New Roman"/>
          <w:sz w:val="28"/>
          <w:szCs w:val="28"/>
          <w:lang w:val="ru-RU"/>
        </w:rPr>
        <w:t xml:space="preserve"> </w:t>
      </w:r>
      <w:r>
        <w:rPr>
          <w:rFonts w:ascii="Times New Roman" w:hAnsi="Times New Roman" w:cs="Times New Roman"/>
          <w:bCs/>
          <w:sz w:val="28"/>
          <w:szCs w:val="28"/>
        </w:rPr>
        <w:t>(далее – Порядок).</w:t>
      </w:r>
    </w:p>
    <w:p w14:paraId="49BE7D52">
      <w:pPr>
        <w:ind w:left="0" w:right="0" w:firstLine="709"/>
        <w:jc w:val="both"/>
        <w:rPr>
          <w:rFonts w:ascii="Times New Roman" w:hAnsi="Times New Roman" w:cs="Times New Roman"/>
          <w:sz w:val="28"/>
          <w:szCs w:val="28"/>
        </w:rPr>
      </w:pPr>
      <w:r>
        <w:rPr>
          <w:rFonts w:ascii="Times New Roman" w:hAnsi="Times New Roman" w:cs="Times New Roman"/>
          <w:sz w:val="28"/>
          <w:szCs w:val="28"/>
        </w:rPr>
        <w:t>1.2. Под территорией общего пользования муниципального образования</w:t>
      </w:r>
      <w:r>
        <w:rPr>
          <w:rFonts w:ascii="Times New Roman" w:hAnsi="Times New Roman" w:cs="Times New Roman"/>
          <w:sz w:val="28"/>
          <w:szCs w:val="28"/>
          <w:lang w:val="ru-RU"/>
        </w:rPr>
        <w:t xml:space="preserve"> </w:t>
      </w:r>
      <w:r>
        <w:rPr>
          <w:rFonts w:ascii="Times New Roman" w:hAnsi="Times New Roman" w:cs="Times New Roman"/>
          <w:sz w:val="28"/>
          <w:szCs w:val="28"/>
        </w:rPr>
        <w:t>«город Обоянь»</w:t>
      </w:r>
      <w:r>
        <w:rPr>
          <w:rFonts w:ascii="Times New Roman" w:hAnsi="Times New Roman" w:cs="Times New Roman"/>
          <w:sz w:val="28"/>
          <w:szCs w:val="28"/>
          <w:lang w:val="ru-RU"/>
        </w:rPr>
        <w:t xml:space="preserve"> </w:t>
      </w:r>
      <w:r>
        <w:rPr>
          <w:rFonts w:ascii="Times New Roman" w:hAnsi="Times New Roman" w:cs="Times New Roman"/>
          <w:sz w:val="28"/>
          <w:szCs w:val="28"/>
        </w:rPr>
        <w:t>Обоянского</w:t>
      </w:r>
      <w:r>
        <w:rPr>
          <w:rFonts w:ascii="Times New Roman" w:hAnsi="Times New Roman" w:cs="Times New Roman"/>
          <w:sz w:val="28"/>
          <w:szCs w:val="28"/>
          <w:lang w:val="ru-RU"/>
        </w:rPr>
        <w:t xml:space="preserve"> </w:t>
      </w:r>
      <w:r>
        <w:rPr>
          <w:rFonts w:ascii="Times New Roman" w:hAnsi="Times New Roman" w:cs="Times New Roman"/>
          <w:sz w:val="28"/>
          <w:szCs w:val="28"/>
        </w:rPr>
        <w:t>района Курской области</w:t>
      </w:r>
      <w:r>
        <w:rPr>
          <w:rFonts w:ascii="Times New Roman" w:hAnsi="Times New Roman" w:cs="Times New Roman"/>
          <w:sz w:val="28"/>
          <w:szCs w:val="28"/>
          <w:lang w:val="ru-RU"/>
        </w:rPr>
        <w:t xml:space="preserve"> </w:t>
      </w:r>
      <w:r>
        <w:rPr>
          <w:rFonts w:ascii="Times New Roman" w:hAnsi="Times New Roman" w:cs="Times New Roman"/>
          <w:sz w:val="28"/>
          <w:szCs w:val="28"/>
        </w:rPr>
        <w:t>(далее - территория общего пользования) понимается территория соответствующего функционального назначения, которой беспрепятственно пользуется неограниченный круг лиц, в том числе, центральные улицы, площади, скверы, парки,</w:t>
      </w:r>
      <w:r>
        <w:rPr>
          <w:rFonts w:ascii="Times New Roman" w:hAnsi="Times New Roman" w:cs="Times New Roman"/>
          <w:sz w:val="28"/>
          <w:szCs w:val="28"/>
          <w:lang w:val="ru-RU"/>
        </w:rPr>
        <w:t xml:space="preserve"> </w:t>
      </w:r>
      <w:r>
        <w:rPr>
          <w:rFonts w:ascii="Times New Roman" w:hAnsi="Times New Roman" w:cs="Times New Roman"/>
          <w:sz w:val="28"/>
          <w:szCs w:val="28"/>
        </w:rPr>
        <w:t>пешеходные зоны и т.д.</w:t>
      </w:r>
    </w:p>
    <w:p w14:paraId="7768CECA">
      <w:pPr>
        <w:ind w:left="0" w:right="0" w:firstLine="709"/>
        <w:jc w:val="both"/>
        <w:rPr>
          <w:rFonts w:ascii="Times New Roman" w:hAnsi="Times New Roman" w:cs="Times New Roman"/>
          <w:sz w:val="28"/>
          <w:szCs w:val="28"/>
          <w:shd w:val="clear" w:fill="FFFF00"/>
        </w:rPr>
      </w:pPr>
      <w:r>
        <w:rPr>
          <w:rFonts w:ascii="Times New Roman" w:hAnsi="Times New Roman" w:cs="Times New Roman"/>
          <w:sz w:val="28"/>
          <w:szCs w:val="28"/>
        </w:rPr>
        <w:t>1.3. Адресный перечень территорий общего пользования, на которых планируется благоустройство в текущем году (далее – адресный перечень) формируется отдельно на каждый год из числа представленных заинтересованными лицами предложений, и отобранных с учетом результатов общественного обсуждения, проведенного в соответствии с Порядком проведения</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общественного обсуждения проекта муниципальной программы </w:t>
      </w:r>
      <w:r>
        <w:rPr>
          <w:rFonts w:ascii="Times New Roman" w:hAnsi="Times New Roman" w:cs="Times New Roman"/>
          <w:b w:val="0"/>
          <w:bCs w:val="0"/>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sz w:val="28"/>
          <w:szCs w:val="28"/>
        </w:rPr>
        <w:t xml:space="preserve"> и Порядка организации деятельности общественной комиссии»</w:t>
      </w:r>
      <w:r>
        <w:rPr>
          <w:rFonts w:ascii="Times New Roman" w:hAnsi="Times New Roman" w:cs="Times New Roman"/>
          <w:sz w:val="28"/>
          <w:szCs w:val="28"/>
          <w:shd w:val="clear" w:fill="FFFF00"/>
        </w:rPr>
        <w:t>.</w:t>
      </w:r>
    </w:p>
    <w:p w14:paraId="7B84F061">
      <w:pPr>
        <w:ind w:left="0" w:right="0" w:firstLine="709"/>
        <w:jc w:val="both"/>
        <w:rPr>
          <w:rFonts w:ascii="Times New Roman" w:hAnsi="Times New Roman" w:cs="Times New Roman"/>
          <w:sz w:val="28"/>
          <w:szCs w:val="28"/>
        </w:rPr>
      </w:pPr>
      <w:r>
        <w:rPr>
          <w:rFonts w:ascii="Times New Roman" w:hAnsi="Times New Roman" w:cs="Times New Roman"/>
          <w:sz w:val="28"/>
          <w:szCs w:val="28"/>
        </w:rPr>
        <w:t>1.4 Заинтересованными лицами на включение в адресный перечень выступают физические, юридические лица, органы местного самоуправления (далее – заявители).</w:t>
      </w:r>
    </w:p>
    <w:p w14:paraId="6C65F1E7">
      <w:pPr>
        <w:ind w:left="0" w:right="0" w:firstLine="700"/>
        <w:jc w:val="both"/>
        <w:rPr>
          <w:rFonts w:ascii="Times New Roman" w:hAnsi="Times New Roman" w:cs="Times New Roman"/>
          <w:sz w:val="28"/>
          <w:szCs w:val="28"/>
        </w:rPr>
      </w:pPr>
      <w:r>
        <w:rPr>
          <w:rFonts w:ascii="Times New Roman" w:hAnsi="Times New Roman" w:cs="Times New Roman"/>
          <w:sz w:val="28"/>
          <w:szCs w:val="28"/>
        </w:rPr>
        <w:t xml:space="preserve">1.5. Уведомление, предусматривающее срок приема предложений на включение в адресный перечень, адрес для направления предложений и контактные данные подлежат </w:t>
      </w:r>
      <w:r>
        <w:rPr>
          <w:rFonts w:ascii="Times New Roman" w:hAnsi="Times New Roman" w:eastAsia="Calibri" w:cs="Times New Roman"/>
          <w:sz w:val="28"/>
          <w:szCs w:val="28"/>
        </w:rPr>
        <w:t xml:space="preserve">размещению </w:t>
      </w:r>
      <w:r>
        <w:rPr>
          <w:rFonts w:ascii="Times New Roman" w:hAnsi="Times New Roman" w:cs="Times New Roman"/>
          <w:sz w:val="28"/>
          <w:szCs w:val="28"/>
        </w:rPr>
        <w:t>на официальном сайте муниципального образования «город Обоянь» Обоянского района Курской области в информационно-коммуникационной сети «Интернет».</w:t>
      </w:r>
    </w:p>
    <w:p w14:paraId="1E0744B6">
      <w:pPr>
        <w:ind w:left="0" w:right="0" w:firstLine="709"/>
        <w:jc w:val="both"/>
        <w:rPr>
          <w:rFonts w:ascii="Times New Roman" w:hAnsi="Times New Roman" w:cs="Times New Roman"/>
          <w:sz w:val="28"/>
          <w:szCs w:val="28"/>
        </w:rPr>
      </w:pPr>
      <w:r>
        <w:rPr>
          <w:rFonts w:ascii="Times New Roman" w:hAnsi="Times New Roman" w:cs="Times New Roman"/>
          <w:sz w:val="28"/>
          <w:szCs w:val="28"/>
        </w:rPr>
        <w:t>1.6. Отбор заявителей на включение в адресный перечень осуществляется общественной комиссией (далее – общественная комиссия).</w:t>
      </w:r>
    </w:p>
    <w:p w14:paraId="21B00BF9">
      <w:pPr>
        <w:ind w:left="0" w:right="0" w:firstLine="709"/>
        <w:jc w:val="both"/>
        <w:rPr>
          <w:rFonts w:ascii="Times New Roman" w:hAnsi="Times New Roman" w:cs="Times New Roman"/>
          <w:sz w:val="28"/>
          <w:szCs w:val="28"/>
        </w:rPr>
      </w:pPr>
      <w:r>
        <w:rPr>
          <w:rFonts w:ascii="Times New Roman" w:hAnsi="Times New Roman" w:cs="Times New Roman"/>
          <w:sz w:val="28"/>
          <w:szCs w:val="28"/>
        </w:rPr>
        <w:t>1.7. Общественная комиссия осуществляет:</w:t>
      </w:r>
    </w:p>
    <w:p w14:paraId="4B6F266B">
      <w:pPr>
        <w:ind w:left="0" w:right="0"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регистрацию предложений на включение в адресный перечень, исходя из даты предоставления таких предложений;</w:t>
      </w:r>
    </w:p>
    <w:p w14:paraId="0E012BBE">
      <w:pPr>
        <w:ind w:left="0" w:right="0" w:firstLine="709"/>
        <w:jc w:val="both"/>
        <w:rPr>
          <w:rFonts w:ascii="Times New Roman" w:hAnsi="Times New Roman" w:cs="Times New Roman"/>
          <w:sz w:val="28"/>
          <w:szCs w:val="28"/>
        </w:rPr>
      </w:pPr>
      <w:r>
        <w:rPr>
          <w:rFonts w:ascii="Times New Roman" w:hAnsi="Times New Roman" w:cs="Times New Roman"/>
          <w:sz w:val="28"/>
          <w:szCs w:val="28"/>
        </w:rPr>
        <w:t>-рассмотрение предложений;</w:t>
      </w:r>
    </w:p>
    <w:p w14:paraId="53E9524B">
      <w:pPr>
        <w:ind w:left="0" w:right="0" w:firstLine="709"/>
        <w:jc w:val="both"/>
        <w:rPr>
          <w:rFonts w:ascii="Times New Roman" w:hAnsi="Times New Roman" w:cs="Times New Roman"/>
          <w:sz w:val="28"/>
          <w:szCs w:val="28"/>
        </w:rPr>
      </w:pPr>
      <w:r>
        <w:rPr>
          <w:rFonts w:ascii="Times New Roman" w:hAnsi="Times New Roman" w:cs="Times New Roman"/>
          <w:sz w:val="28"/>
          <w:szCs w:val="28"/>
        </w:rPr>
        <w:t>-принятие решений о включении территории общего пользования или об отказе в ее включении в адресный перечень по основаниям, установленным настоящим Порядком;</w:t>
      </w:r>
    </w:p>
    <w:p w14:paraId="7339CD3C">
      <w:pPr>
        <w:ind w:left="0" w:right="0" w:firstLine="709"/>
        <w:jc w:val="both"/>
        <w:rPr>
          <w:rFonts w:ascii="Times New Roman" w:hAnsi="Times New Roman" w:cs="Times New Roman"/>
          <w:sz w:val="28"/>
          <w:szCs w:val="28"/>
        </w:rPr>
      </w:pPr>
      <w:r>
        <w:rPr>
          <w:rFonts w:ascii="Times New Roman" w:hAnsi="Times New Roman" w:cs="Times New Roman"/>
          <w:sz w:val="28"/>
          <w:szCs w:val="28"/>
        </w:rPr>
        <w:t>- оценку предложений;</w:t>
      </w:r>
    </w:p>
    <w:p w14:paraId="0A6A1DDD">
      <w:pPr>
        <w:ind w:left="0" w:right="0" w:firstLine="709"/>
        <w:jc w:val="both"/>
        <w:rPr>
          <w:rFonts w:ascii="Times New Roman" w:hAnsi="Times New Roman" w:cs="Times New Roman"/>
          <w:sz w:val="28"/>
          <w:szCs w:val="28"/>
        </w:rPr>
      </w:pPr>
      <w:r>
        <w:rPr>
          <w:rFonts w:ascii="Times New Roman" w:hAnsi="Times New Roman" w:cs="Times New Roman"/>
          <w:sz w:val="28"/>
          <w:szCs w:val="28"/>
        </w:rPr>
        <w:t>- формирование адресного перечня территорий общего пользования, для которых сумма запрашиваемых средств соответствует планируемому объему средств из федерального бюджета и бюджета муниципального образования «город Обоянь» Обоянского района Курской области.</w:t>
      </w:r>
    </w:p>
    <w:p w14:paraId="4EB3EAE9">
      <w:pPr>
        <w:ind w:left="0" w:right="0" w:firstLine="709"/>
        <w:jc w:val="both"/>
        <w:rPr>
          <w:rFonts w:ascii="Times New Roman" w:hAnsi="Times New Roman" w:cs="Times New Roman"/>
          <w:sz w:val="28"/>
          <w:szCs w:val="28"/>
        </w:rPr>
      </w:pPr>
      <w:r>
        <w:rPr>
          <w:rFonts w:ascii="Times New Roman" w:hAnsi="Times New Roman" w:cs="Times New Roman"/>
          <w:bCs/>
          <w:sz w:val="28"/>
          <w:szCs w:val="28"/>
        </w:rPr>
        <w:t xml:space="preserve">1.8. </w:t>
      </w:r>
      <w:r>
        <w:rPr>
          <w:rFonts w:ascii="Times New Roman" w:hAnsi="Times New Roman" w:cs="Times New Roman"/>
          <w:sz w:val="28"/>
          <w:szCs w:val="28"/>
        </w:rPr>
        <w:t>Поступившее предложение подлежит отклонению и заявителю дается письменный отказ и разъяснение о невозможности его рассмотрения, в случае, если предложения направлены после окончания срока приема предложений.</w:t>
      </w:r>
    </w:p>
    <w:p w14:paraId="073C3703">
      <w:pPr>
        <w:suppressAutoHyphens/>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1.9. По результатам оценки предложений общественной комиссией утверждается Протокол </w:t>
      </w:r>
      <w:r>
        <w:rPr>
          <w:rFonts w:ascii="Times New Roman" w:hAnsi="Times New Roman" w:eastAsia="Calibri" w:cs="Times New Roman"/>
          <w:sz w:val="28"/>
          <w:szCs w:val="28"/>
        </w:rPr>
        <w:t xml:space="preserve">оценки (ранжирования) заявок </w:t>
      </w:r>
      <w:r>
        <w:rPr>
          <w:rFonts w:ascii="Times New Roman" w:hAnsi="Times New Roman" w:cs="Times New Roman"/>
          <w:sz w:val="28"/>
          <w:szCs w:val="28"/>
        </w:rPr>
        <w:t>заинтересованных лиц на включение в адресный перечень территорий общего пользования проекта программы (далее – Протокол).</w:t>
      </w:r>
    </w:p>
    <w:p w14:paraId="0B58FBDF">
      <w:pPr>
        <w:suppressAutoHyphens/>
        <w:ind w:left="0" w:right="0" w:firstLine="709"/>
        <w:jc w:val="both"/>
        <w:rPr>
          <w:rFonts w:ascii="Times New Roman" w:hAnsi="Times New Roman" w:cs="Times New Roman"/>
          <w:sz w:val="28"/>
          <w:szCs w:val="28"/>
          <w:lang w:eastAsia="zh-CN"/>
        </w:rPr>
      </w:pPr>
    </w:p>
    <w:p w14:paraId="5CD5B6A7">
      <w:pPr>
        <w:suppressAutoHyphens/>
        <w:ind w:left="0" w:right="0" w:firstLine="709"/>
        <w:jc w:val="both"/>
        <w:rPr>
          <w:rFonts w:ascii="Times New Roman" w:hAnsi="Times New Roman" w:cs="Times New Roman"/>
          <w:sz w:val="28"/>
          <w:szCs w:val="28"/>
          <w:lang w:eastAsia="zh-CN"/>
        </w:rPr>
      </w:pPr>
    </w:p>
    <w:p w14:paraId="48242833">
      <w:pPr>
        <w:numPr>
          <w:ilvl w:val="0"/>
          <w:numId w:val="5"/>
        </w:num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Условия включения территорий общего пользования в адресный перечень </w:t>
      </w:r>
    </w:p>
    <w:p w14:paraId="3395A638">
      <w:pPr>
        <w:ind w:left="540" w:right="0" w:firstLine="540"/>
        <w:jc w:val="both"/>
        <w:rPr>
          <w:rFonts w:ascii="Times New Roman" w:hAnsi="Times New Roman" w:cs="Times New Roman"/>
          <w:sz w:val="28"/>
          <w:szCs w:val="28"/>
        </w:rPr>
      </w:pPr>
    </w:p>
    <w:p w14:paraId="07294EAC">
      <w:pPr>
        <w:ind w:left="0" w:right="0" w:firstLine="708"/>
        <w:jc w:val="both"/>
        <w:rPr>
          <w:rFonts w:ascii="Times New Roman" w:hAnsi="Times New Roman" w:cs="Times New Roman"/>
          <w:sz w:val="28"/>
          <w:szCs w:val="28"/>
        </w:rPr>
      </w:pPr>
      <w:r>
        <w:rPr>
          <w:rFonts w:ascii="Times New Roman" w:hAnsi="Times New Roman" w:cs="Times New Roman"/>
          <w:sz w:val="28"/>
          <w:szCs w:val="28"/>
        </w:rPr>
        <w:t>2.1. Предложения на включение территорий общего пользования в адресный перечень для организации благоустройства, подаваемые заявителем, должны отвечать следующим критериям:</w:t>
      </w:r>
    </w:p>
    <w:p w14:paraId="52052FFD">
      <w:pPr>
        <w:ind w:left="0" w:right="0" w:firstLine="728"/>
        <w:jc w:val="both"/>
        <w:rPr>
          <w:rFonts w:ascii="Times New Roman" w:hAnsi="Times New Roman" w:cs="Times New Roman"/>
          <w:sz w:val="28"/>
          <w:szCs w:val="28"/>
        </w:rPr>
      </w:pPr>
      <w:r>
        <w:rPr>
          <w:rFonts w:ascii="Times New Roman" w:hAnsi="Times New Roman" w:cs="Times New Roman"/>
          <w:sz w:val="28"/>
          <w:szCs w:val="28"/>
        </w:rPr>
        <w:t xml:space="preserve">- наиболее посещаемая территория; </w:t>
      </w:r>
    </w:p>
    <w:p w14:paraId="4C3204F6">
      <w:pPr>
        <w:ind w:left="0" w:right="0" w:firstLine="700"/>
        <w:jc w:val="both"/>
        <w:rPr>
          <w:rFonts w:ascii="Times New Roman" w:hAnsi="Times New Roman" w:cs="Times New Roman"/>
          <w:sz w:val="28"/>
          <w:szCs w:val="28"/>
        </w:rPr>
      </w:pPr>
      <w:r>
        <w:rPr>
          <w:rFonts w:ascii="Times New Roman" w:hAnsi="Times New Roman" w:cs="Times New Roman"/>
          <w:sz w:val="28"/>
          <w:szCs w:val="28"/>
        </w:rPr>
        <w:t xml:space="preserve">- соответствие территории градостроительной документации в части ее функционального зонирования; </w:t>
      </w:r>
    </w:p>
    <w:p w14:paraId="61DAFC9E">
      <w:pPr>
        <w:ind w:left="0" w:right="0" w:firstLine="700"/>
        <w:jc w:val="both"/>
        <w:rPr>
          <w:rFonts w:ascii="Times New Roman" w:hAnsi="Times New Roman" w:cs="Times New Roman"/>
          <w:sz w:val="28"/>
          <w:szCs w:val="28"/>
        </w:rPr>
      </w:pPr>
      <w:r>
        <w:rPr>
          <w:rFonts w:ascii="Times New Roman" w:hAnsi="Times New Roman" w:cs="Times New Roman"/>
          <w:sz w:val="28"/>
          <w:szCs w:val="28"/>
        </w:rPr>
        <w:t xml:space="preserve">- возможность реализации проекта благоустройства в полном объеме в текущем году. </w:t>
      </w:r>
    </w:p>
    <w:p w14:paraId="4759F063">
      <w:pPr>
        <w:ind w:left="0" w:right="0" w:firstLine="700"/>
        <w:jc w:val="both"/>
        <w:rPr>
          <w:rFonts w:ascii="Times New Roman" w:hAnsi="Times New Roman" w:cs="Times New Roman"/>
          <w:sz w:val="28"/>
          <w:szCs w:val="28"/>
        </w:rPr>
      </w:pPr>
      <w:r>
        <w:rPr>
          <w:rFonts w:ascii="Times New Roman" w:hAnsi="Times New Roman" w:cs="Times New Roman"/>
          <w:sz w:val="28"/>
          <w:szCs w:val="28"/>
        </w:rPr>
        <w:t xml:space="preserve">2.2. Заявитель в предложении для включения территории общего пользования в адресный перечень указывает: </w:t>
      </w:r>
    </w:p>
    <w:p w14:paraId="6C18BB74">
      <w:pPr>
        <w:ind w:left="0" w:right="0" w:firstLine="700"/>
        <w:jc w:val="both"/>
        <w:rPr>
          <w:rFonts w:ascii="Times New Roman" w:hAnsi="Times New Roman" w:cs="Times New Roman"/>
          <w:sz w:val="28"/>
          <w:szCs w:val="28"/>
        </w:rPr>
      </w:pPr>
      <w:r>
        <w:rPr>
          <w:rFonts w:ascii="Times New Roman" w:hAnsi="Times New Roman" w:cs="Times New Roman"/>
          <w:sz w:val="28"/>
          <w:szCs w:val="28"/>
        </w:rPr>
        <w:t xml:space="preserve">- местоположение, перечень работ, предлагаемых к выполнению на территории общего пользования; </w:t>
      </w:r>
    </w:p>
    <w:p w14:paraId="4CD849FA">
      <w:pPr>
        <w:ind w:left="0" w:right="0" w:firstLine="700"/>
        <w:jc w:val="both"/>
        <w:rPr>
          <w:rFonts w:ascii="Times New Roman" w:hAnsi="Times New Roman" w:cs="Times New Roman"/>
          <w:sz w:val="28"/>
          <w:szCs w:val="28"/>
        </w:rPr>
      </w:pPr>
      <w:r>
        <w:rPr>
          <w:rFonts w:ascii="Times New Roman" w:hAnsi="Times New Roman" w:cs="Times New Roman"/>
          <w:sz w:val="28"/>
          <w:szCs w:val="28"/>
        </w:rPr>
        <w:t xml:space="preserve">- информацию по размещению на территории общего пользования видов оборудования, иных материальных объектов и образцов элементов благоустройства; </w:t>
      </w:r>
    </w:p>
    <w:p w14:paraId="6A791947">
      <w:pPr>
        <w:ind w:left="0" w:right="0" w:firstLine="700"/>
        <w:jc w:val="both"/>
        <w:rPr>
          <w:rFonts w:ascii="Times New Roman" w:hAnsi="Times New Roman" w:cs="Times New Roman"/>
          <w:sz w:val="28"/>
          <w:szCs w:val="28"/>
        </w:rPr>
      </w:pPr>
      <w:r>
        <w:rPr>
          <w:rFonts w:ascii="Times New Roman" w:hAnsi="Times New Roman" w:cs="Times New Roman"/>
          <w:sz w:val="28"/>
          <w:szCs w:val="28"/>
        </w:rPr>
        <w:t xml:space="preserve">- информацию по стилевому решению, в том числе по типам озеленения территории общего пользования, освещения и осветительного оборудования; </w:t>
      </w:r>
    </w:p>
    <w:p w14:paraId="08BF1101">
      <w:pPr>
        <w:ind w:left="0" w:right="0" w:firstLine="700"/>
        <w:jc w:val="both"/>
        <w:rPr>
          <w:rFonts w:ascii="Times New Roman" w:hAnsi="Times New Roman" w:cs="Times New Roman"/>
          <w:sz w:val="28"/>
          <w:szCs w:val="28"/>
        </w:rPr>
      </w:pPr>
      <w:r>
        <w:rPr>
          <w:rFonts w:ascii="Times New Roman" w:hAnsi="Times New Roman" w:cs="Times New Roman"/>
          <w:sz w:val="28"/>
          <w:szCs w:val="28"/>
        </w:rPr>
        <w:t>- информацию, материалы, содержащие визуальное изображение предлагаемого благоустройства (фото, видео, рисунки и т.д.)</w:t>
      </w:r>
    </w:p>
    <w:p w14:paraId="0EE0CE82">
      <w:pPr>
        <w:ind w:left="0" w:right="0" w:firstLine="700"/>
        <w:jc w:val="both"/>
        <w:rPr>
          <w:rFonts w:ascii="Times New Roman" w:hAnsi="Times New Roman" w:cs="Times New Roman"/>
          <w:sz w:val="28"/>
          <w:szCs w:val="28"/>
        </w:rPr>
      </w:pPr>
      <w:r>
        <w:rPr>
          <w:rFonts w:ascii="Times New Roman" w:hAnsi="Times New Roman" w:cs="Times New Roman"/>
          <w:sz w:val="28"/>
          <w:szCs w:val="28"/>
        </w:rPr>
        <w:t>- проблемы, на решение которых направлены мероприятия по благоустройству территории общего пользования.</w:t>
      </w:r>
    </w:p>
    <w:p w14:paraId="4D1DAAB9">
      <w:pPr>
        <w:ind w:left="0" w:right="0" w:firstLine="700"/>
        <w:jc w:val="both"/>
        <w:rPr>
          <w:rFonts w:ascii="Times New Roman" w:hAnsi="Times New Roman" w:cs="Times New Roman"/>
          <w:sz w:val="28"/>
          <w:szCs w:val="28"/>
        </w:rPr>
      </w:pPr>
      <w:r>
        <w:rPr>
          <w:rFonts w:ascii="Times New Roman" w:hAnsi="Times New Roman" w:cs="Times New Roman"/>
          <w:sz w:val="28"/>
          <w:szCs w:val="28"/>
        </w:rPr>
        <w:t>Предложения и прилагаемые к ним материалы (далее – заявка) направляются заявителем в общественную комиссию для их регистрации, рассмотрения и оценки для включения в адресный перечень.</w:t>
      </w:r>
    </w:p>
    <w:p w14:paraId="4BCD3B25">
      <w:pPr>
        <w:ind w:left="0" w:right="0" w:firstLine="708"/>
        <w:jc w:val="both"/>
        <w:rPr>
          <w:rFonts w:ascii="Times New Roman" w:hAnsi="Times New Roman" w:cs="Times New Roman"/>
          <w:sz w:val="28"/>
          <w:szCs w:val="28"/>
        </w:rPr>
      </w:pPr>
    </w:p>
    <w:p w14:paraId="51E3BACB">
      <w:pPr>
        <w:widowControl w:val="0"/>
        <w:ind w:left="0" w:right="0" w:firstLine="709"/>
        <w:jc w:val="center"/>
        <w:rPr>
          <w:rFonts w:ascii="Times New Roman" w:hAnsi="Times New Roman" w:cs="Times New Roman"/>
          <w:sz w:val="28"/>
          <w:szCs w:val="28"/>
        </w:rPr>
      </w:pPr>
      <w:r>
        <w:rPr>
          <w:rFonts w:ascii="Times New Roman" w:hAnsi="Times New Roman" w:cs="Times New Roman"/>
          <w:sz w:val="28"/>
          <w:szCs w:val="28"/>
        </w:rPr>
        <w:t>3. Рассмотрение и оценка заявок для включения территории общего пользования в адресный перечень</w:t>
      </w:r>
    </w:p>
    <w:p w14:paraId="6A5981E0">
      <w:pPr>
        <w:widowControl w:val="0"/>
        <w:ind w:left="0" w:right="0" w:firstLine="709"/>
        <w:jc w:val="both"/>
        <w:rPr>
          <w:rFonts w:ascii="Times New Roman" w:hAnsi="Times New Roman" w:cs="Times New Roman"/>
          <w:sz w:val="28"/>
          <w:szCs w:val="28"/>
        </w:rPr>
      </w:pPr>
      <w:r>
        <w:rPr>
          <w:rFonts w:ascii="Times New Roman" w:hAnsi="Times New Roman" w:cs="Times New Roman"/>
          <w:sz w:val="28"/>
          <w:szCs w:val="28"/>
        </w:rPr>
        <w:t>3.1. Поступившие заявки регистрируются в порядке их поступления от заявителей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территории общего пользования, предлагаемой к благоустройству.</w:t>
      </w:r>
    </w:p>
    <w:p w14:paraId="4E8C643C">
      <w:pPr>
        <w:ind w:left="0" w:right="0" w:firstLine="708"/>
        <w:jc w:val="both"/>
        <w:rPr>
          <w:rFonts w:ascii="Times New Roman" w:hAnsi="Times New Roman" w:cs="Times New Roman"/>
          <w:sz w:val="28"/>
          <w:szCs w:val="28"/>
        </w:rPr>
      </w:pPr>
      <w:r>
        <w:rPr>
          <w:rFonts w:ascii="Times New Roman" w:hAnsi="Times New Roman" w:cs="Times New Roman"/>
          <w:sz w:val="28"/>
          <w:szCs w:val="28"/>
        </w:rPr>
        <w:t>3.2. Общественная комиссия для включения территории общего пользования в адресный перечень:</w:t>
      </w:r>
    </w:p>
    <w:p w14:paraId="3BAA8D66">
      <w:pPr>
        <w:ind w:left="0" w:right="0" w:firstLine="540"/>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руководствуется при рассмотрении Заявок условиями включения территории общего пользования в адресный перечень, установленными пунктом 2.1. настоящего Порядка;</w:t>
      </w:r>
    </w:p>
    <w:p w14:paraId="50AE3E81">
      <w:pPr>
        <w:ind w:left="0" w:right="0" w:firstLine="709"/>
        <w:jc w:val="both"/>
        <w:rPr>
          <w:rFonts w:ascii="Times New Roman" w:hAnsi="Times New Roman" w:cs="Times New Roman"/>
          <w:sz w:val="28"/>
          <w:szCs w:val="28"/>
        </w:rPr>
      </w:pPr>
      <w:r>
        <w:rPr>
          <w:rFonts w:ascii="Times New Roman" w:hAnsi="Times New Roman" w:cs="Times New Roman"/>
          <w:sz w:val="28"/>
          <w:szCs w:val="28"/>
        </w:rPr>
        <w:t>- определяет количество территорий общего пользования, включаемых в программу на текущий год, исходя из планируемого объема средств из федерального бюджета и бюджета муниципального образования «город Обоянь» Обоянского района Курской области</w:t>
      </w:r>
      <w:r>
        <w:rPr>
          <w:rFonts w:ascii="Times New Roman" w:hAnsi="Times New Roman" w:cs="Times New Roman"/>
          <w:sz w:val="28"/>
          <w:szCs w:val="28"/>
          <w:lang w:val="ru-RU"/>
        </w:rPr>
        <w:t xml:space="preserve"> </w:t>
      </w:r>
      <w:r>
        <w:rPr>
          <w:rFonts w:ascii="Times New Roman" w:hAnsi="Times New Roman" w:cs="Times New Roman"/>
          <w:sz w:val="28"/>
          <w:szCs w:val="28"/>
        </w:rPr>
        <w:t>на текущий финансовый год с учетом времени подачи Заявки.</w:t>
      </w:r>
    </w:p>
    <w:p w14:paraId="044F524F">
      <w:pPr>
        <w:ind w:left="0" w:right="0" w:firstLine="708"/>
        <w:jc w:val="both"/>
        <w:rPr>
          <w:rFonts w:ascii="Times New Roman" w:hAnsi="Times New Roman" w:cs="Times New Roman"/>
          <w:sz w:val="28"/>
          <w:szCs w:val="28"/>
        </w:rPr>
      </w:pPr>
      <w:r>
        <w:rPr>
          <w:rFonts w:ascii="Times New Roman" w:hAnsi="Times New Roman" w:cs="Times New Roman"/>
          <w:sz w:val="28"/>
          <w:szCs w:val="28"/>
        </w:rPr>
        <w:t>3.3. Оценка заявок для включения в адресный перечень территорий общего пользования осуществляется общественной комиссией в соответствии с критериями, указанными в пункте 2.1. настоящего Порядка, а также с учетом результатов общественного обсуждения предложений по проекту программы и проводится в три этапа:</w:t>
      </w:r>
    </w:p>
    <w:p w14:paraId="445A02D0">
      <w:pPr>
        <w:ind w:left="0" w:right="0" w:firstLine="708"/>
        <w:jc w:val="both"/>
        <w:rPr>
          <w:rFonts w:ascii="Times New Roman" w:hAnsi="Times New Roman" w:cs="Times New Roman"/>
          <w:sz w:val="28"/>
          <w:szCs w:val="28"/>
        </w:rPr>
      </w:pPr>
      <w:r>
        <w:rPr>
          <w:rFonts w:ascii="Times New Roman" w:hAnsi="Times New Roman" w:cs="Times New Roman"/>
          <w:sz w:val="28"/>
          <w:szCs w:val="28"/>
        </w:rPr>
        <w:t>1) принятие решения о допуске к участию в ранжировании перечня территорий общего пользования, а также присвоение им порядкового номера участника;</w:t>
      </w:r>
    </w:p>
    <w:p w14:paraId="18B87357">
      <w:pPr>
        <w:ind w:left="0" w:right="0" w:firstLine="708"/>
        <w:jc w:val="both"/>
        <w:rPr>
          <w:rFonts w:ascii="Times New Roman" w:hAnsi="Times New Roman" w:cs="Times New Roman"/>
          <w:sz w:val="28"/>
          <w:szCs w:val="28"/>
        </w:rPr>
      </w:pPr>
      <w:r>
        <w:rPr>
          <w:rFonts w:ascii="Times New Roman" w:hAnsi="Times New Roman" w:cs="Times New Roman"/>
          <w:sz w:val="28"/>
          <w:szCs w:val="28"/>
        </w:rPr>
        <w:t>2) изготовление проектно-сметной документации в отношении перечня территорий общего пользования, допущенных к участию в ранжировании;</w:t>
      </w:r>
    </w:p>
    <w:p w14:paraId="472185CF">
      <w:pPr>
        <w:ind w:left="0" w:right="0" w:firstLine="708"/>
        <w:jc w:val="both"/>
        <w:rPr>
          <w:rFonts w:ascii="Times New Roman" w:hAnsi="Times New Roman" w:cs="Times New Roman"/>
          <w:sz w:val="28"/>
          <w:szCs w:val="28"/>
        </w:rPr>
      </w:pPr>
      <w:r>
        <w:rPr>
          <w:rFonts w:ascii="Times New Roman" w:hAnsi="Times New Roman" w:cs="Times New Roman"/>
          <w:sz w:val="28"/>
          <w:szCs w:val="28"/>
        </w:rPr>
        <w:t>3) ограничение числа территорий общего пользования в адресном перечне, количеством территорий общего пользования, для которых сумма запрашиваемых средств соответствует планируемому объему средств из федерального бюджета и бюджета муниципального образования «город Обоянь» Обоянского района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Курской области. </w:t>
      </w:r>
    </w:p>
    <w:p w14:paraId="3B1B6433">
      <w:pPr>
        <w:ind w:left="0" w:right="0" w:firstLine="708"/>
        <w:jc w:val="both"/>
        <w:rPr>
          <w:rFonts w:ascii="Times New Roman" w:hAnsi="Times New Roman" w:cs="Times New Roman"/>
          <w:sz w:val="28"/>
          <w:szCs w:val="28"/>
        </w:rPr>
      </w:pPr>
      <w:r>
        <w:rPr>
          <w:rFonts w:ascii="Times New Roman" w:hAnsi="Times New Roman" w:cs="Times New Roman"/>
          <w:sz w:val="28"/>
          <w:szCs w:val="28"/>
        </w:rPr>
        <w:t>3.4. Решение о допуске к участию в ранжировании территорий общего пользования принимается путем открытого голосования членов общественной комиссии, присутствующих на заседании. Такое решение считается принятым, если за него проголосовало простое большинство членов общественной комиссии, принявших участие в голосовании. При равенстве голосов, поданных за и против принятия решения, голос председателя общественной комиссии является решающим.</w:t>
      </w:r>
    </w:p>
    <w:p w14:paraId="409B54D1">
      <w:pPr>
        <w:ind w:left="0" w:right="0" w:firstLine="708"/>
        <w:jc w:val="both"/>
        <w:rPr>
          <w:rFonts w:ascii="Times New Roman" w:hAnsi="Times New Roman" w:cs="Times New Roman"/>
          <w:sz w:val="28"/>
          <w:szCs w:val="28"/>
        </w:rPr>
      </w:pPr>
      <w:r>
        <w:rPr>
          <w:rFonts w:ascii="Times New Roman" w:hAnsi="Times New Roman" w:cs="Times New Roman"/>
          <w:sz w:val="28"/>
          <w:szCs w:val="28"/>
        </w:rPr>
        <w:t>Указанное решение принимается в течение пяти</w:t>
      </w:r>
      <w:r>
        <w:rPr>
          <w:rFonts w:ascii="Times New Roman" w:hAnsi="Times New Roman" w:cs="Times New Roman"/>
          <w:sz w:val="28"/>
          <w:szCs w:val="28"/>
          <w:lang w:val="ru-RU"/>
        </w:rPr>
        <w:t xml:space="preserve"> </w:t>
      </w:r>
      <w:r>
        <w:rPr>
          <w:rFonts w:ascii="Times New Roman" w:hAnsi="Times New Roman" w:cs="Times New Roman"/>
          <w:sz w:val="28"/>
          <w:szCs w:val="28"/>
        </w:rPr>
        <w:t>рабочих</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дней, следующего за датой окончания срока приема заявок. Затем передается в Рабочую группу по разработке и реализации муниципальной программы </w:t>
      </w:r>
      <w:r>
        <w:rPr>
          <w:rFonts w:ascii="Times New Roman" w:hAnsi="Times New Roman" w:cs="Times New Roman"/>
          <w:b w:val="0"/>
          <w:bCs w:val="0"/>
          <w:sz w:val="28"/>
          <w:szCs w:val="28"/>
        </w:rPr>
        <w:t>«Формирование современной городской среды в городе Обояни Обоянского района Курской области на 2017 год»</w:t>
      </w:r>
      <w:r>
        <w:rPr>
          <w:rFonts w:ascii="Times New Roman" w:hAnsi="Times New Roman" w:cs="Times New Roman"/>
          <w:sz w:val="28"/>
          <w:szCs w:val="28"/>
        </w:rPr>
        <w:t xml:space="preserve"> на территории муниципального образования «город Обоянь» Обоянского района Курской области на 2017</w:t>
      </w:r>
      <w:r>
        <w:rPr>
          <w:rFonts w:ascii="Times New Roman" w:hAnsi="Times New Roman" w:cs="Times New Roman"/>
          <w:sz w:val="28"/>
          <w:szCs w:val="28"/>
          <w:lang w:val="ru-RU"/>
        </w:rPr>
        <w:t xml:space="preserve"> </w:t>
      </w:r>
      <w:r>
        <w:rPr>
          <w:rFonts w:ascii="Times New Roman" w:hAnsi="Times New Roman" w:cs="Times New Roman"/>
          <w:sz w:val="28"/>
          <w:szCs w:val="28"/>
        </w:rPr>
        <w:t>(далее Рабочая группа)</w:t>
      </w:r>
    </w:p>
    <w:p w14:paraId="4A36F0DA">
      <w:pPr>
        <w:ind w:left="0" w:right="0" w:firstLine="708"/>
        <w:jc w:val="both"/>
        <w:rPr>
          <w:rFonts w:ascii="Times New Roman" w:hAnsi="Times New Roman" w:cs="Times New Roman"/>
          <w:sz w:val="28"/>
          <w:szCs w:val="28"/>
          <w:lang w:eastAsia="zh-CN"/>
        </w:rPr>
      </w:pPr>
      <w:r>
        <w:rPr>
          <w:rFonts w:ascii="Times New Roman" w:hAnsi="Times New Roman" w:cs="Times New Roman"/>
          <w:sz w:val="28"/>
          <w:szCs w:val="28"/>
        </w:rPr>
        <w:t>3</w:t>
      </w:r>
      <w:r>
        <w:rPr>
          <w:rFonts w:ascii="Times New Roman" w:hAnsi="Times New Roman" w:cs="Times New Roman"/>
          <w:sz w:val="28"/>
          <w:szCs w:val="28"/>
          <w:lang w:eastAsia="zh-CN"/>
        </w:rPr>
        <w:t>.5. Рабочая группа</w:t>
      </w:r>
      <w:r>
        <w:rPr>
          <w:rFonts w:ascii="Times New Roman" w:hAnsi="Times New Roman" w:cs="Times New Roman"/>
          <w:sz w:val="28"/>
          <w:szCs w:val="28"/>
          <w:lang w:val="ru-RU" w:eastAsia="zh-CN"/>
        </w:rPr>
        <w:t xml:space="preserve"> </w:t>
      </w:r>
      <w:r>
        <w:rPr>
          <w:rFonts w:ascii="Times New Roman" w:hAnsi="Times New Roman" w:cs="Times New Roman"/>
          <w:sz w:val="28"/>
          <w:szCs w:val="28"/>
          <w:lang w:eastAsia="zh-CN"/>
        </w:rPr>
        <w:t xml:space="preserve">в течение двух рабочих дней со дня получения Списка </w:t>
      </w:r>
      <w:r>
        <w:rPr>
          <w:rFonts w:ascii="Times New Roman" w:hAnsi="Times New Roman" w:cs="Times New Roman"/>
          <w:sz w:val="28"/>
          <w:szCs w:val="28"/>
        </w:rPr>
        <w:t>территорий общего пользования</w:t>
      </w:r>
      <w:r>
        <w:rPr>
          <w:rFonts w:ascii="Times New Roman" w:hAnsi="Times New Roman" w:cs="Times New Roman"/>
          <w:sz w:val="28"/>
          <w:szCs w:val="28"/>
          <w:lang w:eastAsia="zh-CN"/>
        </w:rPr>
        <w:t xml:space="preserve"> </w:t>
      </w:r>
      <w:r>
        <w:rPr>
          <w:rFonts w:ascii="Times New Roman" w:hAnsi="Times New Roman" w:cs="Times New Roman"/>
          <w:sz w:val="28"/>
          <w:szCs w:val="28"/>
        </w:rPr>
        <w:t>для их включения в адресный перечень</w:t>
      </w:r>
      <w:r>
        <w:rPr>
          <w:rFonts w:ascii="Times New Roman" w:hAnsi="Times New Roman" w:cs="Times New Roman"/>
          <w:sz w:val="28"/>
          <w:szCs w:val="28"/>
          <w:lang w:eastAsia="zh-CN"/>
        </w:rPr>
        <w:t xml:space="preserve">: </w:t>
      </w:r>
    </w:p>
    <w:p w14:paraId="4F7D4EDB">
      <w:pPr>
        <w:suppressAutoHyphens/>
        <w:ind w:left="0" w:right="0"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определяет объемы и стоимость, подлежащих выполнению работ по благоустройству, составляет соответствующие дефектные ведомости и сметы с выездом на месторасположение территории общего пользования;</w:t>
      </w:r>
    </w:p>
    <w:p w14:paraId="1B572110">
      <w:pPr>
        <w:suppressAutoHyphens/>
        <w:ind w:left="0" w:right="0"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формирует Список </w:t>
      </w:r>
      <w:r>
        <w:rPr>
          <w:rFonts w:ascii="Times New Roman" w:hAnsi="Times New Roman" w:cs="Times New Roman"/>
          <w:sz w:val="28"/>
          <w:szCs w:val="28"/>
        </w:rPr>
        <w:t>территорий общего пользования</w:t>
      </w:r>
      <w:r>
        <w:rPr>
          <w:rFonts w:ascii="Times New Roman" w:hAnsi="Times New Roman" w:cs="Times New Roman"/>
          <w:sz w:val="28"/>
          <w:szCs w:val="28"/>
          <w:lang w:eastAsia="zh-CN"/>
        </w:rPr>
        <w:t xml:space="preserve"> </w:t>
      </w:r>
      <w:r>
        <w:rPr>
          <w:rFonts w:ascii="Times New Roman" w:hAnsi="Times New Roman" w:cs="Times New Roman"/>
          <w:sz w:val="28"/>
          <w:szCs w:val="28"/>
        </w:rPr>
        <w:t xml:space="preserve">для их включения в адресный перечень </w:t>
      </w:r>
      <w:r>
        <w:rPr>
          <w:rFonts w:ascii="Times New Roman" w:hAnsi="Times New Roman" w:cs="Times New Roman"/>
          <w:sz w:val="28"/>
          <w:szCs w:val="28"/>
          <w:lang w:eastAsia="zh-CN"/>
        </w:rPr>
        <w:t>с учетом объемов и стоимости подлежащих благоустройству видов работ, согласованных общественной комиссией;</w:t>
      </w:r>
    </w:p>
    <w:p w14:paraId="052E7DD5">
      <w:pPr>
        <w:suppressAutoHyphens/>
        <w:ind w:left="0" w:right="0" w:firstLine="709"/>
        <w:jc w:val="both"/>
        <w:rPr>
          <w:rFonts w:ascii="Times New Roman" w:hAnsi="Times New Roman" w:cs="Times New Roman"/>
          <w:sz w:val="28"/>
          <w:szCs w:val="28"/>
        </w:rPr>
      </w:pPr>
      <w:r>
        <w:rPr>
          <w:rFonts w:ascii="Times New Roman" w:hAnsi="Times New Roman" w:cs="Times New Roman"/>
          <w:sz w:val="28"/>
          <w:szCs w:val="28"/>
          <w:lang w:eastAsia="zh-CN"/>
        </w:rPr>
        <w:t xml:space="preserve"> - направляет Список </w:t>
      </w:r>
      <w:r>
        <w:rPr>
          <w:rFonts w:ascii="Times New Roman" w:hAnsi="Times New Roman" w:cs="Times New Roman"/>
          <w:sz w:val="28"/>
          <w:szCs w:val="28"/>
        </w:rPr>
        <w:t>территорий общего пользования</w:t>
      </w:r>
      <w:r>
        <w:rPr>
          <w:rFonts w:ascii="Times New Roman" w:hAnsi="Times New Roman" w:cs="Times New Roman"/>
          <w:sz w:val="28"/>
          <w:szCs w:val="28"/>
          <w:lang w:eastAsia="zh-CN"/>
        </w:rPr>
        <w:t xml:space="preserve"> </w:t>
      </w:r>
      <w:r>
        <w:rPr>
          <w:rFonts w:ascii="Times New Roman" w:hAnsi="Times New Roman" w:cs="Times New Roman"/>
          <w:sz w:val="28"/>
          <w:szCs w:val="28"/>
        </w:rPr>
        <w:t>для их включения в адресный перечень территорий общего пользования</w:t>
      </w:r>
      <w:r>
        <w:rPr>
          <w:rFonts w:ascii="Times New Roman" w:hAnsi="Times New Roman" w:cs="Times New Roman"/>
          <w:sz w:val="28"/>
          <w:szCs w:val="28"/>
          <w:lang w:eastAsia="zh-CN"/>
        </w:rPr>
        <w:t xml:space="preserve"> в общественную комиссию для подготовки </w:t>
      </w:r>
      <w:r>
        <w:rPr>
          <w:rFonts w:ascii="Times New Roman" w:hAnsi="Times New Roman" w:cs="Times New Roman"/>
          <w:sz w:val="28"/>
          <w:szCs w:val="28"/>
        </w:rPr>
        <w:t>Протокола.</w:t>
      </w:r>
    </w:p>
    <w:p w14:paraId="477FAED4">
      <w:pPr>
        <w:tabs>
          <w:tab w:val="left" w:pos="1252"/>
        </w:tabs>
        <w:ind w:left="0" w:right="0" w:firstLine="709"/>
        <w:jc w:val="both"/>
        <w:rPr>
          <w:rFonts w:ascii="Times New Roman" w:hAnsi="Times New Roman" w:cs="Times New Roman"/>
          <w:sz w:val="28"/>
          <w:szCs w:val="28"/>
        </w:rPr>
      </w:pPr>
      <w:r>
        <w:rPr>
          <w:rFonts w:ascii="Times New Roman" w:hAnsi="Times New Roman" w:cs="Times New Roman"/>
          <w:sz w:val="28"/>
          <w:szCs w:val="28"/>
        </w:rPr>
        <w:t>3.6. В день получения</w:t>
      </w:r>
      <w:r>
        <w:rPr>
          <w:rFonts w:ascii="Times New Roman" w:hAnsi="Times New Roman" w:cs="Times New Roman"/>
          <w:sz w:val="28"/>
          <w:szCs w:val="28"/>
          <w:lang w:eastAsia="zh-CN"/>
        </w:rPr>
        <w:t xml:space="preserve"> Списка </w:t>
      </w:r>
      <w:r>
        <w:rPr>
          <w:rFonts w:ascii="Times New Roman" w:hAnsi="Times New Roman" w:cs="Times New Roman"/>
          <w:sz w:val="28"/>
          <w:szCs w:val="28"/>
        </w:rPr>
        <w:t>территорий общего пользования</w:t>
      </w:r>
      <w:r>
        <w:rPr>
          <w:rFonts w:ascii="Times New Roman" w:hAnsi="Times New Roman" w:cs="Times New Roman"/>
          <w:sz w:val="28"/>
          <w:szCs w:val="28"/>
          <w:lang w:eastAsia="zh-CN"/>
        </w:rPr>
        <w:t xml:space="preserve"> </w:t>
      </w:r>
      <w:r>
        <w:rPr>
          <w:rFonts w:ascii="Times New Roman" w:hAnsi="Times New Roman" w:cs="Times New Roman"/>
          <w:sz w:val="28"/>
          <w:szCs w:val="28"/>
        </w:rPr>
        <w:t xml:space="preserve">для их включения в адресный перечень от </w:t>
      </w:r>
      <w:r>
        <w:rPr>
          <w:rFonts w:ascii="Times New Roman" w:hAnsi="Times New Roman" w:cs="Times New Roman"/>
          <w:sz w:val="28"/>
          <w:szCs w:val="28"/>
          <w:lang w:eastAsia="zh-CN"/>
        </w:rPr>
        <w:t xml:space="preserve">Рабочей группы, общественная комиссия проводит </w:t>
      </w:r>
      <w:r>
        <w:rPr>
          <w:rFonts w:ascii="Times New Roman" w:hAnsi="Times New Roman" w:cs="Times New Roman"/>
          <w:sz w:val="28"/>
          <w:szCs w:val="28"/>
        </w:rPr>
        <w:t>итоговое заседание общественной комиссии для формирования Протокола.</w:t>
      </w:r>
    </w:p>
    <w:p w14:paraId="677ADFE8">
      <w:pPr>
        <w:ind w:left="0" w:right="0" w:firstLine="708"/>
        <w:jc w:val="both"/>
        <w:rPr>
          <w:rFonts w:ascii="Times New Roman" w:hAnsi="Times New Roman" w:cs="Times New Roman"/>
          <w:sz w:val="28"/>
          <w:szCs w:val="28"/>
        </w:rPr>
      </w:pPr>
      <w:r>
        <w:rPr>
          <w:rFonts w:ascii="Times New Roman" w:hAnsi="Times New Roman" w:cs="Times New Roman"/>
          <w:sz w:val="28"/>
          <w:szCs w:val="28"/>
        </w:rPr>
        <w:t>Количество территорий общего пользования, включаемых в программу на текущий год, определяется исходя из планируемого объема средств из федерального бюджета и бюджета муниципального образования «город Обоянь» Обоянского района Курской области на текущий финансовый год с учетом времени подачи Заявки.</w:t>
      </w:r>
    </w:p>
    <w:p w14:paraId="690979E4">
      <w:pPr>
        <w:ind w:left="0" w:right="0" w:firstLine="708"/>
        <w:jc w:val="both"/>
        <w:rPr>
          <w:rFonts w:ascii="Times New Roman" w:hAnsi="Times New Roman" w:cs="Times New Roman"/>
          <w:sz w:val="28"/>
          <w:szCs w:val="28"/>
        </w:rPr>
      </w:pPr>
      <w:r>
        <w:rPr>
          <w:rFonts w:ascii="Times New Roman" w:hAnsi="Times New Roman" w:cs="Times New Roman"/>
          <w:sz w:val="28"/>
          <w:szCs w:val="28"/>
        </w:rPr>
        <w:t xml:space="preserve">3.7. Протокол подписывается членами общественной комиссии, принявшими участие в заседании, и подлежит </w:t>
      </w:r>
      <w:r>
        <w:rPr>
          <w:rFonts w:ascii="Times New Roman" w:hAnsi="Times New Roman" w:eastAsia="Calibri" w:cs="Times New Roman"/>
          <w:sz w:val="28"/>
          <w:szCs w:val="28"/>
        </w:rPr>
        <w:t xml:space="preserve">размещению </w:t>
      </w:r>
      <w:r>
        <w:rPr>
          <w:rFonts w:ascii="Times New Roman" w:hAnsi="Times New Roman" w:cs="Times New Roman"/>
          <w:sz w:val="28"/>
          <w:szCs w:val="28"/>
        </w:rPr>
        <w:t>на официальном сайте администрации города Обоянь Обоянского района Курской области в информационно-коммуникационной сети «Интернет» в течение трех дней со дня его подписания и утверждения.</w:t>
      </w:r>
    </w:p>
    <w:p w14:paraId="2FA98440">
      <w:pPr>
        <w:ind w:left="0" w:right="0" w:firstLine="540"/>
        <w:jc w:val="both"/>
        <w:rPr>
          <w:rFonts w:ascii="Times New Roman" w:hAnsi="Times New Roman" w:cs="Times New Roman"/>
          <w:sz w:val="28"/>
          <w:szCs w:val="28"/>
        </w:rPr>
      </w:pPr>
      <w:r>
        <w:rPr>
          <w:rFonts w:ascii="Times New Roman" w:hAnsi="Times New Roman" w:cs="Times New Roman"/>
          <w:sz w:val="28"/>
          <w:szCs w:val="28"/>
        </w:rPr>
        <w:t>Протокол составляется в 2 экземплярах, один из которых остается в общественной комиссии, второй экземпляр направляется в Рабочую группу для подготовки проекта Постановления Администрации города Обояни</w:t>
      </w:r>
      <w:r>
        <w:rPr>
          <w:rFonts w:ascii="Times New Roman" w:hAnsi="Times New Roman" w:cs="Times New Roman"/>
          <w:sz w:val="28"/>
          <w:szCs w:val="28"/>
          <w:lang w:val="ru-RU"/>
        </w:rPr>
        <w:t xml:space="preserve"> </w:t>
      </w:r>
      <w:r>
        <w:rPr>
          <w:rFonts w:ascii="Times New Roman" w:hAnsi="Times New Roman" w:cs="Times New Roman"/>
          <w:sz w:val="28"/>
          <w:szCs w:val="28"/>
        </w:rPr>
        <w:t>об утверждении программы, включающего, в том числе адресный перечень территорий общего пользования, на которых планируется благоустройство в текущем году.</w:t>
      </w:r>
    </w:p>
    <w:p w14:paraId="77DA1A5E">
      <w:pPr>
        <w:spacing w:before="0" w:after="200"/>
        <w:jc w:val="center"/>
      </w:pPr>
    </w:p>
    <w:sectPr>
      <w:pgSz w:w="11906" w:h="16838"/>
      <w:pgMar w:top="851" w:right="566" w:bottom="709" w:left="1134" w:header="0" w:footer="0" w:gutter="0"/>
      <w:pgNumType w:fmt="decimal" w:start="2"/>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modern"/>
    <w:pitch w:val="default"/>
    <w:sig w:usb0="E1002EFF" w:usb1="C000605B" w:usb2="00000029" w:usb3="00000000" w:csb0="200101FF" w:csb1="20280000"/>
  </w:font>
  <w:font w:name="Liberation Sans">
    <w:panose1 w:val="020B0604020202020204"/>
    <w:charset w:val="CC"/>
    <w:family w:val="decorative"/>
    <w:pitch w:val="default"/>
    <w:sig w:usb0="E0000AFF" w:usb1="500078FF" w:usb2="00000021" w:usb3="00000000" w:csb0="600001BF" w:csb1="DFF70000"/>
  </w:font>
  <w:font w:name="Microsoft YaHei">
    <w:panose1 w:val="020B0503020204020204"/>
    <w:charset w:val="86"/>
    <w:family w:val="auto"/>
    <w:pitch w:val="default"/>
    <w:sig w:usb0="80000287" w:usb1="280F3C52" w:usb2="00000016" w:usb3="00000000" w:csb0="0004001F" w:csb1="00000000"/>
  </w:font>
  <w:font w:name="Mangal">
    <w:panose1 w:val="02040503050203030202"/>
    <w:charset w:val="00"/>
    <w:family w:val="auto"/>
    <w:pitch w:val="default"/>
    <w:sig w:usb0="00008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8714"/>
    <w:multiLevelType w:val="multilevel"/>
    <w:tmpl w:val="58DE871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8DE871F"/>
    <w:multiLevelType w:val="multilevel"/>
    <w:tmpl w:val="58DE871F"/>
    <w:lvl w:ilvl="0" w:tentative="0">
      <w:start w:val="1"/>
      <w:numFmt w:val="none"/>
      <w:suff w:val="nothing"/>
      <w:lvlText w:val=""/>
      <w:lvlJc w:val="left"/>
      <w:pPr>
        <w:ind w:left="720" w:hanging="360"/>
      </w:pPr>
    </w:lvl>
    <w:lvl w:ilvl="1" w:tentative="0">
      <w:start w:val="1"/>
      <w:numFmt w:val="decimal"/>
      <w:lvlText w:val="%2."/>
      <w:lvlJc w:val="left"/>
      <w:pPr>
        <w:tabs>
          <w:tab w:val="left" w:pos="1065"/>
        </w:tabs>
        <w:ind w:left="1065" w:hanging="705"/>
      </w:pPr>
    </w:lvl>
    <w:lvl w:ilvl="2" w:tentative="0">
      <w:start w:val="1"/>
      <w:numFmt w:val="decimal"/>
      <w:lvlText w:val="%3."/>
      <w:lvlJc w:val="left"/>
      <w:pPr>
        <w:tabs>
          <w:tab w:val="left" w:pos="1080"/>
        </w:tabs>
        <w:ind w:left="1080" w:hanging="720"/>
      </w:pPr>
    </w:lvl>
    <w:lvl w:ilvl="3" w:tentative="0">
      <w:start w:val="1"/>
      <w:numFmt w:val="decimal"/>
      <w:lvlText w:val="%2.%3.%4."/>
      <w:lvlJc w:val="left"/>
      <w:pPr>
        <w:tabs>
          <w:tab w:val="left" w:pos="1080"/>
        </w:tabs>
        <w:ind w:left="1080" w:hanging="720"/>
      </w:pPr>
    </w:lvl>
    <w:lvl w:ilvl="4" w:tentative="0">
      <w:start w:val="1"/>
      <w:numFmt w:val="decimal"/>
      <w:lvlText w:val="%2.%3.%4.%5."/>
      <w:lvlJc w:val="left"/>
      <w:pPr>
        <w:tabs>
          <w:tab w:val="left" w:pos="1440"/>
        </w:tabs>
        <w:ind w:left="1440" w:hanging="1080"/>
      </w:pPr>
    </w:lvl>
    <w:lvl w:ilvl="5" w:tentative="0">
      <w:start w:val="1"/>
      <w:numFmt w:val="decimal"/>
      <w:lvlText w:val="%2.%3.%4.%5.%6."/>
      <w:lvlJc w:val="left"/>
      <w:pPr>
        <w:tabs>
          <w:tab w:val="left" w:pos="1440"/>
        </w:tabs>
        <w:ind w:left="1440" w:hanging="1080"/>
      </w:pPr>
    </w:lvl>
    <w:lvl w:ilvl="6" w:tentative="0">
      <w:start w:val="1"/>
      <w:numFmt w:val="decimal"/>
      <w:lvlText w:val="%2.%3.%4.%5.%6.%7."/>
      <w:lvlJc w:val="left"/>
      <w:pPr>
        <w:tabs>
          <w:tab w:val="left" w:pos="1800"/>
        </w:tabs>
        <w:ind w:left="1800" w:hanging="1440"/>
      </w:pPr>
    </w:lvl>
    <w:lvl w:ilvl="7" w:tentative="0">
      <w:start w:val="1"/>
      <w:numFmt w:val="decimal"/>
      <w:lvlText w:val="%2.%3.%4.%5.%6.%7.%8."/>
      <w:lvlJc w:val="left"/>
      <w:pPr>
        <w:tabs>
          <w:tab w:val="left" w:pos="1800"/>
        </w:tabs>
        <w:ind w:left="1800" w:hanging="1440"/>
      </w:pPr>
    </w:lvl>
    <w:lvl w:ilvl="8" w:tentative="0">
      <w:start w:val="1"/>
      <w:numFmt w:val="decimal"/>
      <w:lvlText w:val="%2.%3.%4.%5.%6.%7.%8.%9."/>
      <w:lvlJc w:val="left"/>
      <w:pPr>
        <w:tabs>
          <w:tab w:val="left" w:pos="2160"/>
        </w:tabs>
        <w:ind w:left="2160" w:hanging="1800"/>
      </w:pPr>
    </w:lvl>
  </w:abstractNum>
  <w:abstractNum w:abstractNumId="2">
    <w:nsid w:val="58DE872A"/>
    <w:multiLevelType w:val="multilevel"/>
    <w:tmpl w:val="58DE872A"/>
    <w:lvl w:ilvl="0" w:tentative="0">
      <w:start w:val="4"/>
      <w:numFmt w:val="decimal"/>
      <w:lvlText w:val="%1."/>
      <w:lvlJc w:val="left"/>
      <w:pPr>
        <w:ind w:left="450" w:hanging="450"/>
      </w:pPr>
    </w:lvl>
    <w:lvl w:ilvl="1" w:tentative="0">
      <w:start w:val="1"/>
      <w:numFmt w:val="decimal"/>
      <w:lvlText w:val="%1.%2."/>
      <w:lvlJc w:val="left"/>
      <w:pPr>
        <w:ind w:left="1080" w:hanging="720"/>
      </w:pPr>
    </w:lvl>
    <w:lvl w:ilvl="2" w:tentative="0">
      <w:start w:val="1"/>
      <w:numFmt w:val="decimal"/>
      <w:lvlText w:val="%1.%2.%3."/>
      <w:lvlJc w:val="left"/>
      <w:pPr>
        <w:ind w:left="1440" w:hanging="720"/>
      </w:pPr>
    </w:lvl>
    <w:lvl w:ilvl="3" w:tentative="0">
      <w:start w:val="1"/>
      <w:numFmt w:val="decimal"/>
      <w:lvlText w:val="%1.%2.%3.%4."/>
      <w:lvlJc w:val="left"/>
      <w:pPr>
        <w:ind w:left="2160" w:hanging="1080"/>
      </w:pPr>
    </w:lvl>
    <w:lvl w:ilvl="4" w:tentative="0">
      <w:start w:val="1"/>
      <w:numFmt w:val="decimal"/>
      <w:lvlText w:val="%1.%2.%3.%4.%5."/>
      <w:lvlJc w:val="left"/>
      <w:pPr>
        <w:ind w:left="2520" w:hanging="1080"/>
      </w:pPr>
    </w:lvl>
    <w:lvl w:ilvl="5" w:tentative="0">
      <w:start w:val="1"/>
      <w:numFmt w:val="decimal"/>
      <w:lvlText w:val="%1.%2.%3.%4.%5.%6."/>
      <w:lvlJc w:val="left"/>
      <w:pPr>
        <w:ind w:left="3240" w:hanging="1440"/>
      </w:pPr>
    </w:lvl>
    <w:lvl w:ilvl="6" w:tentative="0">
      <w:start w:val="1"/>
      <w:numFmt w:val="decimal"/>
      <w:lvlText w:val="%1.%2.%3.%4.%5.%6.%7."/>
      <w:lvlJc w:val="left"/>
      <w:pPr>
        <w:ind w:left="3960" w:hanging="1800"/>
      </w:pPr>
    </w:lvl>
    <w:lvl w:ilvl="7" w:tentative="0">
      <w:start w:val="1"/>
      <w:numFmt w:val="decimal"/>
      <w:lvlText w:val="%1.%2.%3.%4.%5.%6.%7.%8."/>
      <w:lvlJc w:val="left"/>
      <w:pPr>
        <w:ind w:left="4320" w:hanging="1800"/>
      </w:pPr>
    </w:lvl>
    <w:lvl w:ilvl="8" w:tentative="0">
      <w:start w:val="1"/>
      <w:numFmt w:val="decimal"/>
      <w:lvlText w:val="%1.%2.%3.%4.%5.%6.%7.%8.%9."/>
      <w:lvlJc w:val="left"/>
      <w:pPr>
        <w:ind w:left="5040" w:hanging="2160"/>
      </w:pPr>
    </w:lvl>
  </w:abstractNum>
  <w:abstractNum w:abstractNumId="3">
    <w:nsid w:val="58DE8735"/>
    <w:multiLevelType w:val="multilevel"/>
    <w:tmpl w:val="58DE8735"/>
    <w:lvl w:ilvl="0" w:tentative="0">
      <w:start w:val="1"/>
      <w:numFmt w:val="decimal"/>
      <w:lvlText w:val="%1."/>
      <w:lvlJc w:val="left"/>
      <w:pPr>
        <w:tabs>
          <w:tab w:val="left" w:pos="708"/>
        </w:tabs>
        <w:ind w:left="0" w:firstLine="0"/>
      </w:pPr>
      <w:rPr>
        <w:bCs w:val="0"/>
        <w:i w:val="0"/>
        <w:iCs w:val="0"/>
        <w:caps w:val="0"/>
        <w:smallCaps w:val="0"/>
        <w:strike w:val="0"/>
        <w:dstrike w:val="0"/>
        <w:color w:val="000000"/>
        <w:spacing w:val="0"/>
        <w:w w:val="100"/>
        <w:position w:val="0"/>
        <w:sz w:val="22"/>
        <w:u w:val="none"/>
        <w:vertAlign w:val="baseline"/>
      </w:rPr>
    </w:lvl>
    <w:lvl w:ilvl="1" w:tentative="0">
      <w:start w:val="0"/>
      <w:numFmt w:val="decimal"/>
      <w:lvlText w:val="%2"/>
      <w:lvlJc w:val="left"/>
      <w:pPr>
        <w:ind w:left="0" w:firstLine="0"/>
      </w:pPr>
    </w:lvl>
    <w:lvl w:ilvl="2" w:tentative="0">
      <w:start w:val="0"/>
      <w:numFmt w:val="decimal"/>
      <w:lvlText w:val="%3"/>
      <w:lvlJc w:val="left"/>
      <w:pPr>
        <w:ind w:left="0" w:firstLine="0"/>
      </w:pPr>
    </w:lvl>
    <w:lvl w:ilvl="3" w:tentative="0">
      <w:start w:val="0"/>
      <w:numFmt w:val="decimal"/>
      <w:lvlText w:val="%4"/>
      <w:lvlJc w:val="left"/>
      <w:pPr>
        <w:ind w:left="0" w:firstLine="0"/>
      </w:pPr>
    </w:lvl>
    <w:lvl w:ilvl="4" w:tentative="0">
      <w:start w:val="0"/>
      <w:numFmt w:val="decimal"/>
      <w:lvlText w:val="%5"/>
      <w:lvlJc w:val="left"/>
      <w:pPr>
        <w:ind w:left="0" w:firstLine="0"/>
      </w:pPr>
    </w:lvl>
    <w:lvl w:ilvl="5" w:tentative="0">
      <w:start w:val="0"/>
      <w:numFmt w:val="decimal"/>
      <w:lvlText w:val="%6"/>
      <w:lvlJc w:val="left"/>
      <w:pPr>
        <w:ind w:left="0" w:firstLine="0"/>
      </w:pPr>
    </w:lvl>
    <w:lvl w:ilvl="6" w:tentative="0">
      <w:start w:val="0"/>
      <w:numFmt w:val="decimal"/>
      <w:lvlText w:val="%7"/>
      <w:lvlJc w:val="left"/>
      <w:pPr>
        <w:ind w:left="0" w:firstLine="0"/>
      </w:pPr>
    </w:lvl>
    <w:lvl w:ilvl="7" w:tentative="0">
      <w:start w:val="0"/>
      <w:numFmt w:val="decimal"/>
      <w:lvlText w:val="%8"/>
      <w:lvlJc w:val="left"/>
      <w:pPr>
        <w:ind w:left="0" w:firstLine="0"/>
      </w:pPr>
    </w:lvl>
    <w:lvl w:ilvl="8" w:tentative="0">
      <w:start w:val="0"/>
      <w:numFmt w:val="decimal"/>
      <w:lvlText w:val="%9"/>
      <w:lvlJc w:val="left"/>
      <w:pPr>
        <w:ind w:left="0" w:firstLine="0"/>
      </w:pPr>
    </w:lvl>
  </w:abstractNum>
  <w:abstractNum w:abstractNumId="4">
    <w:nsid w:val="58DE8740"/>
    <w:multiLevelType w:val="multilevel"/>
    <w:tmpl w:val="58DE874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72A27"/>
    <w:rsid w:val="291D7302"/>
    <w:rsid w:val="607E2E1F"/>
    <w:rsid w:val="78890B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atentStyles>
  <w:style w:type="paragraph" w:default="1" w:styleId="1">
    <w:name w:val="Normal"/>
    <w:qFormat/>
    <w:uiPriority w:val="0"/>
    <w:pPr>
      <w:widowControl/>
      <w:suppressAutoHyphens/>
      <w:bidi w:val="0"/>
      <w:spacing w:before="0" w:after="200" w:line="276" w:lineRule="auto"/>
      <w:jc w:val="left"/>
    </w:pPr>
    <w:rPr>
      <w:rFonts w:ascii="Calibri" w:hAnsi="Calibri" w:eastAsia="SimSun" w:cs="Calibri"/>
      <w:color w:val="00000A"/>
      <w:sz w:val="22"/>
      <w:szCs w:val="22"/>
      <w:lang w:val="ru-RU" w:eastAsia="en-US"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Balloon Text"/>
    <w:basedOn w:val="1"/>
    <w:unhideWhenUsed/>
    <w:qFormat/>
    <w:uiPriority w:val="99"/>
    <w:pPr>
      <w:spacing w:before="0" w:after="0" w:line="240" w:lineRule="auto"/>
    </w:pPr>
    <w:rPr>
      <w:rFonts w:ascii="Tahoma" w:hAnsi="Tahoma" w:cs="Tahoma"/>
      <w:sz w:val="16"/>
      <w:szCs w:val="16"/>
    </w:rPr>
  </w:style>
  <w:style w:type="paragraph" w:styleId="5">
    <w:name w:val="Normal (Web)"/>
    <w:basedOn w:val="1"/>
    <w:uiPriority w:val="0"/>
    <w:pPr>
      <w:spacing w:before="0" w:after="280"/>
    </w:pPr>
    <w:rPr>
      <w:rFonts w:ascii="Times New Roman" w:hAnsi="Times New Roman" w:eastAsia="Calibri" w:cs="Times New Roman"/>
      <w:sz w:val="24"/>
      <w:szCs w:val="24"/>
      <w:lang w:eastAsia="ru-RU"/>
    </w:rPr>
  </w:style>
  <w:style w:type="paragraph" w:styleId="6">
    <w:name w:val="Block Text"/>
    <w:basedOn w:val="1"/>
    <w:qFormat/>
    <w:uiPriority w:val="99"/>
    <w:pPr>
      <w:spacing w:before="0" w:after="0" w:line="240" w:lineRule="auto"/>
      <w:ind w:left="960" w:right="453" w:firstLine="600"/>
      <w:jc w:val="both"/>
    </w:pPr>
    <w:rPr>
      <w:rFonts w:ascii="Times New Roman" w:hAnsi="Times New Roman" w:eastAsia="Times New Roman" w:cs="Times New Roman"/>
      <w:sz w:val="24"/>
      <w:szCs w:val="24"/>
      <w:lang w:eastAsia="ru-RU"/>
    </w:rPr>
  </w:style>
  <w:style w:type="table" w:styleId="7">
    <w:name w:val="Table Grid"/>
    <w:basedOn w:val="3"/>
    <w:qFormat/>
    <w:uiPriority w:val="0"/>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Заголовок 11"/>
    <w:basedOn w:val="1"/>
    <w:link w:val="16"/>
    <w:qFormat/>
    <w:uiPriority w:val="0"/>
    <w:pPr>
      <w:keepNext/>
      <w:widowControl w:val="0"/>
      <w:suppressAutoHyphens/>
      <w:spacing w:before="0" w:after="0" w:line="240" w:lineRule="auto"/>
      <w:jc w:val="center"/>
      <w:outlineLvl w:val="0"/>
    </w:pPr>
    <w:rPr>
      <w:rFonts w:ascii="Times New Roman" w:hAnsi="Times New Roman" w:eastAsia="SimSun" w:cs="Times New Roman"/>
      <w:sz w:val="40"/>
      <w:szCs w:val="20"/>
      <w:lang w:eastAsia="zh-CN" w:bidi="hi-IN"/>
    </w:rPr>
  </w:style>
  <w:style w:type="paragraph" w:customStyle="1" w:styleId="9">
    <w:name w:val="Заголовок 21"/>
    <w:basedOn w:val="1"/>
    <w:link w:val="17"/>
    <w:qFormat/>
    <w:uiPriority w:val="0"/>
    <w:pPr>
      <w:keepNext/>
      <w:widowControl w:val="0"/>
      <w:tabs>
        <w:tab w:val="left" w:pos="720"/>
      </w:tabs>
      <w:suppressAutoHyphens/>
      <w:spacing w:before="0" w:after="0" w:line="240" w:lineRule="auto"/>
      <w:ind w:left="720" w:right="0" w:hanging="360"/>
      <w:jc w:val="center"/>
      <w:outlineLvl w:val="1"/>
    </w:pPr>
    <w:rPr>
      <w:rFonts w:ascii="Times New Roman" w:hAnsi="Times New Roman" w:eastAsia="SimSun" w:cs="Times New Roman"/>
      <w:b/>
      <w:sz w:val="32"/>
      <w:szCs w:val="20"/>
      <w:lang w:eastAsia="zh-CN" w:bidi="hi-IN"/>
    </w:rPr>
  </w:style>
  <w:style w:type="character" w:customStyle="1" w:styleId="10">
    <w:name w:val="Основной текст Знак"/>
    <w:basedOn w:val="2"/>
    <w:qFormat/>
    <w:uiPriority w:val="0"/>
    <w:rPr>
      <w:rFonts w:ascii="Times New Roman" w:hAnsi="Times New Roman" w:eastAsia="Times New Roman" w:cs="Times New Roman"/>
      <w:sz w:val="24"/>
      <w:szCs w:val="24"/>
      <w:lang w:eastAsia="ar-SA"/>
    </w:rPr>
  </w:style>
  <w:style w:type="character" w:customStyle="1" w:styleId="11">
    <w:name w:val="Интернет-ссылка"/>
    <w:basedOn w:val="2"/>
    <w:unhideWhenUsed/>
    <w:qFormat/>
    <w:uiPriority w:val="99"/>
    <w:rPr>
      <w:color w:val="0000FF"/>
      <w:u w:val="single"/>
      <w:lang w:val="zh-CN" w:eastAsia="zh-CN" w:bidi="zh-CN"/>
    </w:rPr>
  </w:style>
  <w:style w:type="character" w:customStyle="1" w:styleId="12">
    <w:name w:val="Подзаголовок Знак"/>
    <w:basedOn w:val="2"/>
    <w:qFormat/>
    <w:uiPriority w:val="0"/>
    <w:rPr>
      <w:rFonts w:ascii="Times New Roman" w:hAnsi="Times New Roman" w:eastAsia="Times New Roman" w:cs="Times New Roman"/>
      <w:b/>
      <w:sz w:val="28"/>
      <w:szCs w:val="20"/>
      <w:lang w:eastAsia="ru-RU"/>
    </w:rPr>
  </w:style>
  <w:style w:type="character" w:customStyle="1" w:styleId="13">
    <w:name w:val="Текст выноски Знак"/>
    <w:basedOn w:val="2"/>
    <w:semiHidden/>
    <w:qFormat/>
    <w:uiPriority w:val="99"/>
    <w:rPr>
      <w:rFonts w:ascii="Tahoma" w:hAnsi="Tahoma" w:cs="Tahoma"/>
      <w:sz w:val="16"/>
      <w:szCs w:val="16"/>
    </w:rPr>
  </w:style>
  <w:style w:type="character" w:customStyle="1" w:styleId="14">
    <w:name w:val="Верхний колонтитул Знак"/>
    <w:basedOn w:val="2"/>
    <w:qFormat/>
    <w:uiPriority w:val="99"/>
  </w:style>
  <w:style w:type="character" w:customStyle="1" w:styleId="15">
    <w:name w:val="Нижний колонтитул Знак"/>
    <w:basedOn w:val="2"/>
    <w:qFormat/>
    <w:uiPriority w:val="99"/>
  </w:style>
  <w:style w:type="character" w:customStyle="1" w:styleId="16">
    <w:name w:val="Заголовок 1 Знак"/>
    <w:basedOn w:val="2"/>
    <w:link w:val="8"/>
    <w:qFormat/>
    <w:uiPriority w:val="0"/>
    <w:rPr>
      <w:rFonts w:ascii="Times New Roman" w:hAnsi="Times New Roman" w:eastAsia="SimSun" w:cs="Times New Roman"/>
      <w:sz w:val="40"/>
      <w:szCs w:val="20"/>
      <w:lang w:eastAsia="zh-CN" w:bidi="hi-IN"/>
    </w:rPr>
  </w:style>
  <w:style w:type="character" w:customStyle="1" w:styleId="17">
    <w:name w:val="Заголовок 2 Знак"/>
    <w:basedOn w:val="2"/>
    <w:link w:val="9"/>
    <w:qFormat/>
    <w:uiPriority w:val="0"/>
    <w:rPr>
      <w:rFonts w:ascii="Times New Roman" w:hAnsi="Times New Roman" w:eastAsia="SimSun" w:cs="Times New Roman"/>
      <w:b/>
      <w:sz w:val="32"/>
      <w:szCs w:val="20"/>
      <w:lang w:eastAsia="zh-CN" w:bidi="hi-IN"/>
    </w:rPr>
  </w:style>
  <w:style w:type="character" w:customStyle="1" w:styleId="18">
    <w:name w:val="ListLabel 1"/>
    <w:qFormat/>
    <w:uiPriority w:val="0"/>
    <w:rPr>
      <w:rFonts w:cs="Times New Roman"/>
    </w:rPr>
  </w:style>
  <w:style w:type="character" w:customStyle="1" w:styleId="19">
    <w:name w:val="ListLabel 2"/>
    <w:qFormat/>
    <w:uiPriority w:val="0"/>
    <w:rPr>
      <w:rFonts w:cs="Times New Roman"/>
    </w:rPr>
  </w:style>
  <w:style w:type="character" w:customStyle="1" w:styleId="20">
    <w:name w:val="ListLabel 3"/>
    <w:qFormat/>
    <w:uiPriority w:val="0"/>
  </w:style>
  <w:style w:type="character" w:customStyle="1" w:styleId="21">
    <w:name w:val="ListLabel 4"/>
    <w:qFormat/>
    <w:uiPriority w:val="0"/>
  </w:style>
  <w:style w:type="character" w:customStyle="1" w:styleId="22">
    <w:name w:val="WW8Num1z0"/>
    <w:qFormat/>
    <w:uiPriority w:val="0"/>
    <w:rPr>
      <w:color w:val="000000"/>
      <w:spacing w:val="0"/>
      <w:w w:val="100"/>
      <w:position w:val="0"/>
      <w:sz w:val="22"/>
      <w:u w:val="none"/>
      <w:vertAlign w:val="baseline"/>
      <w:lang w:val="ru-RU" w:eastAsia="ru-RU" w:bidi="ru-RU"/>
    </w:rPr>
  </w:style>
  <w:style w:type="character" w:customStyle="1" w:styleId="23">
    <w:name w:val="WW8Num1z1"/>
    <w:qFormat/>
    <w:uiPriority w:val="0"/>
  </w:style>
  <w:style w:type="character" w:customStyle="1" w:styleId="24">
    <w:name w:val="WW8Num1z2"/>
    <w:qFormat/>
    <w:uiPriority w:val="0"/>
  </w:style>
  <w:style w:type="character" w:customStyle="1" w:styleId="25">
    <w:name w:val="WW8Num1z3"/>
    <w:qFormat/>
    <w:uiPriority w:val="0"/>
  </w:style>
  <w:style w:type="character" w:customStyle="1" w:styleId="26">
    <w:name w:val="WW8Num1z4"/>
    <w:qFormat/>
    <w:uiPriority w:val="0"/>
  </w:style>
  <w:style w:type="character" w:customStyle="1" w:styleId="27">
    <w:name w:val="WW8Num1z5"/>
    <w:qFormat/>
    <w:uiPriority w:val="0"/>
  </w:style>
  <w:style w:type="character" w:customStyle="1" w:styleId="28">
    <w:name w:val="WW8Num1z6"/>
    <w:qFormat/>
    <w:uiPriority w:val="0"/>
  </w:style>
  <w:style w:type="character" w:customStyle="1" w:styleId="29">
    <w:name w:val="WW8Num1z7"/>
    <w:qFormat/>
    <w:uiPriority w:val="0"/>
  </w:style>
  <w:style w:type="character" w:customStyle="1" w:styleId="30">
    <w:name w:val="WW8Num1z8"/>
    <w:qFormat/>
    <w:uiPriority w:val="0"/>
  </w:style>
  <w:style w:type="character" w:customStyle="1" w:styleId="31">
    <w:name w:val="ListLabel 5"/>
    <w:qFormat/>
    <w:uiPriority w:val="0"/>
    <w:rPr>
      <w:color w:val="000000"/>
      <w:spacing w:val="0"/>
      <w:w w:val="100"/>
      <w:position w:val="0"/>
      <w:sz w:val="22"/>
      <w:u w:val="none"/>
      <w:vertAlign w:val="baseline"/>
    </w:rPr>
  </w:style>
  <w:style w:type="character" w:customStyle="1" w:styleId="32">
    <w:name w:val="ListLabel 6"/>
    <w:qFormat/>
    <w:uiPriority w:val="0"/>
    <w:rPr>
      <w:color w:val="000000"/>
      <w:spacing w:val="0"/>
      <w:w w:val="100"/>
      <w:position w:val="0"/>
      <w:sz w:val="22"/>
      <w:u w:val="none"/>
      <w:vertAlign w:val="baseline"/>
    </w:rPr>
  </w:style>
  <w:style w:type="character" w:customStyle="1" w:styleId="33">
    <w:name w:val="ListLabel 7"/>
    <w:qFormat/>
    <w:uiPriority w:val="0"/>
    <w:rPr>
      <w:color w:val="000000"/>
      <w:spacing w:val="0"/>
      <w:w w:val="100"/>
      <w:position w:val="0"/>
      <w:sz w:val="22"/>
      <w:u w:val="none"/>
      <w:vertAlign w:val="baseline"/>
    </w:rPr>
  </w:style>
  <w:style w:type="paragraph" w:customStyle="1" w:styleId="34">
    <w:name w:val="Заголовок"/>
    <w:basedOn w:val="1"/>
    <w:next w:val="35"/>
    <w:qFormat/>
    <w:uiPriority w:val="0"/>
    <w:pPr>
      <w:keepNext/>
      <w:spacing w:before="240" w:after="120"/>
    </w:pPr>
    <w:rPr>
      <w:rFonts w:ascii="Liberation Sans" w:hAnsi="Liberation Sans" w:eastAsia="Microsoft YaHei" w:cs="Mangal"/>
      <w:sz w:val="28"/>
      <w:szCs w:val="28"/>
    </w:rPr>
  </w:style>
  <w:style w:type="paragraph" w:customStyle="1" w:styleId="35">
    <w:name w:val="Основной текст1"/>
    <w:basedOn w:val="1"/>
    <w:unhideWhenUsed/>
    <w:qFormat/>
    <w:uiPriority w:val="0"/>
    <w:pPr>
      <w:suppressAutoHyphens/>
      <w:spacing w:before="0" w:after="120" w:line="240" w:lineRule="auto"/>
    </w:pPr>
    <w:rPr>
      <w:rFonts w:ascii="Times New Roman" w:hAnsi="Times New Roman" w:eastAsia="Times New Roman" w:cs="Times New Roman"/>
      <w:sz w:val="24"/>
      <w:szCs w:val="24"/>
      <w:lang w:eastAsia="ar-SA"/>
    </w:rPr>
  </w:style>
  <w:style w:type="paragraph" w:customStyle="1" w:styleId="36">
    <w:name w:val="Список1"/>
    <w:basedOn w:val="35"/>
    <w:qFormat/>
    <w:uiPriority w:val="0"/>
    <w:rPr>
      <w:rFonts w:cs="Mangal"/>
    </w:rPr>
  </w:style>
  <w:style w:type="paragraph" w:customStyle="1" w:styleId="37">
    <w:name w:val="Название1"/>
    <w:basedOn w:val="1"/>
    <w:qFormat/>
    <w:uiPriority w:val="0"/>
    <w:pPr>
      <w:suppressLineNumbers/>
      <w:spacing w:before="120" w:after="120"/>
    </w:pPr>
    <w:rPr>
      <w:rFonts w:cs="Mangal"/>
      <w:i/>
      <w:iCs/>
      <w:sz w:val="24"/>
      <w:szCs w:val="24"/>
    </w:rPr>
  </w:style>
  <w:style w:type="paragraph" w:customStyle="1" w:styleId="38">
    <w:name w:val="Указатель1"/>
    <w:basedOn w:val="1"/>
    <w:qFormat/>
    <w:uiPriority w:val="0"/>
    <w:pPr>
      <w:suppressLineNumbers/>
    </w:pPr>
    <w:rPr>
      <w:rFonts w:cs="Mangal"/>
    </w:rPr>
  </w:style>
  <w:style w:type="paragraph" w:customStyle="1" w:styleId="39">
    <w:name w:val="No Spacing"/>
    <w:qFormat/>
    <w:uiPriority w:val="99"/>
    <w:pPr>
      <w:widowControl/>
      <w:suppressAutoHyphens/>
      <w:bidi w:val="0"/>
      <w:spacing w:before="0" w:after="0" w:line="240" w:lineRule="auto"/>
      <w:jc w:val="left"/>
    </w:pPr>
    <w:rPr>
      <w:rFonts w:ascii="Calibri" w:hAnsi="Calibri" w:eastAsia="Calibri" w:cs="Calibri"/>
      <w:color w:val="00000A"/>
      <w:sz w:val="22"/>
      <w:szCs w:val="22"/>
      <w:lang w:val="ru-RU" w:eastAsia="en-US" w:bidi="ar-SA"/>
    </w:rPr>
  </w:style>
  <w:style w:type="paragraph" w:customStyle="1" w:styleId="40">
    <w:name w:val="Текст1"/>
    <w:basedOn w:val="1"/>
    <w:qFormat/>
    <w:uiPriority w:val="0"/>
    <w:pPr>
      <w:spacing w:before="0" w:after="120" w:line="240" w:lineRule="auto"/>
      <w:ind w:left="0" w:right="0" w:firstLine="851"/>
      <w:jc w:val="both"/>
    </w:pPr>
    <w:rPr>
      <w:rFonts w:ascii="Times New Roman" w:hAnsi="Times New Roman" w:eastAsia="Times New Roman" w:cs="Times New Roman"/>
      <w:sz w:val="26"/>
      <w:szCs w:val="20"/>
      <w:lang w:eastAsia="ru-RU"/>
    </w:rPr>
  </w:style>
  <w:style w:type="paragraph" w:customStyle="1" w:styleId="41">
    <w:name w:val="Абзац списка1"/>
    <w:basedOn w:val="1"/>
    <w:qFormat/>
    <w:uiPriority w:val="0"/>
    <w:pPr>
      <w:ind w:left="720" w:right="0" w:firstLine="0"/>
    </w:pPr>
    <w:rPr>
      <w:rFonts w:ascii="Calibri" w:hAnsi="Calibri" w:eastAsia="Times New Roman" w:cs="Times New Roman"/>
    </w:rPr>
  </w:style>
  <w:style w:type="paragraph" w:customStyle="1" w:styleId="42">
    <w:name w:val="Подзаголовок1"/>
    <w:basedOn w:val="1"/>
    <w:qFormat/>
    <w:uiPriority w:val="0"/>
    <w:pPr>
      <w:tabs>
        <w:tab w:val="left" w:pos="1276"/>
      </w:tabs>
      <w:spacing w:before="0" w:after="0" w:line="360" w:lineRule="auto"/>
      <w:jc w:val="center"/>
    </w:pPr>
    <w:rPr>
      <w:rFonts w:ascii="Times New Roman" w:hAnsi="Times New Roman" w:eastAsia="Times New Roman" w:cs="Times New Roman"/>
      <w:b/>
      <w:sz w:val="28"/>
      <w:szCs w:val="20"/>
      <w:lang w:eastAsia="ru-RU"/>
    </w:rPr>
  </w:style>
  <w:style w:type="paragraph" w:customStyle="1" w:styleId="43">
    <w:name w:val="ConsPlusNormal"/>
    <w:qFormat/>
    <w:uiPriority w:val="99"/>
    <w:pPr>
      <w:widowControl w:val="0"/>
      <w:suppressAutoHyphens/>
      <w:bidi w:val="0"/>
      <w:spacing w:before="0" w:after="0" w:line="240" w:lineRule="auto"/>
      <w:ind w:left="0" w:right="0" w:firstLine="720"/>
      <w:jc w:val="left"/>
    </w:pPr>
    <w:rPr>
      <w:rFonts w:ascii="Arial" w:hAnsi="Arial" w:eastAsia="Times New Roman" w:cs="Arial"/>
      <w:color w:val="00000A"/>
      <w:sz w:val="20"/>
      <w:szCs w:val="20"/>
      <w:lang w:val="ru-RU" w:eastAsia="ar-SA" w:bidi="ar-SA"/>
    </w:rPr>
  </w:style>
  <w:style w:type="paragraph" w:customStyle="1" w:styleId="44">
    <w:name w:val="Без интервала1"/>
    <w:qFormat/>
    <w:uiPriority w:val="99"/>
    <w:pPr>
      <w:widowControl/>
      <w:suppressAutoHyphens/>
      <w:bidi w:val="0"/>
      <w:spacing w:before="0" w:after="0" w:line="240" w:lineRule="auto"/>
      <w:jc w:val="left"/>
    </w:pPr>
    <w:rPr>
      <w:rFonts w:ascii="Calibri" w:hAnsi="Calibri" w:eastAsia="Times New Roman" w:cs="Calibri"/>
      <w:color w:val="00000A"/>
      <w:sz w:val="22"/>
      <w:szCs w:val="22"/>
      <w:lang w:val="ru-RU" w:eastAsia="en-US" w:bidi="ar-SA"/>
    </w:rPr>
  </w:style>
  <w:style w:type="paragraph" w:customStyle="1" w:styleId="45">
    <w:name w:val="List Paragraph"/>
    <w:basedOn w:val="1"/>
    <w:qFormat/>
    <w:uiPriority w:val="34"/>
    <w:pPr>
      <w:spacing w:before="0" w:after="200"/>
      <w:ind w:left="720" w:right="0" w:firstLine="0"/>
      <w:contextualSpacing/>
    </w:pPr>
  </w:style>
  <w:style w:type="paragraph" w:customStyle="1" w:styleId="46">
    <w:name w:val="Верхний колонтитул1"/>
    <w:basedOn w:val="1"/>
    <w:unhideWhenUsed/>
    <w:qFormat/>
    <w:uiPriority w:val="99"/>
    <w:pPr>
      <w:tabs>
        <w:tab w:val="center" w:pos="4677"/>
        <w:tab w:val="right" w:pos="9355"/>
      </w:tabs>
      <w:spacing w:before="0" w:after="0" w:line="240" w:lineRule="auto"/>
    </w:pPr>
  </w:style>
  <w:style w:type="paragraph" w:customStyle="1" w:styleId="47">
    <w:name w:val="Нижний колонтитул1"/>
    <w:basedOn w:val="1"/>
    <w:unhideWhenUsed/>
    <w:qFormat/>
    <w:uiPriority w:val="99"/>
    <w:pPr>
      <w:tabs>
        <w:tab w:val="center" w:pos="4677"/>
        <w:tab w:val="right" w:pos="9355"/>
      </w:tabs>
      <w:spacing w:before="0" w:after="0" w:line="240" w:lineRule="auto"/>
    </w:pPr>
  </w:style>
  <w:style w:type="paragraph" w:customStyle="1" w:styleId="48">
    <w:name w:val="Название объекта1"/>
    <w:basedOn w:val="1"/>
    <w:qFormat/>
    <w:uiPriority w:val="0"/>
    <w:pPr>
      <w:widowControl w:val="0"/>
      <w:suppressAutoHyphens/>
      <w:spacing w:before="0" w:after="0" w:line="240" w:lineRule="auto"/>
      <w:jc w:val="center"/>
    </w:pPr>
    <w:rPr>
      <w:rFonts w:ascii="Times New Roman" w:hAnsi="Times New Roman" w:eastAsia="SimSun" w:cs="Times New Roman"/>
      <w:sz w:val="32"/>
      <w:szCs w:val="20"/>
      <w:lang w:eastAsia="zh-CN" w:bidi="hi-IN"/>
    </w:rPr>
  </w:style>
  <w:style w:type="paragraph" w:customStyle="1" w:styleId="49">
    <w:name w:val="Основной текст (7)"/>
    <w:basedOn w:val="1"/>
    <w:qFormat/>
    <w:uiPriority w:val="0"/>
    <w:pPr>
      <w:shd w:val="clear" w:fill="FFFFFF"/>
      <w:spacing w:line="269" w:lineRule="exact"/>
      <w:ind w:left="0" w:right="0" w:hanging="1720"/>
      <w:jc w:val="center"/>
    </w:pPr>
    <w:rPr>
      <w:color w:val="00000A"/>
      <w:lang w:bidi="ar-SA"/>
    </w:rPr>
  </w:style>
  <w:style w:type="paragraph" w:customStyle="1" w:styleId="50">
    <w:name w:val="Основной текст (8)"/>
    <w:basedOn w:val="1"/>
    <w:qFormat/>
    <w:uiPriority w:val="0"/>
    <w:pPr>
      <w:shd w:val="clear" w:fill="FFFFFF"/>
      <w:spacing w:line="221" w:lineRule="exact"/>
      <w:ind w:left="0" w:right="0" w:hanging="2120"/>
    </w:pPr>
    <w:rPr>
      <w:bCs/>
      <w:color w:val="00000A"/>
      <w:lang w:bidi="ar-SA"/>
    </w:rPr>
  </w:style>
  <w:style w:type="paragraph" w:customStyle="1" w:styleId="51">
    <w:name w:val="Основной текст (6)"/>
    <w:basedOn w:val="1"/>
    <w:uiPriority w:val="0"/>
    <w:pPr>
      <w:shd w:val="clear" w:fill="FFFFFF"/>
      <w:spacing w:line="269" w:lineRule="exact"/>
      <w:jc w:val="center"/>
    </w:pPr>
    <w:rPr>
      <w:bCs/>
      <w:color w:val="00000A"/>
      <w:lang w:bidi="ar-SA"/>
    </w:rPr>
  </w:style>
  <w:style w:type="paragraph" w:customStyle="1" w:styleId="52">
    <w:name w:val="Основной текст (2)"/>
    <w:basedOn w:val="1"/>
    <w:uiPriority w:val="0"/>
    <w:pPr>
      <w:shd w:val="clear" w:fill="FFFFFF"/>
      <w:spacing w:before="360" w:after="360" w:line="240" w:lineRule="auto"/>
      <w:ind w:left="0" w:right="0" w:hanging="460"/>
    </w:pPr>
    <w:rPr>
      <w:color w:val="00000A"/>
      <w:lang w:bidi="ar-SA"/>
    </w:rPr>
  </w:style>
  <w:style w:type="paragraph" w:customStyle="1" w:styleId="53">
    <w:name w:val="Основной текст (10)"/>
    <w:basedOn w:val="1"/>
    <w:uiPriority w:val="0"/>
    <w:pPr>
      <w:shd w:val="clear" w:fill="FFFFFF"/>
      <w:spacing w:before="180" w:after="60" w:line="240" w:lineRule="auto"/>
      <w:jc w:val="both"/>
    </w:pPr>
    <w:rPr>
      <w:color w:val="00000A"/>
      <w:lang w:bidi="ar-SA"/>
    </w:rPr>
  </w:style>
  <w:style w:type="paragraph" w:customStyle="1" w:styleId="54">
    <w:name w:val="Заголовок №3"/>
    <w:basedOn w:val="1"/>
    <w:uiPriority w:val="0"/>
    <w:pPr>
      <w:shd w:val="clear" w:fill="FFFFFF"/>
      <w:spacing w:before="420" w:after="0" w:line="312" w:lineRule="exact"/>
      <w:jc w:val="center"/>
    </w:pPr>
    <w:rPr>
      <w:rFonts w:ascii="Times New Roman" w:hAnsi="Times New Roman" w:eastAsia="Times New Roman" w:cs="Times New Roman"/>
      <w:b/>
      <w:bCs/>
      <w:color w:val="000000"/>
      <w:sz w:val="28"/>
      <w:szCs w:val="28"/>
      <w:lang w:bidi="ar-SA"/>
    </w:rPr>
  </w:style>
  <w:style w:type="paragraph" w:customStyle="1" w:styleId="55">
    <w:name w:val="Содержимое таблицы"/>
    <w:basedOn w:val="1"/>
    <w:uiPriority w:val="0"/>
  </w:style>
  <w:style w:type="paragraph" w:customStyle="1" w:styleId="56">
    <w:name w:val="Заголовок таблицы"/>
    <w:basedOn w:val="5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2017-03-12T13:24:00Z</dcterms:created>
  <dc:creator>Админ</dc:creator>
  <cp:lastModifiedBy>Андрей Заходяки�</cp:lastModifiedBy>
  <cp:lastPrinted>2017-03-31T19:30:00Z</cp:lastPrinted>
  <dcterms:modified xsi:type="dcterms:W3CDTF">2025-02-05T10:32:07Z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7C7BF94909A44CBC87AC7326593B4C72_12</vt:lpwstr>
  </property>
</Properties>
</file>